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14A" w:rsidRPr="00614CC3" w:rsidRDefault="005F614A" w:rsidP="00BE771C">
      <w:pPr>
        <w:pBdr>
          <w:bottom w:val="single" w:sz="4" w:space="0" w:color="auto"/>
        </w:pBd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14CC3">
        <w:rPr>
          <w:rFonts w:ascii="Times New Roman" w:hAnsi="Times New Roman" w:cs="Times New Roman"/>
          <w:sz w:val="20"/>
          <w:szCs w:val="20"/>
        </w:rPr>
        <w:t>МУНИЦИПАЛЬНОЕ АВТОНОМНОЕ ОБЩЕОБРАЗОВАТЕЛЬНОЕ УЧРЕЖДЕНИЕ «СРЕДНЯЯ ШКОЛА № 5 С УГЛУБЛЕННЫМ ИЗУЧЕНИЕМ ОТДЕЛЬНЫХ ПРЕДМЕТОВ»</w:t>
      </w:r>
    </w:p>
    <w:p w:rsidR="005F614A" w:rsidRDefault="005F614A" w:rsidP="00BE771C">
      <w:pPr>
        <w:pBdr>
          <w:bottom w:val="single" w:sz="4" w:space="0" w:color="auto"/>
        </w:pBd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(МАОУ СШ № 5)</w:t>
      </w:r>
    </w:p>
    <w:p w:rsidR="005F614A" w:rsidRDefault="005F614A" w:rsidP="00BE771C">
      <w:pPr>
        <w:pBdr>
          <w:bottom w:val="single" w:sz="4" w:space="0" w:color="auto"/>
        </w:pBd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юридический адрес: 660005, Россия, Красноярский край, г. Красноярск, ул. Краснодарская 5Б,</w:t>
      </w:r>
    </w:p>
    <w:p w:rsidR="005F614A" w:rsidRDefault="005F614A" w:rsidP="00BE771C">
      <w:pPr>
        <w:pBdr>
          <w:bottom w:val="single" w:sz="4" w:space="0" w:color="auto"/>
        </w:pBd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фактический адрес: 660005, Россия, Красноярский край, г. Красноярск, ул. Краснодарская 5Б</w:t>
      </w:r>
    </w:p>
    <w:p w:rsidR="005F614A" w:rsidRDefault="005F614A" w:rsidP="00BE771C">
      <w:pPr>
        <w:pBdr>
          <w:bottom w:val="single" w:sz="4" w:space="0" w:color="auto"/>
        </w:pBd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42185">
        <w:rPr>
          <w:rFonts w:ascii="Times New Roman" w:hAnsi="Times New Roman" w:cs="Times New Roman"/>
          <w:sz w:val="20"/>
          <w:szCs w:val="20"/>
        </w:rPr>
        <w:t xml:space="preserve">контактные телефоны: приемная +79138386996, </w:t>
      </w:r>
      <w:r w:rsidRPr="00C42185">
        <w:rPr>
          <w:rFonts w:ascii="Times New Roman" w:hAnsi="Times New Roman" w:cs="Times New Roman"/>
          <w:sz w:val="20"/>
          <w:szCs w:val="20"/>
          <w:lang w:val="en-US"/>
        </w:rPr>
        <w:t>c</w:t>
      </w:r>
      <w:proofErr w:type="spellStart"/>
      <w:r w:rsidRPr="00C42185">
        <w:rPr>
          <w:rFonts w:ascii="Times New Roman" w:hAnsi="Times New Roman" w:cs="Times New Roman"/>
          <w:sz w:val="20"/>
          <w:szCs w:val="20"/>
        </w:rPr>
        <w:t>айт</w:t>
      </w:r>
      <w:proofErr w:type="spellEnd"/>
      <w:r w:rsidRPr="00C42185">
        <w:rPr>
          <w:rFonts w:ascii="Times New Roman" w:hAnsi="Times New Roman" w:cs="Times New Roman"/>
          <w:sz w:val="20"/>
          <w:szCs w:val="20"/>
        </w:rPr>
        <w:t xml:space="preserve">: https://sh5-krasnoyarsk-r04.gosuslugi.ru. </w:t>
      </w:r>
      <w:r w:rsidRPr="00C42185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C42185">
        <w:rPr>
          <w:rFonts w:ascii="Times New Roman" w:hAnsi="Times New Roman" w:cs="Times New Roman"/>
          <w:sz w:val="20"/>
          <w:szCs w:val="20"/>
        </w:rPr>
        <w:t>-</w:t>
      </w:r>
      <w:r w:rsidRPr="00C42185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C42185">
        <w:rPr>
          <w:rFonts w:ascii="Times New Roman" w:hAnsi="Times New Roman" w:cs="Times New Roman"/>
          <w:sz w:val="20"/>
          <w:szCs w:val="20"/>
        </w:rPr>
        <w:t>: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sch</w:t>
        </w:r>
        <w:r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5@</w:t>
        </w:r>
        <w:r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mailkrsk</w:t>
        </w:r>
        <w:r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.</w:t>
        </w:r>
        <w:r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ru</w:t>
        </w:r>
      </w:hyperlink>
    </w:p>
    <w:p w:rsidR="005F614A" w:rsidRDefault="005F614A" w:rsidP="00BE771C">
      <w:pPr>
        <w:pBdr>
          <w:bottom w:val="single" w:sz="4" w:space="0" w:color="auto"/>
        </w:pBd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ИНН 2465040803, КПП 246501001, ОГРН  1022402472564</w:t>
      </w:r>
    </w:p>
    <w:p w:rsidR="005F614A" w:rsidRPr="001170A5" w:rsidRDefault="005F614A" w:rsidP="00BE771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F614A" w:rsidRPr="001170A5" w:rsidRDefault="005F614A" w:rsidP="00BE771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3"/>
        <w:gridCol w:w="1114"/>
        <w:gridCol w:w="1963"/>
      </w:tblGrid>
      <w:tr w:rsidR="005F614A" w:rsidRPr="00FF7462" w:rsidTr="007D7809">
        <w:trPr>
          <w:trHeight w:val="352"/>
          <w:jc w:val="center"/>
        </w:trPr>
        <w:tc>
          <w:tcPr>
            <w:tcW w:w="1733" w:type="dxa"/>
            <w:vMerge w:val="restart"/>
            <w:tcBorders>
              <w:top w:val="nil"/>
              <w:left w:val="nil"/>
            </w:tcBorders>
            <w:vAlign w:val="bottom"/>
          </w:tcPr>
          <w:p w:rsidR="005F614A" w:rsidRPr="00FF7462" w:rsidRDefault="005F614A" w:rsidP="00BE771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462">
              <w:rPr>
                <w:rFonts w:ascii="Times New Roman" w:hAnsi="Times New Roman" w:cs="Times New Roman"/>
                <w:b/>
                <w:sz w:val="28"/>
                <w:szCs w:val="28"/>
              </w:rPr>
              <w:t>ПРИКАЗ</w:t>
            </w:r>
          </w:p>
        </w:tc>
        <w:tc>
          <w:tcPr>
            <w:tcW w:w="1071" w:type="dxa"/>
            <w:vAlign w:val="center"/>
          </w:tcPr>
          <w:p w:rsidR="005F614A" w:rsidRPr="00FF7462" w:rsidRDefault="005F614A" w:rsidP="00BE771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462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  <w:p w:rsidR="005F614A" w:rsidRPr="00FF7462" w:rsidRDefault="005F614A" w:rsidP="00BE771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462">
              <w:rPr>
                <w:rFonts w:ascii="Times New Roman" w:hAnsi="Times New Roman" w:cs="Times New Roman"/>
                <w:sz w:val="20"/>
                <w:szCs w:val="20"/>
              </w:rPr>
              <w:t>документа</w:t>
            </w:r>
          </w:p>
        </w:tc>
        <w:tc>
          <w:tcPr>
            <w:tcW w:w="1963" w:type="dxa"/>
            <w:vAlign w:val="center"/>
          </w:tcPr>
          <w:p w:rsidR="005F614A" w:rsidRPr="00FF7462" w:rsidRDefault="005F614A" w:rsidP="00BE771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462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5F614A" w:rsidRPr="00FF7462" w:rsidTr="007D7809">
        <w:trPr>
          <w:trHeight w:val="366"/>
          <w:jc w:val="center"/>
        </w:trPr>
        <w:tc>
          <w:tcPr>
            <w:tcW w:w="1733" w:type="dxa"/>
            <w:vMerge/>
            <w:tcBorders>
              <w:left w:val="nil"/>
              <w:bottom w:val="nil"/>
            </w:tcBorders>
          </w:tcPr>
          <w:p w:rsidR="005F614A" w:rsidRPr="00FF7462" w:rsidRDefault="005F614A" w:rsidP="00BE771C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1" w:type="dxa"/>
            <w:vAlign w:val="center"/>
          </w:tcPr>
          <w:p w:rsidR="005F614A" w:rsidRPr="00940433" w:rsidRDefault="007D7809" w:rsidP="00BE771C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E833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164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63" w:type="dxa"/>
            <w:vAlign w:val="center"/>
          </w:tcPr>
          <w:p w:rsidR="005F614A" w:rsidRPr="00FF7462" w:rsidRDefault="00940433" w:rsidP="00BE771C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21</w:t>
            </w:r>
            <w:r w:rsidR="005F614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="005F614A" w:rsidRPr="00FF7462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="007D780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5F614A" w:rsidRPr="00FF7462" w:rsidRDefault="005F614A" w:rsidP="00BE771C">
      <w:pPr>
        <w:spacing w:after="0" w:line="276" w:lineRule="auto"/>
        <w:rPr>
          <w:rFonts w:ascii="Times New Roman" w:hAnsi="Times New Roman" w:cs="Times New Roman"/>
        </w:rPr>
      </w:pPr>
    </w:p>
    <w:p w:rsidR="005F614A" w:rsidRDefault="005F614A" w:rsidP="00BE771C">
      <w:pPr>
        <w:spacing w:after="0" w:line="276" w:lineRule="auto"/>
        <w:rPr>
          <w:rFonts w:ascii="Times New Roman" w:hAnsi="Times New Roman" w:cs="Times New Roman"/>
        </w:rPr>
      </w:pPr>
      <w:r w:rsidRPr="00FF7462">
        <w:rPr>
          <w:rFonts w:ascii="Times New Roman" w:hAnsi="Times New Roman" w:cs="Times New Roman"/>
        </w:rPr>
        <w:t>г. Красноярск</w:t>
      </w:r>
    </w:p>
    <w:p w:rsidR="005F614A" w:rsidRDefault="005F614A" w:rsidP="00BE771C">
      <w:pPr>
        <w:spacing w:after="0" w:line="276" w:lineRule="auto"/>
        <w:rPr>
          <w:rFonts w:ascii="Times New Roman" w:hAnsi="Times New Roman" w:cs="Times New Roman"/>
        </w:rPr>
      </w:pPr>
    </w:p>
    <w:p w:rsidR="005F614A" w:rsidRDefault="005F614A" w:rsidP="00BE771C">
      <w:pPr>
        <w:spacing w:after="0" w:line="276" w:lineRule="auto"/>
        <w:rPr>
          <w:rFonts w:ascii="Times New Roman" w:hAnsi="Times New Roman" w:cs="Times New Roman"/>
        </w:rPr>
      </w:pPr>
    </w:p>
    <w:p w:rsidR="005F614A" w:rsidRPr="00FF7462" w:rsidRDefault="005F614A" w:rsidP="00BE771C">
      <w:pPr>
        <w:spacing w:after="0" w:line="276" w:lineRule="auto"/>
        <w:rPr>
          <w:rFonts w:ascii="Times New Roman" w:hAnsi="Times New Roman" w:cs="Times New Roman"/>
        </w:rPr>
      </w:pPr>
    </w:p>
    <w:p w:rsidR="005F614A" w:rsidRPr="00FF7462" w:rsidRDefault="005F614A" w:rsidP="00BE771C">
      <w:pPr>
        <w:spacing w:after="0" w:line="276" w:lineRule="auto"/>
        <w:rPr>
          <w:rFonts w:ascii="Times New Roman" w:hAnsi="Times New Roman" w:cs="Times New Roman"/>
        </w:rPr>
      </w:pPr>
    </w:p>
    <w:p w:rsidR="007F108E" w:rsidRDefault="005F614A" w:rsidP="00BE771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F614A">
        <w:rPr>
          <w:rFonts w:ascii="Times New Roman" w:hAnsi="Times New Roman" w:cs="Times New Roman"/>
          <w:b/>
          <w:sz w:val="24"/>
          <w:szCs w:val="24"/>
        </w:rPr>
        <w:t>Об утверждении Регламент</w:t>
      </w:r>
      <w:r w:rsidR="00916CAB">
        <w:rPr>
          <w:rFonts w:ascii="Times New Roman" w:hAnsi="Times New Roman" w:cs="Times New Roman"/>
          <w:b/>
          <w:sz w:val="24"/>
          <w:szCs w:val="24"/>
        </w:rPr>
        <w:t>ов</w:t>
      </w:r>
      <w:r w:rsidRPr="005F614A">
        <w:rPr>
          <w:rFonts w:ascii="Times New Roman" w:hAnsi="Times New Roman" w:cs="Times New Roman"/>
          <w:b/>
          <w:sz w:val="24"/>
          <w:szCs w:val="24"/>
        </w:rPr>
        <w:t xml:space="preserve"> проведения внешних оценочных процедур</w:t>
      </w:r>
    </w:p>
    <w:p w:rsidR="005F614A" w:rsidRPr="005F614A" w:rsidRDefault="007F108E" w:rsidP="00BE771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МАОУ СШ</w:t>
      </w:r>
      <w:r w:rsidR="00940433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="00940433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5F614A" w:rsidRPr="006B5415" w:rsidRDefault="005F614A" w:rsidP="00BE771C">
      <w:pPr>
        <w:spacing w:line="276" w:lineRule="auto"/>
        <w:jc w:val="center"/>
        <w:rPr>
          <w:rFonts w:ascii="Times New Roman" w:hAnsi="Times New Roman" w:cs="Times New Roman"/>
        </w:rPr>
      </w:pPr>
      <w:r w:rsidRPr="006B5415">
        <w:rPr>
          <w:rFonts w:ascii="Times New Roman" w:hAnsi="Times New Roman" w:cs="Times New Roman"/>
        </w:rPr>
        <w:t>ПРИКАЗЫВАЮ:</w:t>
      </w:r>
    </w:p>
    <w:p w:rsidR="005F614A" w:rsidRPr="00B23548" w:rsidRDefault="005F614A" w:rsidP="00BE771C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6CAB">
        <w:rPr>
          <w:rFonts w:ascii="Times New Roman" w:hAnsi="Times New Roman" w:cs="Times New Roman"/>
          <w:sz w:val="24"/>
          <w:szCs w:val="24"/>
        </w:rPr>
        <w:t>Утвердить</w:t>
      </w:r>
      <w:r w:rsidR="00B23548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940433" w:rsidRPr="00940433">
        <w:rPr>
          <w:rFonts w:ascii="Times New Roman" w:hAnsi="Times New Roman" w:cs="Times New Roman"/>
          <w:sz w:val="24"/>
          <w:szCs w:val="24"/>
        </w:rPr>
        <w:t xml:space="preserve"> </w:t>
      </w:r>
      <w:r w:rsidR="006E21AB" w:rsidRPr="006E21AB">
        <w:rPr>
          <w:rFonts w:ascii="Times New Roman" w:hAnsi="Times New Roman" w:cs="Times New Roman"/>
          <w:sz w:val="24"/>
          <w:szCs w:val="24"/>
        </w:rPr>
        <w:t>организации и проведения процедур внешней оценки в МАОУ СШ</w:t>
      </w:r>
      <w:r w:rsidR="00940433" w:rsidRPr="00940433">
        <w:rPr>
          <w:rFonts w:ascii="Times New Roman" w:hAnsi="Times New Roman" w:cs="Times New Roman"/>
          <w:sz w:val="24"/>
          <w:szCs w:val="24"/>
        </w:rPr>
        <w:t xml:space="preserve"> </w:t>
      </w:r>
      <w:r w:rsidR="006E21AB" w:rsidRPr="006E21AB">
        <w:rPr>
          <w:rFonts w:ascii="Times New Roman" w:hAnsi="Times New Roman" w:cs="Times New Roman"/>
          <w:sz w:val="24"/>
          <w:szCs w:val="24"/>
        </w:rPr>
        <w:t>№</w:t>
      </w:r>
      <w:r w:rsidR="00A96496">
        <w:rPr>
          <w:rFonts w:ascii="Times New Roman" w:hAnsi="Times New Roman" w:cs="Times New Roman"/>
          <w:sz w:val="24"/>
          <w:szCs w:val="24"/>
        </w:rPr>
        <w:t xml:space="preserve"> </w:t>
      </w:r>
      <w:r w:rsidR="006E21AB" w:rsidRPr="006E21AB">
        <w:rPr>
          <w:rFonts w:ascii="Times New Roman" w:hAnsi="Times New Roman" w:cs="Times New Roman"/>
          <w:sz w:val="24"/>
          <w:szCs w:val="24"/>
        </w:rPr>
        <w:t>5</w:t>
      </w:r>
      <w:r w:rsidR="00940433" w:rsidRPr="00940433">
        <w:rPr>
          <w:rFonts w:ascii="Times New Roman" w:hAnsi="Times New Roman" w:cs="Times New Roman"/>
          <w:sz w:val="24"/>
          <w:szCs w:val="24"/>
        </w:rPr>
        <w:t xml:space="preserve"> </w:t>
      </w:r>
      <w:r w:rsidRPr="00B23548">
        <w:rPr>
          <w:rFonts w:ascii="Times New Roman" w:hAnsi="Times New Roman" w:cs="Times New Roman"/>
          <w:sz w:val="24"/>
          <w:szCs w:val="24"/>
        </w:rPr>
        <w:t>(Приложение 1)</w:t>
      </w:r>
      <w:r w:rsidR="00916CAB" w:rsidRPr="00B23548">
        <w:rPr>
          <w:rFonts w:ascii="Times New Roman" w:hAnsi="Times New Roman" w:cs="Times New Roman"/>
          <w:sz w:val="24"/>
          <w:szCs w:val="24"/>
        </w:rPr>
        <w:t>.</w:t>
      </w:r>
    </w:p>
    <w:p w:rsidR="005F614A" w:rsidRPr="006E21AB" w:rsidRDefault="00916CAB" w:rsidP="00BE771C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6CAB">
        <w:rPr>
          <w:rFonts w:ascii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hAnsi="Times New Roman" w:cs="Times New Roman"/>
          <w:sz w:val="24"/>
          <w:szCs w:val="24"/>
        </w:rPr>
        <w:t>Регламент</w:t>
      </w:r>
      <w:r w:rsidR="00F04AD7">
        <w:rPr>
          <w:rFonts w:ascii="Times New Roman" w:hAnsi="Times New Roman" w:cs="Times New Roman"/>
          <w:sz w:val="24"/>
          <w:szCs w:val="24"/>
        </w:rPr>
        <w:t xml:space="preserve"> </w:t>
      </w:r>
      <w:r w:rsidR="006E21AB" w:rsidRPr="006E21AB">
        <w:rPr>
          <w:rFonts w:ascii="Times New Roman" w:hAnsi="Times New Roman" w:cs="Times New Roman"/>
          <w:sz w:val="24"/>
          <w:szCs w:val="24"/>
        </w:rPr>
        <w:t xml:space="preserve">организации и проведения Всероссийских проверочных работ в МАОУ СШ № 5 </w:t>
      </w:r>
      <w:r w:rsidRPr="006E21AB">
        <w:rPr>
          <w:rFonts w:ascii="Times New Roman" w:hAnsi="Times New Roman" w:cs="Times New Roman"/>
          <w:sz w:val="24"/>
          <w:szCs w:val="24"/>
        </w:rPr>
        <w:t>(Приложение 2).</w:t>
      </w:r>
    </w:p>
    <w:p w:rsidR="000C18DA" w:rsidRDefault="000C18DA" w:rsidP="000609BD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Ознакомить под подпись педагогический коллектив заместителям директора:</w:t>
      </w:r>
    </w:p>
    <w:p w:rsidR="000C18DA" w:rsidRDefault="000C18DA" w:rsidP="00BE771C">
      <w:pPr>
        <w:pStyle w:val="a4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Алексеевой Т.Ю. (начальная школа);</w:t>
      </w:r>
    </w:p>
    <w:p w:rsidR="000C18DA" w:rsidRDefault="000C18DA" w:rsidP="00BE771C">
      <w:pPr>
        <w:pStyle w:val="a4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</w:t>
      </w:r>
      <w:r w:rsidR="00940433">
        <w:rPr>
          <w:rFonts w:ascii="Times New Roman" w:hAnsi="Times New Roman" w:cs="Times New Roman"/>
          <w:sz w:val="24"/>
          <w:szCs w:val="24"/>
        </w:rPr>
        <w:t>ичевой  Т.А. (основная школа);</w:t>
      </w:r>
    </w:p>
    <w:p w:rsidR="00940433" w:rsidRDefault="00940433" w:rsidP="00BE771C">
      <w:pPr>
        <w:pStyle w:val="a4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Комоско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 (старшая школа)</w:t>
      </w:r>
    </w:p>
    <w:p w:rsidR="000C18DA" w:rsidRPr="000C18DA" w:rsidRDefault="000C18DA" w:rsidP="000609BD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C18DA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940433">
        <w:rPr>
          <w:rFonts w:ascii="Times New Roman" w:hAnsi="Times New Roman" w:cs="Times New Roman"/>
          <w:sz w:val="24"/>
          <w:szCs w:val="24"/>
        </w:rPr>
        <w:t>над</w:t>
      </w:r>
      <w:r w:rsidRPr="000C18DA">
        <w:rPr>
          <w:rFonts w:ascii="Times New Roman" w:hAnsi="Times New Roman" w:cs="Times New Roman"/>
          <w:sz w:val="24"/>
          <w:szCs w:val="24"/>
        </w:rPr>
        <w:t xml:space="preserve"> исполнением приказа </w:t>
      </w:r>
      <w:r w:rsidR="00940433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0C18DA" w:rsidRPr="000C18DA" w:rsidRDefault="000C18DA" w:rsidP="00BE771C">
      <w:pPr>
        <w:spacing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0C18DA" w:rsidRPr="000C18DA" w:rsidRDefault="000C18DA" w:rsidP="00BE771C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5217F" w:rsidRDefault="0075217F" w:rsidP="0075217F">
      <w:pPr>
        <w:pStyle w:val="a8"/>
        <w:spacing w:before="72" w:line="276" w:lineRule="auto"/>
        <w:ind w:right="910"/>
        <w:rPr>
          <w:b/>
          <w:i/>
        </w:rPr>
      </w:pPr>
      <w:r>
        <w:rPr>
          <w:noProof/>
          <w:lang w:eastAsia="ru-RU"/>
        </w:rPr>
        <w:drawing>
          <wp:inline distT="0" distB="0" distL="0" distR="0" wp14:anchorId="73BA19A4" wp14:editId="4576979F">
            <wp:extent cx="5940425" cy="2204892"/>
            <wp:effectExtent l="0" t="0" r="3175" b="508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940425" cy="2204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17F" w:rsidRDefault="0075217F" w:rsidP="0075217F">
      <w:pPr>
        <w:pStyle w:val="a8"/>
        <w:spacing w:before="72" w:line="276" w:lineRule="auto"/>
        <w:ind w:right="910"/>
        <w:rPr>
          <w:b/>
          <w:i/>
        </w:rPr>
      </w:pPr>
    </w:p>
    <w:p w:rsidR="00916CAB" w:rsidRPr="00916CAB" w:rsidRDefault="00916CAB" w:rsidP="0075217F">
      <w:pPr>
        <w:pStyle w:val="a8"/>
        <w:spacing w:before="72" w:line="276" w:lineRule="auto"/>
        <w:ind w:right="910"/>
        <w:jc w:val="right"/>
        <w:rPr>
          <w:b/>
          <w:i/>
        </w:rPr>
      </w:pPr>
      <w:bookmarkStart w:id="0" w:name="_GoBack"/>
      <w:bookmarkEnd w:id="0"/>
      <w:r w:rsidRPr="00916CAB">
        <w:rPr>
          <w:b/>
          <w:i/>
        </w:rPr>
        <w:lastRenderedPageBreak/>
        <w:t>Приложение1</w:t>
      </w:r>
    </w:p>
    <w:p w:rsidR="00916CAB" w:rsidRPr="00916CAB" w:rsidRDefault="00A96496" w:rsidP="00BE771C">
      <w:pPr>
        <w:pStyle w:val="a8"/>
        <w:spacing w:before="72" w:line="276" w:lineRule="auto"/>
        <w:ind w:left="4820" w:right="910"/>
        <w:jc w:val="left"/>
        <w:rPr>
          <w:b/>
          <w:i/>
        </w:rPr>
      </w:pPr>
      <w:r>
        <w:rPr>
          <w:b/>
          <w:i/>
        </w:rPr>
        <w:t>к приказу №</w:t>
      </w:r>
      <w:r w:rsidR="00E833D6">
        <w:rPr>
          <w:b/>
          <w:i/>
        </w:rPr>
        <w:t xml:space="preserve"> 164</w:t>
      </w:r>
      <w:r>
        <w:rPr>
          <w:b/>
          <w:i/>
        </w:rPr>
        <w:t xml:space="preserve"> </w:t>
      </w:r>
      <w:r w:rsidR="00F04AD7">
        <w:rPr>
          <w:b/>
          <w:i/>
        </w:rPr>
        <w:t xml:space="preserve"> от 21</w:t>
      </w:r>
      <w:r w:rsidR="00916CAB" w:rsidRPr="00916CAB">
        <w:rPr>
          <w:b/>
          <w:i/>
        </w:rPr>
        <w:t>.</w:t>
      </w:r>
      <w:r w:rsidR="00F04AD7">
        <w:rPr>
          <w:b/>
          <w:i/>
        </w:rPr>
        <w:t>03</w:t>
      </w:r>
      <w:r w:rsidR="00916CAB" w:rsidRPr="00916CAB">
        <w:rPr>
          <w:b/>
          <w:i/>
        </w:rPr>
        <w:t>.202</w:t>
      </w:r>
      <w:r w:rsidR="00F04AD7">
        <w:rPr>
          <w:b/>
          <w:i/>
        </w:rPr>
        <w:t>5</w:t>
      </w:r>
    </w:p>
    <w:p w:rsidR="00916CAB" w:rsidRDefault="00916CAB" w:rsidP="00BE771C">
      <w:pPr>
        <w:pStyle w:val="1"/>
        <w:spacing w:line="276" w:lineRule="auto"/>
      </w:pPr>
    </w:p>
    <w:p w:rsidR="00916CAB" w:rsidRPr="00E40E54" w:rsidRDefault="00916CAB" w:rsidP="00BE771C">
      <w:pPr>
        <w:pStyle w:val="1"/>
        <w:spacing w:line="276" w:lineRule="auto"/>
      </w:pPr>
      <w:r w:rsidRPr="00E40E54">
        <w:t>Регламент</w:t>
      </w:r>
    </w:p>
    <w:p w:rsidR="00916CAB" w:rsidRPr="00916CAB" w:rsidRDefault="00916CAB" w:rsidP="00BE771C">
      <w:pPr>
        <w:pStyle w:val="1"/>
        <w:spacing w:line="276" w:lineRule="auto"/>
        <w:ind w:left="0"/>
        <w:rPr>
          <w:sz w:val="26"/>
          <w:szCs w:val="26"/>
        </w:rPr>
      </w:pPr>
      <w:r w:rsidRPr="00916CAB">
        <w:rPr>
          <w:sz w:val="26"/>
          <w:szCs w:val="26"/>
        </w:rPr>
        <w:t>организации и проведения процедур внешней оценки в МАОУ СШ</w:t>
      </w:r>
      <w:r w:rsidR="00A04C98">
        <w:rPr>
          <w:sz w:val="26"/>
          <w:szCs w:val="26"/>
        </w:rPr>
        <w:t xml:space="preserve"> </w:t>
      </w:r>
      <w:r w:rsidRPr="00916CAB">
        <w:rPr>
          <w:sz w:val="26"/>
          <w:szCs w:val="26"/>
        </w:rPr>
        <w:t>№</w:t>
      </w:r>
      <w:r w:rsidR="00A04C98">
        <w:rPr>
          <w:sz w:val="26"/>
          <w:szCs w:val="26"/>
        </w:rPr>
        <w:t xml:space="preserve"> </w:t>
      </w:r>
      <w:r w:rsidRPr="00916CAB">
        <w:rPr>
          <w:sz w:val="26"/>
          <w:szCs w:val="26"/>
        </w:rPr>
        <w:t>5</w:t>
      </w:r>
    </w:p>
    <w:p w:rsidR="00916CAB" w:rsidRPr="00BE6E5D" w:rsidRDefault="00916CAB" w:rsidP="00BE771C">
      <w:pPr>
        <w:pStyle w:val="a8"/>
        <w:tabs>
          <w:tab w:val="clear" w:pos="9637"/>
          <w:tab w:val="left" w:pos="3675"/>
        </w:tabs>
        <w:spacing w:line="276" w:lineRule="auto"/>
        <w:jc w:val="left"/>
        <w:rPr>
          <w:b/>
          <w:szCs w:val="24"/>
        </w:rPr>
      </w:pPr>
    </w:p>
    <w:p w:rsidR="00916CAB" w:rsidRPr="00BE6E5D" w:rsidRDefault="00916CAB" w:rsidP="00BE771C">
      <w:pPr>
        <w:pStyle w:val="12"/>
        <w:keepNext/>
        <w:keepLines/>
        <w:shd w:val="clear" w:color="auto" w:fill="auto"/>
        <w:spacing w:before="0" w:after="0" w:line="276" w:lineRule="auto"/>
        <w:ind w:firstLine="0"/>
        <w:jc w:val="both"/>
        <w:rPr>
          <w:b/>
          <w:sz w:val="24"/>
          <w:szCs w:val="24"/>
        </w:rPr>
      </w:pPr>
      <w:r w:rsidRPr="00BE6E5D">
        <w:rPr>
          <w:b/>
          <w:sz w:val="24"/>
          <w:szCs w:val="24"/>
        </w:rPr>
        <w:t>1.1. Общие положения</w:t>
      </w:r>
    </w:p>
    <w:p w:rsidR="00916CAB" w:rsidRPr="00BE6E5D" w:rsidRDefault="00916CAB" w:rsidP="00BE771C">
      <w:pPr>
        <w:pStyle w:val="21"/>
        <w:numPr>
          <w:ilvl w:val="1"/>
          <w:numId w:val="3"/>
        </w:numPr>
        <w:shd w:val="clear" w:color="auto" w:fill="auto"/>
        <w:tabs>
          <w:tab w:val="left" w:pos="438"/>
        </w:tabs>
        <w:spacing w:line="276" w:lineRule="auto"/>
        <w:ind w:left="0" w:right="40" w:firstLine="20"/>
        <w:jc w:val="both"/>
        <w:rPr>
          <w:sz w:val="24"/>
          <w:szCs w:val="24"/>
        </w:rPr>
      </w:pPr>
      <w:proofErr w:type="gramStart"/>
      <w:r w:rsidRPr="00BE6E5D">
        <w:rPr>
          <w:sz w:val="24"/>
          <w:szCs w:val="24"/>
        </w:rPr>
        <w:t>Предметом настоящего Регламента является организация и проведение в М</w:t>
      </w:r>
      <w:r>
        <w:rPr>
          <w:sz w:val="24"/>
          <w:szCs w:val="24"/>
        </w:rPr>
        <w:t>А</w:t>
      </w:r>
      <w:r w:rsidRPr="00BE6E5D">
        <w:rPr>
          <w:sz w:val="24"/>
          <w:szCs w:val="24"/>
        </w:rPr>
        <w:t>ОУ СШ</w:t>
      </w:r>
      <w:r w:rsidR="00940433">
        <w:rPr>
          <w:sz w:val="24"/>
          <w:szCs w:val="24"/>
        </w:rPr>
        <w:t> </w:t>
      </w:r>
      <w:r w:rsidRPr="00BE6E5D">
        <w:rPr>
          <w:sz w:val="24"/>
          <w:szCs w:val="24"/>
        </w:rPr>
        <w:t xml:space="preserve">№ </w:t>
      </w:r>
      <w:r>
        <w:rPr>
          <w:sz w:val="24"/>
          <w:szCs w:val="24"/>
        </w:rPr>
        <w:t>5</w:t>
      </w:r>
      <w:r w:rsidRPr="00BE6E5D">
        <w:rPr>
          <w:sz w:val="24"/>
          <w:szCs w:val="24"/>
        </w:rPr>
        <w:t xml:space="preserve"> (далее - школа)</w:t>
      </w:r>
      <w:r w:rsidR="00940433">
        <w:rPr>
          <w:sz w:val="24"/>
          <w:szCs w:val="24"/>
        </w:rPr>
        <w:t xml:space="preserve"> </w:t>
      </w:r>
      <w:r w:rsidRPr="00BE6E5D">
        <w:rPr>
          <w:sz w:val="24"/>
          <w:szCs w:val="24"/>
        </w:rPr>
        <w:t>внешних оценочных процедур  (Всероссийских проверочных работ (далее - ВПР), краевых диагностических работ (далее - КДР) и др.</w:t>
      </w:r>
      <w:proofErr w:type="gramEnd"/>
    </w:p>
    <w:p w:rsidR="00916CAB" w:rsidRPr="00916CAB" w:rsidRDefault="00916CAB" w:rsidP="00BE771C">
      <w:pPr>
        <w:pStyle w:val="21"/>
        <w:numPr>
          <w:ilvl w:val="1"/>
          <w:numId w:val="3"/>
        </w:numPr>
        <w:shd w:val="clear" w:color="auto" w:fill="auto"/>
        <w:tabs>
          <w:tab w:val="left" w:pos="438"/>
        </w:tabs>
        <w:spacing w:line="276" w:lineRule="auto"/>
        <w:ind w:left="0" w:right="40" w:firstLine="142"/>
        <w:jc w:val="both"/>
        <w:rPr>
          <w:sz w:val="24"/>
          <w:szCs w:val="24"/>
        </w:rPr>
      </w:pPr>
      <w:proofErr w:type="gramStart"/>
      <w:r w:rsidRPr="00916CAB">
        <w:rPr>
          <w:sz w:val="24"/>
          <w:szCs w:val="24"/>
        </w:rPr>
        <w:t>Настоящий Порядок разработан в соответствии со статьей 28 Федерального закона №</w:t>
      </w:r>
      <w:r w:rsidR="00940433">
        <w:rPr>
          <w:sz w:val="24"/>
          <w:szCs w:val="24"/>
        </w:rPr>
        <w:t> </w:t>
      </w:r>
      <w:r w:rsidRPr="00916CAB">
        <w:rPr>
          <w:sz w:val="24"/>
          <w:szCs w:val="24"/>
        </w:rPr>
        <w:t xml:space="preserve">273 от 29 декабря 2012 года «Об образовании в Российской Федерации», </w:t>
      </w:r>
      <w:r w:rsidR="00B8253E">
        <w:rPr>
          <w:sz w:val="24"/>
          <w:szCs w:val="24"/>
        </w:rPr>
        <w:t xml:space="preserve">Постановление </w:t>
      </w:r>
      <w:r w:rsidR="00A04C98">
        <w:rPr>
          <w:sz w:val="24"/>
          <w:szCs w:val="24"/>
        </w:rPr>
        <w:t xml:space="preserve">Правительства РФ </w:t>
      </w:r>
      <w:r w:rsidR="00B8253E" w:rsidRPr="00B8253E">
        <w:rPr>
          <w:sz w:val="24"/>
          <w:szCs w:val="24"/>
        </w:rPr>
        <w:t>от</w:t>
      </w:r>
      <w:r w:rsidR="00A04C98">
        <w:rPr>
          <w:sz w:val="24"/>
          <w:szCs w:val="24"/>
        </w:rPr>
        <w:t xml:space="preserve"> </w:t>
      </w:r>
      <w:r w:rsidR="00B8253E" w:rsidRPr="00B8253E">
        <w:rPr>
          <w:sz w:val="24"/>
          <w:szCs w:val="24"/>
        </w:rPr>
        <w:t>30042024</w:t>
      </w:r>
      <w:r w:rsidR="00A04C98">
        <w:rPr>
          <w:sz w:val="24"/>
          <w:szCs w:val="24"/>
        </w:rPr>
        <w:t xml:space="preserve"> </w:t>
      </w:r>
      <w:r w:rsidR="00B8253E" w:rsidRPr="00B8253E">
        <w:rPr>
          <w:sz w:val="24"/>
          <w:szCs w:val="24"/>
        </w:rPr>
        <w:t>№</w:t>
      </w:r>
      <w:r w:rsidR="00A04C98">
        <w:rPr>
          <w:sz w:val="24"/>
          <w:szCs w:val="24"/>
        </w:rPr>
        <w:t xml:space="preserve"> </w:t>
      </w:r>
      <w:r w:rsidR="00B8253E" w:rsidRPr="00B8253E">
        <w:rPr>
          <w:sz w:val="24"/>
          <w:szCs w:val="24"/>
        </w:rPr>
        <w:t>556</w:t>
      </w:r>
      <w:r w:rsidR="00B8253E">
        <w:rPr>
          <w:sz w:val="24"/>
          <w:szCs w:val="24"/>
        </w:rPr>
        <w:t xml:space="preserve"> «Об утверждении перечня мероприятий по оценке качества образования и Правил проведения мероприятий по оценке качества образования», </w:t>
      </w:r>
      <w:r w:rsidR="00B8253E" w:rsidRPr="00B8253E">
        <w:rPr>
          <w:sz w:val="24"/>
          <w:szCs w:val="24"/>
        </w:rPr>
        <w:t xml:space="preserve"> </w:t>
      </w:r>
      <w:r w:rsidRPr="00916CAB">
        <w:rPr>
          <w:sz w:val="24"/>
          <w:szCs w:val="24"/>
        </w:rPr>
        <w:t>постановлением Правительства Российской Федерации от 5 августа 2013 г. № 662 «Об осуществлении мониторинга системы образования»</w:t>
      </w:r>
      <w:r w:rsidR="00B8253E">
        <w:rPr>
          <w:sz w:val="24"/>
          <w:szCs w:val="24"/>
        </w:rPr>
        <w:t xml:space="preserve"> (с изменениями</w:t>
      </w:r>
      <w:proofErr w:type="gramEnd"/>
      <w:r w:rsidR="00B8253E">
        <w:rPr>
          <w:sz w:val="24"/>
          <w:szCs w:val="24"/>
        </w:rPr>
        <w:t xml:space="preserve"> </w:t>
      </w:r>
      <w:proofErr w:type="gramStart"/>
      <w:r w:rsidR="00B8253E">
        <w:rPr>
          <w:sz w:val="24"/>
          <w:szCs w:val="24"/>
        </w:rPr>
        <w:t xml:space="preserve">от </w:t>
      </w:r>
      <w:r w:rsidR="00B8253E">
        <w:rPr>
          <w:color w:val="464C55"/>
          <w:shd w:val="clear" w:color="auto" w:fill="FFFFFF"/>
        </w:rPr>
        <w:t>25 мая 2019 г., 24 марта 2022 г.)</w:t>
      </w:r>
      <w:r w:rsidRPr="00916CAB">
        <w:rPr>
          <w:sz w:val="24"/>
          <w:szCs w:val="24"/>
        </w:rPr>
        <w:t xml:space="preserve">, приказами Министерства просвещения Российской Федерации (далее - </w:t>
      </w:r>
      <w:proofErr w:type="spellStart"/>
      <w:r w:rsidRPr="00916CAB">
        <w:rPr>
          <w:sz w:val="24"/>
          <w:szCs w:val="24"/>
        </w:rPr>
        <w:t>Минпросвещения</w:t>
      </w:r>
      <w:proofErr w:type="spellEnd"/>
      <w:r w:rsidRPr="00916CAB">
        <w:rPr>
          <w:sz w:val="24"/>
          <w:szCs w:val="24"/>
        </w:rPr>
        <w:t xml:space="preserve"> России) о проведении мониторинга качества образования, распоряжениями Федеральной службы по надзору в сфере образования и науки в Российской Федерации (далее - </w:t>
      </w:r>
      <w:proofErr w:type="spellStart"/>
      <w:r w:rsidRPr="00916CAB">
        <w:rPr>
          <w:sz w:val="24"/>
          <w:szCs w:val="24"/>
        </w:rPr>
        <w:t>Рособрнадзор</w:t>
      </w:r>
      <w:proofErr w:type="spellEnd"/>
      <w:r w:rsidRPr="00916CAB">
        <w:rPr>
          <w:sz w:val="24"/>
          <w:szCs w:val="24"/>
        </w:rPr>
        <w:t xml:space="preserve">) в области проведения ВПР, методическими рекомендациями по проведению ВПР, разработанными </w:t>
      </w:r>
      <w:proofErr w:type="spellStart"/>
      <w:r w:rsidRPr="00916CAB">
        <w:rPr>
          <w:sz w:val="24"/>
          <w:szCs w:val="24"/>
        </w:rPr>
        <w:t>Рособрнадзором</w:t>
      </w:r>
      <w:proofErr w:type="spellEnd"/>
      <w:r w:rsidRPr="00916CAB">
        <w:rPr>
          <w:sz w:val="24"/>
          <w:szCs w:val="24"/>
        </w:rPr>
        <w:t>, порядком проведения к</w:t>
      </w:r>
      <w:r w:rsidR="00940433">
        <w:rPr>
          <w:sz w:val="24"/>
          <w:szCs w:val="24"/>
        </w:rPr>
        <w:t>раевых диагностических работ в К</w:t>
      </w:r>
      <w:r w:rsidRPr="00916CAB">
        <w:rPr>
          <w:sz w:val="24"/>
          <w:szCs w:val="24"/>
        </w:rPr>
        <w:t>расноярском крае.</w:t>
      </w:r>
      <w:proofErr w:type="gramEnd"/>
    </w:p>
    <w:p w:rsidR="00916CAB" w:rsidRPr="00BE6E5D" w:rsidRDefault="00916CAB" w:rsidP="00BE771C">
      <w:pPr>
        <w:pStyle w:val="21"/>
        <w:numPr>
          <w:ilvl w:val="1"/>
          <w:numId w:val="3"/>
        </w:numPr>
        <w:shd w:val="clear" w:color="auto" w:fill="auto"/>
        <w:tabs>
          <w:tab w:val="left" w:pos="423"/>
        </w:tabs>
        <w:spacing w:line="276" w:lineRule="auto"/>
        <w:ind w:left="0" w:firstLine="20"/>
        <w:jc w:val="both"/>
        <w:rPr>
          <w:sz w:val="24"/>
          <w:szCs w:val="24"/>
        </w:rPr>
      </w:pPr>
      <w:r w:rsidRPr="00BE6E5D">
        <w:rPr>
          <w:sz w:val="24"/>
          <w:szCs w:val="24"/>
        </w:rPr>
        <w:t>Основными задачами организации и проведения ВПР и других внешних оценочных процедур  являются:</w:t>
      </w:r>
    </w:p>
    <w:p w:rsidR="00916CAB" w:rsidRPr="00BE6E5D" w:rsidRDefault="00916CAB" w:rsidP="00BE771C">
      <w:pPr>
        <w:pStyle w:val="21"/>
        <w:numPr>
          <w:ilvl w:val="0"/>
          <w:numId w:val="2"/>
        </w:numPr>
        <w:shd w:val="clear" w:color="auto" w:fill="auto"/>
        <w:tabs>
          <w:tab w:val="left" w:pos="452"/>
        </w:tabs>
        <w:spacing w:line="276" w:lineRule="auto"/>
        <w:ind w:left="20" w:right="40" w:firstLine="0"/>
        <w:jc w:val="both"/>
        <w:rPr>
          <w:sz w:val="24"/>
          <w:szCs w:val="24"/>
        </w:rPr>
      </w:pPr>
      <w:r w:rsidRPr="00BE6E5D">
        <w:rPr>
          <w:sz w:val="24"/>
          <w:szCs w:val="24"/>
        </w:rPr>
        <w:t xml:space="preserve">оценка уровня </w:t>
      </w:r>
      <w:r>
        <w:rPr>
          <w:sz w:val="24"/>
          <w:szCs w:val="24"/>
        </w:rPr>
        <w:t>освоения обучающимися</w:t>
      </w:r>
      <w:r w:rsidR="00BB0EC3">
        <w:rPr>
          <w:sz w:val="24"/>
          <w:szCs w:val="24"/>
        </w:rPr>
        <w:t xml:space="preserve"> </w:t>
      </w:r>
      <w:r>
        <w:rPr>
          <w:sz w:val="24"/>
          <w:szCs w:val="24"/>
        </w:rPr>
        <w:t>ООП</w:t>
      </w:r>
      <w:r w:rsidRPr="00BE6E5D">
        <w:rPr>
          <w:sz w:val="24"/>
          <w:szCs w:val="24"/>
        </w:rPr>
        <w:t xml:space="preserve"> НОО, </w:t>
      </w:r>
      <w:r>
        <w:rPr>
          <w:sz w:val="24"/>
          <w:szCs w:val="24"/>
        </w:rPr>
        <w:t>ООП</w:t>
      </w:r>
      <w:r w:rsidRPr="00BE6E5D">
        <w:rPr>
          <w:sz w:val="24"/>
          <w:szCs w:val="24"/>
        </w:rPr>
        <w:t xml:space="preserve"> ООО, </w:t>
      </w:r>
      <w:r>
        <w:rPr>
          <w:sz w:val="24"/>
          <w:szCs w:val="24"/>
        </w:rPr>
        <w:t>ООП</w:t>
      </w:r>
      <w:r w:rsidRPr="00BE6E5D">
        <w:rPr>
          <w:sz w:val="24"/>
          <w:szCs w:val="24"/>
        </w:rPr>
        <w:t xml:space="preserve"> СОО;</w:t>
      </w:r>
    </w:p>
    <w:p w:rsidR="00916CAB" w:rsidRPr="00BE6E5D" w:rsidRDefault="00916CAB" w:rsidP="00BE771C">
      <w:pPr>
        <w:pStyle w:val="21"/>
        <w:numPr>
          <w:ilvl w:val="0"/>
          <w:numId w:val="2"/>
        </w:numPr>
        <w:shd w:val="clear" w:color="auto" w:fill="auto"/>
        <w:tabs>
          <w:tab w:val="left" w:pos="447"/>
        </w:tabs>
        <w:spacing w:line="276" w:lineRule="auto"/>
        <w:ind w:left="20" w:right="40" w:firstLine="0"/>
        <w:jc w:val="both"/>
        <w:rPr>
          <w:sz w:val="24"/>
          <w:szCs w:val="24"/>
        </w:rPr>
      </w:pPr>
      <w:r w:rsidRPr="00BE6E5D">
        <w:rPr>
          <w:sz w:val="24"/>
          <w:szCs w:val="24"/>
        </w:rPr>
        <w:t>оценка индивидуальных учебных достижений обучающихся в соответствии с требованиями ФГОС;</w:t>
      </w:r>
    </w:p>
    <w:p w:rsidR="00916CAB" w:rsidRPr="00BE6E5D" w:rsidRDefault="00916CAB" w:rsidP="00BE771C">
      <w:pPr>
        <w:pStyle w:val="21"/>
        <w:numPr>
          <w:ilvl w:val="0"/>
          <w:numId w:val="2"/>
        </w:numPr>
        <w:shd w:val="clear" w:color="auto" w:fill="auto"/>
        <w:tabs>
          <w:tab w:val="left" w:pos="447"/>
        </w:tabs>
        <w:spacing w:line="276" w:lineRule="auto"/>
        <w:ind w:left="20" w:firstLine="0"/>
        <w:jc w:val="both"/>
        <w:rPr>
          <w:sz w:val="24"/>
          <w:szCs w:val="24"/>
        </w:rPr>
      </w:pPr>
      <w:r w:rsidRPr="00BE6E5D">
        <w:rPr>
          <w:sz w:val="24"/>
          <w:szCs w:val="24"/>
        </w:rPr>
        <w:t>совершенствование методик преподавания в школе;</w:t>
      </w:r>
    </w:p>
    <w:p w:rsidR="00916CAB" w:rsidRPr="00BE6E5D" w:rsidRDefault="00916CAB" w:rsidP="00BE771C">
      <w:pPr>
        <w:pStyle w:val="21"/>
        <w:numPr>
          <w:ilvl w:val="0"/>
          <w:numId w:val="2"/>
        </w:numPr>
        <w:shd w:val="clear" w:color="auto" w:fill="auto"/>
        <w:tabs>
          <w:tab w:val="left" w:pos="447"/>
        </w:tabs>
        <w:spacing w:line="276" w:lineRule="auto"/>
        <w:ind w:left="20" w:right="40" w:firstLine="0"/>
        <w:jc w:val="both"/>
        <w:rPr>
          <w:sz w:val="24"/>
          <w:szCs w:val="24"/>
        </w:rPr>
      </w:pPr>
      <w:r w:rsidRPr="00BE6E5D">
        <w:rPr>
          <w:sz w:val="24"/>
          <w:szCs w:val="24"/>
        </w:rPr>
        <w:t>информирование всех участников образовательных отношений о состоянии качества образования в школе;</w:t>
      </w:r>
    </w:p>
    <w:p w:rsidR="00916CAB" w:rsidRPr="00BE6E5D" w:rsidRDefault="00916CAB" w:rsidP="00BE771C">
      <w:pPr>
        <w:pStyle w:val="21"/>
        <w:numPr>
          <w:ilvl w:val="0"/>
          <w:numId w:val="2"/>
        </w:numPr>
        <w:shd w:val="clear" w:color="auto" w:fill="auto"/>
        <w:tabs>
          <w:tab w:val="left" w:pos="447"/>
        </w:tabs>
        <w:spacing w:line="276" w:lineRule="auto"/>
        <w:ind w:left="20" w:right="40" w:firstLine="0"/>
        <w:jc w:val="both"/>
        <w:rPr>
          <w:sz w:val="24"/>
          <w:szCs w:val="24"/>
        </w:rPr>
      </w:pPr>
      <w:r w:rsidRPr="00BE6E5D">
        <w:rPr>
          <w:sz w:val="24"/>
          <w:szCs w:val="24"/>
        </w:rPr>
        <w:t>формирование среди участников образовательных отношений устойчивых ориентиров на методы и инструменты объективной оценки образовательных результатов обучающихся школы;</w:t>
      </w:r>
    </w:p>
    <w:p w:rsidR="00916CAB" w:rsidRPr="00BE6E5D" w:rsidRDefault="00916CAB" w:rsidP="00BE771C">
      <w:pPr>
        <w:pStyle w:val="21"/>
        <w:numPr>
          <w:ilvl w:val="0"/>
          <w:numId w:val="2"/>
        </w:numPr>
        <w:shd w:val="clear" w:color="auto" w:fill="auto"/>
        <w:tabs>
          <w:tab w:val="left" w:pos="447"/>
        </w:tabs>
        <w:spacing w:line="276" w:lineRule="auto"/>
        <w:ind w:left="20" w:right="40" w:firstLine="0"/>
        <w:jc w:val="both"/>
        <w:rPr>
          <w:sz w:val="24"/>
          <w:szCs w:val="24"/>
        </w:rPr>
      </w:pPr>
      <w:r w:rsidRPr="00BE6E5D">
        <w:rPr>
          <w:sz w:val="24"/>
          <w:szCs w:val="24"/>
        </w:rPr>
        <w:t>использование результатов оценочных процедур для повышения качества образования в школе, в том числе повышения квалификации педагогических работников школы.</w:t>
      </w:r>
    </w:p>
    <w:p w:rsidR="00916CAB" w:rsidRPr="00BE6E5D" w:rsidRDefault="00916CAB" w:rsidP="00BE771C">
      <w:pPr>
        <w:pStyle w:val="21"/>
        <w:shd w:val="clear" w:color="auto" w:fill="auto"/>
        <w:tabs>
          <w:tab w:val="left" w:pos="452"/>
        </w:tabs>
        <w:spacing w:line="276" w:lineRule="auto"/>
        <w:ind w:right="40" w:firstLine="0"/>
        <w:jc w:val="both"/>
        <w:rPr>
          <w:sz w:val="24"/>
          <w:szCs w:val="24"/>
        </w:rPr>
      </w:pPr>
      <w:r w:rsidRPr="00BE6E5D">
        <w:rPr>
          <w:sz w:val="24"/>
          <w:szCs w:val="24"/>
        </w:rPr>
        <w:t xml:space="preserve">1.3. </w:t>
      </w:r>
      <w:proofErr w:type="gramStart"/>
      <w:r w:rsidRPr="00BE6E5D">
        <w:rPr>
          <w:sz w:val="24"/>
          <w:szCs w:val="24"/>
        </w:rPr>
        <w:t>Организация и проведение внешних оценочных процедур в школе осуществляется в рамках внутренней системы оценки качества образования и регламентируется приказом директора школы, который издается на основании приказов Министерства просвещения Российской Федерации,</w:t>
      </w:r>
      <w:r w:rsidR="00940433">
        <w:rPr>
          <w:sz w:val="24"/>
          <w:szCs w:val="24"/>
        </w:rPr>
        <w:t xml:space="preserve"> и/или приказов Министерства образования Красноярского края, </w:t>
      </w:r>
      <w:r w:rsidR="00940433" w:rsidRPr="00916CAB">
        <w:rPr>
          <w:sz w:val="24"/>
          <w:szCs w:val="24"/>
        </w:rPr>
        <w:t>Федеральной службы по надзору в сфере образования и науки Российской Федерации</w:t>
      </w:r>
      <w:r w:rsidR="00940433">
        <w:rPr>
          <w:sz w:val="24"/>
          <w:szCs w:val="24"/>
        </w:rPr>
        <w:t>,</w:t>
      </w:r>
      <w:r w:rsidRPr="00BE6E5D">
        <w:rPr>
          <w:sz w:val="24"/>
          <w:szCs w:val="24"/>
        </w:rPr>
        <w:t xml:space="preserve"> порядка проведения </w:t>
      </w:r>
      <w:r w:rsidR="00940433">
        <w:rPr>
          <w:sz w:val="24"/>
          <w:szCs w:val="24"/>
        </w:rPr>
        <w:t>ВПР, КДР</w:t>
      </w:r>
      <w:r w:rsidRPr="00BE6E5D">
        <w:rPr>
          <w:sz w:val="24"/>
          <w:szCs w:val="24"/>
        </w:rPr>
        <w:t xml:space="preserve">  в текущем учебном году</w:t>
      </w:r>
      <w:r w:rsidR="00940433">
        <w:rPr>
          <w:sz w:val="24"/>
          <w:szCs w:val="24"/>
        </w:rPr>
        <w:t>, утвержденных в установленном порядке.</w:t>
      </w:r>
      <w:proofErr w:type="gramEnd"/>
    </w:p>
    <w:p w:rsidR="00916CAB" w:rsidRPr="00BE6E5D" w:rsidRDefault="00916CAB" w:rsidP="00BE771C">
      <w:pPr>
        <w:pStyle w:val="21"/>
        <w:shd w:val="clear" w:color="auto" w:fill="auto"/>
        <w:tabs>
          <w:tab w:val="left" w:pos="414"/>
        </w:tabs>
        <w:spacing w:line="276" w:lineRule="auto"/>
        <w:ind w:left="20" w:firstLine="0"/>
        <w:jc w:val="both"/>
        <w:rPr>
          <w:sz w:val="24"/>
          <w:szCs w:val="24"/>
        </w:rPr>
      </w:pPr>
      <w:r w:rsidRPr="00BE6E5D">
        <w:rPr>
          <w:sz w:val="24"/>
          <w:szCs w:val="24"/>
        </w:rPr>
        <w:t>1.4.   Проведение внешних оценочных процедур осуществляет школа.</w:t>
      </w:r>
    </w:p>
    <w:p w:rsidR="00916CAB" w:rsidRPr="00916CAB" w:rsidRDefault="00916CAB" w:rsidP="00BE771C">
      <w:pPr>
        <w:pStyle w:val="21"/>
        <w:shd w:val="clear" w:color="auto" w:fill="auto"/>
        <w:tabs>
          <w:tab w:val="left" w:pos="452"/>
        </w:tabs>
        <w:spacing w:line="276" w:lineRule="auto"/>
        <w:ind w:right="40" w:firstLine="0"/>
        <w:jc w:val="both"/>
        <w:rPr>
          <w:sz w:val="24"/>
          <w:szCs w:val="24"/>
        </w:rPr>
      </w:pPr>
      <w:r w:rsidRPr="00916CAB">
        <w:rPr>
          <w:sz w:val="24"/>
          <w:szCs w:val="24"/>
        </w:rPr>
        <w:lastRenderedPageBreak/>
        <w:t>1.5. Внешние оценочные процедуры проводятся в сроки, утвержденные приказом Федеральной службы по надзору в сфере образования и науки Российской Федерации на текущий учебный год. График проведения внешних оценочных процедур в школе утверждается приказом директора на текущий учебный год.</w:t>
      </w:r>
    </w:p>
    <w:p w:rsidR="00916CAB" w:rsidRPr="00BE6E5D" w:rsidRDefault="00916CAB" w:rsidP="00BE771C">
      <w:pPr>
        <w:pStyle w:val="21"/>
        <w:shd w:val="clear" w:color="auto" w:fill="auto"/>
        <w:tabs>
          <w:tab w:val="left" w:pos="442"/>
        </w:tabs>
        <w:spacing w:line="276" w:lineRule="auto"/>
        <w:ind w:right="40" w:firstLine="0"/>
        <w:jc w:val="both"/>
        <w:rPr>
          <w:sz w:val="24"/>
          <w:szCs w:val="24"/>
        </w:rPr>
      </w:pPr>
      <w:r w:rsidRPr="00BE6E5D">
        <w:rPr>
          <w:sz w:val="24"/>
          <w:szCs w:val="24"/>
        </w:rPr>
        <w:t xml:space="preserve">1.6. </w:t>
      </w:r>
      <w:proofErr w:type="gramStart"/>
      <w:r w:rsidRPr="00BE6E5D">
        <w:rPr>
          <w:sz w:val="24"/>
          <w:szCs w:val="24"/>
        </w:rPr>
        <w:t>Внешние оценочные процедуры проводятся в</w:t>
      </w:r>
      <w:r w:rsidRPr="00BE6E5D">
        <w:rPr>
          <w:i/>
          <w:sz w:val="24"/>
          <w:szCs w:val="24"/>
        </w:rPr>
        <w:t xml:space="preserve"> </w:t>
      </w:r>
      <w:r w:rsidRPr="00940433">
        <w:rPr>
          <w:sz w:val="24"/>
          <w:szCs w:val="24"/>
        </w:rPr>
        <w:t>штатном</w:t>
      </w:r>
      <w:r w:rsidRPr="00BE6E5D">
        <w:rPr>
          <w:sz w:val="24"/>
          <w:szCs w:val="24"/>
        </w:rPr>
        <w:t xml:space="preserve"> режиме в классах и по предметам, закрепленным приказом Федеральной службы по надзору в сфере образования и науки Российской Федерации (ВПР) или приказом министерства образования Красноярского края (КДР), регламентирующими их проведение в текущем учебном году; в классах и по предметам, которые проводятся в режиме </w:t>
      </w:r>
      <w:r w:rsidRPr="00940433">
        <w:rPr>
          <w:sz w:val="24"/>
          <w:szCs w:val="24"/>
        </w:rPr>
        <w:t xml:space="preserve">апробации </w:t>
      </w:r>
      <w:r w:rsidRPr="00BE6E5D">
        <w:rPr>
          <w:sz w:val="24"/>
          <w:szCs w:val="24"/>
        </w:rPr>
        <w:t>- по решению педагогического совета, которое принимается ежегодно.</w:t>
      </w:r>
      <w:proofErr w:type="gramEnd"/>
    </w:p>
    <w:p w:rsidR="00916CAB" w:rsidRPr="00E47137" w:rsidRDefault="00916CAB" w:rsidP="00BE771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47137">
        <w:rPr>
          <w:rFonts w:ascii="Times New Roman" w:hAnsi="Times New Roman" w:cs="Times New Roman"/>
          <w:sz w:val="24"/>
          <w:szCs w:val="24"/>
        </w:rPr>
        <w:t xml:space="preserve">1.7. Участие учащихся во внешних оценочных процедурах является обязательным. Учащиеся, пропустившие процедуру выполнения ВПР или КДР, обязаны предоставить документы, официально подтверждающие уважительную причину пропуска. </w:t>
      </w:r>
      <w:r w:rsidR="00E47137" w:rsidRPr="00E47137">
        <w:rPr>
          <w:rFonts w:ascii="Times New Roman" w:hAnsi="Times New Roman" w:cs="Times New Roman"/>
          <w:sz w:val="24"/>
          <w:szCs w:val="24"/>
        </w:rPr>
        <w:t>Не предусмотрено обязательное выполнение работы в другой день, если в день</w:t>
      </w:r>
      <w:r w:rsidR="00E47137">
        <w:rPr>
          <w:rFonts w:ascii="Times New Roman" w:hAnsi="Times New Roman" w:cs="Times New Roman"/>
          <w:sz w:val="24"/>
          <w:szCs w:val="24"/>
        </w:rPr>
        <w:t xml:space="preserve"> </w:t>
      </w:r>
      <w:r w:rsidR="00E47137" w:rsidRPr="00E47137">
        <w:rPr>
          <w:rFonts w:ascii="Times New Roman" w:hAnsi="Times New Roman" w:cs="Times New Roman"/>
          <w:sz w:val="24"/>
          <w:szCs w:val="24"/>
        </w:rPr>
        <w:t>проведения ВПР обучающийся отсутствовал по какой-либо причине. Не предусмотрено</w:t>
      </w:r>
      <w:r w:rsidR="00E47137">
        <w:rPr>
          <w:rFonts w:ascii="Times New Roman" w:hAnsi="Times New Roman" w:cs="Times New Roman"/>
          <w:sz w:val="24"/>
          <w:szCs w:val="24"/>
        </w:rPr>
        <w:t xml:space="preserve"> </w:t>
      </w:r>
      <w:r w:rsidR="00E47137" w:rsidRPr="00E47137">
        <w:rPr>
          <w:rFonts w:ascii="Times New Roman" w:hAnsi="Times New Roman" w:cs="Times New Roman"/>
          <w:sz w:val="24"/>
          <w:szCs w:val="24"/>
        </w:rPr>
        <w:t>повторное выполнение проверочной работы.</w:t>
      </w:r>
    </w:p>
    <w:p w:rsidR="00916CAB" w:rsidRPr="00BE6E5D" w:rsidRDefault="00916CAB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BE6E5D">
        <w:rPr>
          <w:rFonts w:ascii="Times New Roman" w:hAnsi="Times New Roman" w:cs="Times New Roman"/>
        </w:rPr>
        <w:t>1.8. Обучающиеся с ограниченными возможностями здоровья, дети - инвалиды,  имеют право участвовать во внешних оценочных процедурах при наличии соответствующих условий, учитывающих состояние их здоровья, особенности психофизического развития, с использованием необходимых технических средств.</w:t>
      </w:r>
    </w:p>
    <w:p w:rsidR="00916CAB" w:rsidRPr="00BE6E5D" w:rsidRDefault="00916CAB" w:rsidP="00BE771C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BE6E5D">
        <w:rPr>
          <w:rFonts w:ascii="Times New Roman" w:hAnsi="Times New Roman" w:cs="Times New Roman"/>
        </w:rPr>
        <w:t xml:space="preserve">Решение об участии во внешних оценочных </w:t>
      </w:r>
      <w:proofErr w:type="gramStart"/>
      <w:r w:rsidRPr="00BE6E5D">
        <w:rPr>
          <w:rFonts w:ascii="Times New Roman" w:hAnsi="Times New Roman" w:cs="Times New Roman"/>
        </w:rPr>
        <w:t>процедурах</w:t>
      </w:r>
      <w:proofErr w:type="gramEnd"/>
      <w:r w:rsidRPr="00BE6E5D">
        <w:rPr>
          <w:rFonts w:ascii="Times New Roman" w:hAnsi="Times New Roman" w:cs="Times New Roman"/>
        </w:rPr>
        <w:t xml:space="preserve"> обучающихся с ограниченными возможностями здоровья, детей-инвалидов принимает администрация </w:t>
      </w:r>
      <w:r w:rsidR="00E47137" w:rsidRPr="00BE6E5D">
        <w:rPr>
          <w:rFonts w:ascii="Times New Roman" w:hAnsi="Times New Roman" w:cs="Times New Roman"/>
        </w:rPr>
        <w:t>совместно с родителями (законными представителями) ребенка</w:t>
      </w:r>
      <w:r w:rsidRPr="00BE6E5D">
        <w:rPr>
          <w:rFonts w:ascii="Times New Roman" w:hAnsi="Times New Roman" w:cs="Times New Roman"/>
        </w:rPr>
        <w:t xml:space="preserve"> с учетом состояния здоровья детей данной категории, особенностей их психофизического развития и индивидуальных возможностей. Согласие родителей (законных представителей) на участие детей с ограниченными возможностями здоровья во внешних оценочных процедурах подтверждается письменно</w:t>
      </w:r>
      <w:r w:rsidR="00E47137">
        <w:rPr>
          <w:rFonts w:ascii="Times New Roman" w:hAnsi="Times New Roman" w:cs="Times New Roman"/>
        </w:rPr>
        <w:t xml:space="preserve"> (приложение 3 Форма согласия)</w:t>
      </w:r>
      <w:r w:rsidRPr="00BE6E5D">
        <w:rPr>
          <w:rFonts w:ascii="Times New Roman" w:hAnsi="Times New Roman" w:cs="Times New Roman"/>
        </w:rPr>
        <w:t xml:space="preserve">. </w:t>
      </w:r>
    </w:p>
    <w:p w:rsidR="00916CAB" w:rsidRPr="00BE6E5D" w:rsidRDefault="00916CAB" w:rsidP="00BE771C">
      <w:pPr>
        <w:pStyle w:val="a6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BE6E5D">
        <w:rPr>
          <w:rFonts w:ascii="Times New Roman" w:hAnsi="Times New Roman" w:cs="Times New Roman"/>
        </w:rPr>
        <w:t xml:space="preserve">1.9.  </w:t>
      </w:r>
      <w:r w:rsidRPr="00BE6E5D">
        <w:rPr>
          <w:rFonts w:ascii="Times New Roman" w:hAnsi="Times New Roman" w:cs="Times New Roman"/>
          <w:color w:val="auto"/>
        </w:rPr>
        <w:t xml:space="preserve">Внешнюю оценочную процедуру (ВПР, КДР) проводит организатор, закрепленный приказом по школе.  Организатором может быть учитель, работающий в данном классе, но не преподающий предмет, по которому проводится ВПР, КДР, либо учитель, не преподающий в данном классе. Во время проведения ВПР, КДР в аудитории присутствует наблюдатель, назначенный приказом директора из числа педагогов школы. </w:t>
      </w:r>
    </w:p>
    <w:p w:rsidR="00916CAB" w:rsidRPr="00BE6E5D" w:rsidRDefault="00916CAB" w:rsidP="00BE771C">
      <w:pPr>
        <w:pStyle w:val="3"/>
        <w:shd w:val="clear" w:color="auto" w:fill="auto"/>
        <w:tabs>
          <w:tab w:val="left" w:pos="1133"/>
        </w:tabs>
        <w:spacing w:after="0" w:line="276" w:lineRule="auto"/>
        <w:ind w:right="-1"/>
        <w:jc w:val="both"/>
        <w:rPr>
          <w:color w:val="FF0000"/>
          <w:sz w:val="24"/>
          <w:szCs w:val="24"/>
        </w:rPr>
      </w:pPr>
      <w:r w:rsidRPr="00BE6E5D">
        <w:rPr>
          <w:color w:val="auto"/>
          <w:sz w:val="24"/>
          <w:szCs w:val="24"/>
        </w:rPr>
        <w:t>1.10. Во время выполнения внешних оценочных процедур допускается присутствие общественных наблюдателей, назначенных приказом вышестоящих органов.</w:t>
      </w:r>
      <w:r w:rsidR="00537AFD">
        <w:rPr>
          <w:color w:val="auto"/>
          <w:sz w:val="24"/>
          <w:szCs w:val="24"/>
        </w:rPr>
        <w:t xml:space="preserve"> </w:t>
      </w:r>
      <w:r w:rsidRPr="00BE6E5D">
        <w:rPr>
          <w:rFonts w:eastAsia="Calibri"/>
          <w:sz w:val="24"/>
          <w:szCs w:val="24"/>
        </w:rPr>
        <w:t xml:space="preserve">Вход общественных наблюдателей в места проведения внешних оценочных процедур осуществляется при предъявлении паспорта и удостоверения общественного наблюдателя. Общественным наблюдателям разрешается дополнительно присутствовать в аудитории во время проведения оценочных процедур.  </w:t>
      </w:r>
    </w:p>
    <w:p w:rsidR="00916CAB" w:rsidRPr="00BE6E5D" w:rsidRDefault="00916CAB" w:rsidP="00BE771C">
      <w:pPr>
        <w:pStyle w:val="a6"/>
        <w:spacing w:line="276" w:lineRule="auto"/>
        <w:jc w:val="both"/>
        <w:rPr>
          <w:rFonts w:ascii="Times New Roman" w:hAnsi="Times New Roman" w:cs="Times New Roman"/>
          <w:color w:val="FF0000"/>
        </w:rPr>
      </w:pPr>
      <w:r w:rsidRPr="00BE6E5D">
        <w:rPr>
          <w:rFonts w:ascii="Times New Roman" w:hAnsi="Times New Roman" w:cs="Times New Roman"/>
        </w:rPr>
        <w:t xml:space="preserve">1.11. Школа обеспечивает порядок и дисциплину в классах при проведении оценочных процедур.  Рассадка учащихся проводится по два участника за партой. Для создания максимально благоприятных условий выполнения </w:t>
      </w:r>
      <w:r w:rsidRPr="0035155A">
        <w:rPr>
          <w:rFonts w:ascii="Times New Roman" w:hAnsi="Times New Roman" w:cs="Times New Roman"/>
        </w:rPr>
        <w:t xml:space="preserve">оценочных процедурах </w:t>
      </w:r>
      <w:r w:rsidRPr="00BE6E5D">
        <w:rPr>
          <w:rFonts w:ascii="Times New Roman" w:hAnsi="Times New Roman" w:cs="Times New Roman"/>
        </w:rPr>
        <w:t xml:space="preserve">(по возможности), обучающиеся могут быть посажены по одному за стол. </w:t>
      </w:r>
    </w:p>
    <w:p w:rsidR="00916CAB" w:rsidRPr="00BE6E5D" w:rsidRDefault="00916CAB" w:rsidP="00BE771C">
      <w:pPr>
        <w:pStyle w:val="21"/>
        <w:shd w:val="clear" w:color="auto" w:fill="auto"/>
        <w:tabs>
          <w:tab w:val="left" w:pos="930"/>
        </w:tabs>
        <w:spacing w:line="276" w:lineRule="auto"/>
        <w:ind w:right="20" w:firstLine="0"/>
        <w:jc w:val="both"/>
        <w:rPr>
          <w:sz w:val="24"/>
          <w:szCs w:val="24"/>
        </w:rPr>
      </w:pPr>
      <w:r w:rsidRPr="00BE6E5D">
        <w:rPr>
          <w:sz w:val="24"/>
          <w:szCs w:val="24"/>
        </w:rPr>
        <w:t>1.12. Учебные занятия в день выполнения внешних оценочных процедурах проводятся в обычном школьном режиме.  Внешние оценочные процедуры проводятся на 2-4 уроке (допустима коррекция расписания учебных занятий в день выполнения) по школьному расписанию, соблюдая продолжительность работы, определенную нормативными документами</w:t>
      </w:r>
      <w:r w:rsidR="00537AFD">
        <w:rPr>
          <w:sz w:val="24"/>
          <w:szCs w:val="24"/>
        </w:rPr>
        <w:t xml:space="preserve">. </w:t>
      </w:r>
      <w:r w:rsidR="00B67F6A">
        <w:rPr>
          <w:sz w:val="24"/>
          <w:szCs w:val="24"/>
        </w:rPr>
        <w:t>ВПР продолжительностью 45</w:t>
      </w:r>
      <w:r w:rsidRPr="00BE6E5D">
        <w:rPr>
          <w:sz w:val="24"/>
          <w:szCs w:val="24"/>
        </w:rPr>
        <w:t xml:space="preserve"> </w:t>
      </w:r>
      <w:r w:rsidR="00C46A45">
        <w:rPr>
          <w:sz w:val="24"/>
          <w:szCs w:val="24"/>
        </w:rPr>
        <w:t xml:space="preserve">минут </w:t>
      </w:r>
      <w:r w:rsidRPr="00BE6E5D">
        <w:rPr>
          <w:sz w:val="24"/>
          <w:szCs w:val="24"/>
        </w:rPr>
        <w:t xml:space="preserve">проводится без перерыва в течение </w:t>
      </w:r>
      <w:r w:rsidRPr="00BE6E5D">
        <w:rPr>
          <w:sz w:val="24"/>
          <w:szCs w:val="24"/>
        </w:rPr>
        <w:lastRenderedPageBreak/>
        <w:t>всего времени</w:t>
      </w:r>
      <w:r w:rsidR="00B67F6A">
        <w:rPr>
          <w:sz w:val="24"/>
          <w:szCs w:val="24"/>
        </w:rPr>
        <w:t>, ВПР продолжительностью 90 минут</w:t>
      </w:r>
      <w:r w:rsidR="00537AFD">
        <w:rPr>
          <w:sz w:val="24"/>
          <w:szCs w:val="24"/>
        </w:rPr>
        <w:t xml:space="preserve"> (2 урока)</w:t>
      </w:r>
      <w:r w:rsidR="00B67F6A">
        <w:rPr>
          <w:sz w:val="24"/>
          <w:szCs w:val="24"/>
        </w:rPr>
        <w:t xml:space="preserve"> проводится с перерывом 10 минут в один день или в разные дни</w:t>
      </w:r>
      <w:r w:rsidRPr="00BE6E5D">
        <w:rPr>
          <w:sz w:val="24"/>
          <w:szCs w:val="24"/>
        </w:rPr>
        <w:t>.</w:t>
      </w:r>
    </w:p>
    <w:p w:rsidR="00916CAB" w:rsidRPr="00BE6E5D" w:rsidRDefault="00916CAB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BE6E5D">
        <w:rPr>
          <w:rFonts w:ascii="Times New Roman" w:hAnsi="Times New Roman" w:cs="Times New Roman"/>
        </w:rPr>
        <w:t>1.13. Во время проведения внешних оценочных процедур обучающимся запрещается использовать любые средств связи, бумажные записи, учебную литературу, словари, справочные материалы. Допускается использование черновика и дополнительных материалов, прописанных в инструкции по выполнению работы по данному предмету.</w:t>
      </w:r>
    </w:p>
    <w:p w:rsidR="00B67F6A" w:rsidRDefault="00916CAB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BE6E5D">
        <w:rPr>
          <w:rFonts w:ascii="Times New Roman" w:hAnsi="Times New Roman" w:cs="Times New Roman"/>
        </w:rPr>
        <w:t xml:space="preserve">1.14. Проверка работ участников внешних оценочных процедур по каждому предмету в каждом классе проводится коллегиально </w:t>
      </w:r>
      <w:r w:rsidR="00C46A45">
        <w:rPr>
          <w:rFonts w:ascii="Times New Roman" w:hAnsi="Times New Roman" w:cs="Times New Roman"/>
        </w:rPr>
        <w:t xml:space="preserve">экспертами по проверке работ обучающихся, </w:t>
      </w:r>
      <w:r w:rsidRPr="00BE6E5D">
        <w:rPr>
          <w:rFonts w:ascii="Times New Roman" w:hAnsi="Times New Roman" w:cs="Times New Roman"/>
        </w:rPr>
        <w:t xml:space="preserve"> </w:t>
      </w:r>
      <w:r w:rsidR="00C46A45">
        <w:rPr>
          <w:rFonts w:ascii="Times New Roman" w:hAnsi="Times New Roman" w:cs="Times New Roman"/>
        </w:rPr>
        <w:t xml:space="preserve">назначенными из числа </w:t>
      </w:r>
      <w:r w:rsidR="00C46A45" w:rsidRPr="00BE6E5D">
        <w:rPr>
          <w:rFonts w:ascii="Times New Roman" w:hAnsi="Times New Roman" w:cs="Times New Roman"/>
        </w:rPr>
        <w:t xml:space="preserve">учителей школы </w:t>
      </w:r>
      <w:r w:rsidRPr="00BE6E5D">
        <w:rPr>
          <w:rFonts w:ascii="Times New Roman" w:hAnsi="Times New Roman" w:cs="Times New Roman"/>
        </w:rPr>
        <w:t>приказом директора.</w:t>
      </w:r>
      <w:r w:rsidR="00C46A45">
        <w:rPr>
          <w:rFonts w:ascii="Times New Roman" w:hAnsi="Times New Roman" w:cs="Times New Roman"/>
        </w:rPr>
        <w:t xml:space="preserve"> Каж</w:t>
      </w:r>
      <w:r w:rsidR="00B30E85">
        <w:rPr>
          <w:rFonts w:ascii="Times New Roman" w:hAnsi="Times New Roman" w:cs="Times New Roman"/>
        </w:rPr>
        <w:t>дую работу проверяют 2 эксперта, причем первым экспертом не может быть учитель, преподающий предмет в данном классе.</w:t>
      </w:r>
      <w:r w:rsidR="00C46A45">
        <w:rPr>
          <w:rFonts w:ascii="Times New Roman" w:hAnsi="Times New Roman" w:cs="Times New Roman"/>
        </w:rPr>
        <w:t xml:space="preserve"> В случае несовпадения </w:t>
      </w:r>
      <w:r w:rsidR="00347D60">
        <w:rPr>
          <w:rFonts w:ascii="Times New Roman" w:hAnsi="Times New Roman" w:cs="Times New Roman"/>
        </w:rPr>
        <w:t>баллов, выставленных каждым экспертом, работа передается на рассмотрении комиссии и решение об окончательной оценке принимается коллегиально</w:t>
      </w:r>
      <w:r w:rsidRPr="00BE6E5D">
        <w:rPr>
          <w:rFonts w:ascii="Times New Roman" w:hAnsi="Times New Roman" w:cs="Times New Roman"/>
        </w:rPr>
        <w:t xml:space="preserve"> </w:t>
      </w:r>
      <w:r w:rsidR="00347D60">
        <w:rPr>
          <w:rFonts w:ascii="Times New Roman" w:hAnsi="Times New Roman" w:cs="Times New Roman"/>
        </w:rPr>
        <w:t>в соответствии с критериями проверки.</w:t>
      </w:r>
      <w:r w:rsidR="00B30E85">
        <w:rPr>
          <w:rFonts w:ascii="Times New Roman" w:hAnsi="Times New Roman" w:cs="Times New Roman"/>
        </w:rPr>
        <w:t xml:space="preserve"> </w:t>
      </w:r>
    </w:p>
    <w:p w:rsidR="00916CAB" w:rsidRPr="00BE6E5D" w:rsidRDefault="00916CAB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BE6E5D">
        <w:rPr>
          <w:rFonts w:ascii="Times New Roman" w:hAnsi="Times New Roman" w:cs="Times New Roman"/>
        </w:rPr>
        <w:t>1.15. Баллы по ВПР переводятся в оценку в соответствии со шкалой перевода, указанной в критериях оценивания рабо</w:t>
      </w:r>
      <w:r w:rsidR="00B67F6A">
        <w:rPr>
          <w:rFonts w:ascii="Times New Roman" w:hAnsi="Times New Roman" w:cs="Times New Roman"/>
        </w:rPr>
        <w:t>т по каждому классу и предмету</w:t>
      </w:r>
      <w:r w:rsidR="00C46A45">
        <w:rPr>
          <w:rFonts w:ascii="Times New Roman" w:hAnsi="Times New Roman" w:cs="Times New Roman"/>
        </w:rPr>
        <w:t>.</w:t>
      </w:r>
    </w:p>
    <w:p w:rsidR="00B67F6A" w:rsidRDefault="00916CAB" w:rsidP="00BE771C">
      <w:pPr>
        <w:pStyle w:val="a6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BE6E5D">
        <w:rPr>
          <w:rFonts w:ascii="Times New Roman" w:hAnsi="Times New Roman" w:cs="Times New Roman"/>
          <w:color w:val="auto"/>
        </w:rPr>
        <w:t xml:space="preserve">1.16. В электронный журнал выставляются все оценки обучающихся по итогам ВПР, проводимых в штатном режиме, в соответствии с критериями оценивания ответов. По итогам ВПР, </w:t>
      </w:r>
      <w:proofErr w:type="gramStart"/>
      <w:r w:rsidRPr="00BE6E5D">
        <w:rPr>
          <w:rFonts w:ascii="Times New Roman" w:hAnsi="Times New Roman" w:cs="Times New Roman"/>
          <w:color w:val="auto"/>
        </w:rPr>
        <w:t>проводимых</w:t>
      </w:r>
      <w:proofErr w:type="gramEnd"/>
      <w:r w:rsidRPr="00BE6E5D">
        <w:rPr>
          <w:rFonts w:ascii="Times New Roman" w:hAnsi="Times New Roman" w:cs="Times New Roman"/>
          <w:color w:val="auto"/>
        </w:rPr>
        <w:t xml:space="preserve"> в режиме апробации, в электронный журнал выставляются только положительные оценки.</w:t>
      </w:r>
      <w:r w:rsidR="00B67F6A">
        <w:rPr>
          <w:rFonts w:ascii="Times New Roman" w:hAnsi="Times New Roman" w:cs="Times New Roman"/>
          <w:color w:val="auto"/>
        </w:rPr>
        <w:t xml:space="preserve"> </w:t>
      </w:r>
    </w:p>
    <w:p w:rsidR="00916CAB" w:rsidRPr="00BE6E5D" w:rsidRDefault="00B67F6A" w:rsidP="00BE771C">
      <w:pPr>
        <w:pStyle w:val="a6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1.17. О</w:t>
      </w:r>
      <w:r>
        <w:rPr>
          <w:rFonts w:ascii="Times New Roman" w:hAnsi="Times New Roman" w:cs="Times New Roman"/>
        </w:rPr>
        <w:t>ценки за</w:t>
      </w:r>
      <w:r w:rsidRPr="00BE6E5D">
        <w:rPr>
          <w:rFonts w:ascii="Times New Roman" w:hAnsi="Times New Roman" w:cs="Times New Roman"/>
        </w:rPr>
        <w:t xml:space="preserve"> КДР</w:t>
      </w:r>
      <w:r>
        <w:rPr>
          <w:rFonts w:ascii="Times New Roman" w:hAnsi="Times New Roman" w:cs="Times New Roman"/>
        </w:rPr>
        <w:t xml:space="preserve"> не предусмотрены в соответствии с Порядком и в журнал</w:t>
      </w:r>
      <w:r w:rsidRPr="00BE6E5D">
        <w:rPr>
          <w:rFonts w:ascii="Times New Roman" w:hAnsi="Times New Roman" w:cs="Times New Roman"/>
        </w:rPr>
        <w:t xml:space="preserve"> не выставляютс</w:t>
      </w:r>
      <w:r>
        <w:rPr>
          <w:rFonts w:ascii="Times New Roman" w:hAnsi="Times New Roman" w:cs="Times New Roman"/>
        </w:rPr>
        <w:t xml:space="preserve">я. Есть только качественная оценка продемонстрированных универсальных учебных действий. </w:t>
      </w:r>
      <w:r w:rsidR="00347D60">
        <w:rPr>
          <w:rFonts w:ascii="Times New Roman" w:hAnsi="Times New Roman" w:cs="Times New Roman"/>
        </w:rPr>
        <w:t>Но</w:t>
      </w:r>
      <w:r>
        <w:rPr>
          <w:rFonts w:ascii="Times New Roman" w:hAnsi="Times New Roman" w:cs="Times New Roman"/>
        </w:rPr>
        <w:t xml:space="preserve"> результаты КДР могут использоваться при проведении внутреннего мониторинга формирования УУД (</w:t>
      </w:r>
      <w:proofErr w:type="spellStart"/>
      <w:r>
        <w:rPr>
          <w:rFonts w:ascii="Times New Roman" w:hAnsi="Times New Roman" w:cs="Times New Roman"/>
        </w:rPr>
        <w:t>метапредметных</w:t>
      </w:r>
      <w:proofErr w:type="spellEnd"/>
      <w:r>
        <w:rPr>
          <w:rFonts w:ascii="Times New Roman" w:hAnsi="Times New Roman" w:cs="Times New Roman"/>
        </w:rPr>
        <w:t xml:space="preserve"> и личностных результатов). </w:t>
      </w:r>
    </w:p>
    <w:p w:rsidR="00916CAB" w:rsidRPr="00BE6E5D" w:rsidRDefault="00916CAB" w:rsidP="00BE771C">
      <w:pPr>
        <w:pStyle w:val="a6"/>
        <w:spacing w:line="276" w:lineRule="auto"/>
        <w:jc w:val="both"/>
        <w:rPr>
          <w:rFonts w:ascii="Times New Roman" w:hAnsi="Times New Roman" w:cs="Times New Roman"/>
          <w:color w:val="FF0000"/>
        </w:rPr>
      </w:pPr>
    </w:p>
    <w:p w:rsidR="00916CAB" w:rsidRPr="00BE6E5D" w:rsidRDefault="00916CAB" w:rsidP="00BE771C">
      <w:pPr>
        <w:pStyle w:val="12"/>
        <w:keepNext/>
        <w:keepLines/>
        <w:shd w:val="clear" w:color="auto" w:fill="auto"/>
        <w:spacing w:before="0" w:after="0" w:line="276" w:lineRule="auto"/>
        <w:ind w:left="1701" w:firstLine="142"/>
        <w:rPr>
          <w:b/>
          <w:sz w:val="24"/>
          <w:szCs w:val="24"/>
        </w:rPr>
      </w:pPr>
      <w:r w:rsidRPr="00BE6E5D">
        <w:rPr>
          <w:b/>
          <w:sz w:val="24"/>
          <w:szCs w:val="24"/>
        </w:rPr>
        <w:t>2. Субъекты проведения внешних оценочных процедур</w:t>
      </w:r>
    </w:p>
    <w:p w:rsidR="00916CAB" w:rsidRPr="00BE6E5D" w:rsidRDefault="00916CAB" w:rsidP="00BE771C">
      <w:pPr>
        <w:pStyle w:val="21"/>
        <w:shd w:val="clear" w:color="auto" w:fill="auto"/>
        <w:spacing w:line="276" w:lineRule="auto"/>
        <w:ind w:left="520"/>
        <w:jc w:val="both"/>
        <w:rPr>
          <w:sz w:val="24"/>
          <w:szCs w:val="24"/>
        </w:rPr>
      </w:pPr>
      <w:r w:rsidRPr="00BE6E5D">
        <w:rPr>
          <w:sz w:val="24"/>
          <w:szCs w:val="24"/>
        </w:rPr>
        <w:t>2.1. Субъектами организации внешних оценочных процедур являются:</w:t>
      </w:r>
    </w:p>
    <w:p w:rsidR="00916CAB" w:rsidRPr="00BE6E5D" w:rsidRDefault="00916CAB" w:rsidP="00BE771C">
      <w:pPr>
        <w:pStyle w:val="21"/>
        <w:numPr>
          <w:ilvl w:val="0"/>
          <w:numId w:val="2"/>
        </w:numPr>
        <w:shd w:val="clear" w:color="auto" w:fill="auto"/>
        <w:tabs>
          <w:tab w:val="left" w:pos="1039"/>
        </w:tabs>
        <w:spacing w:line="276" w:lineRule="auto"/>
        <w:ind w:left="900" w:firstLine="0"/>
        <w:rPr>
          <w:sz w:val="24"/>
          <w:szCs w:val="24"/>
        </w:rPr>
      </w:pPr>
      <w:r w:rsidRPr="00BE6E5D">
        <w:rPr>
          <w:sz w:val="24"/>
          <w:szCs w:val="24"/>
        </w:rPr>
        <w:t>школа;</w:t>
      </w:r>
    </w:p>
    <w:p w:rsidR="00916CAB" w:rsidRPr="00BE6E5D" w:rsidRDefault="00916CAB" w:rsidP="00BE771C">
      <w:pPr>
        <w:pStyle w:val="21"/>
        <w:numPr>
          <w:ilvl w:val="0"/>
          <w:numId w:val="2"/>
        </w:numPr>
        <w:shd w:val="clear" w:color="auto" w:fill="auto"/>
        <w:tabs>
          <w:tab w:val="left" w:pos="1039"/>
        </w:tabs>
        <w:spacing w:line="276" w:lineRule="auto"/>
        <w:ind w:left="900" w:firstLine="0"/>
        <w:rPr>
          <w:sz w:val="24"/>
          <w:szCs w:val="24"/>
        </w:rPr>
      </w:pPr>
      <w:r w:rsidRPr="00BE6E5D">
        <w:rPr>
          <w:sz w:val="24"/>
          <w:szCs w:val="24"/>
        </w:rPr>
        <w:t>педагогические работники, осуществляющие обучение и проверку работ;</w:t>
      </w:r>
    </w:p>
    <w:p w:rsidR="00537AFD" w:rsidRDefault="00537AFD" w:rsidP="00BE771C">
      <w:pPr>
        <w:pStyle w:val="21"/>
        <w:numPr>
          <w:ilvl w:val="0"/>
          <w:numId w:val="2"/>
        </w:numPr>
        <w:shd w:val="clear" w:color="auto" w:fill="auto"/>
        <w:tabs>
          <w:tab w:val="left" w:pos="1034"/>
        </w:tabs>
        <w:spacing w:after="155" w:line="276" w:lineRule="auto"/>
        <w:ind w:left="900" w:firstLine="0"/>
        <w:rPr>
          <w:sz w:val="24"/>
          <w:szCs w:val="24"/>
        </w:rPr>
      </w:pPr>
      <w:r>
        <w:rPr>
          <w:sz w:val="24"/>
          <w:szCs w:val="24"/>
        </w:rPr>
        <w:t>обучающиеся;</w:t>
      </w:r>
    </w:p>
    <w:p w:rsidR="00916CAB" w:rsidRPr="00BE6E5D" w:rsidRDefault="00916CAB" w:rsidP="00BE771C">
      <w:pPr>
        <w:pStyle w:val="21"/>
        <w:numPr>
          <w:ilvl w:val="0"/>
          <w:numId w:val="2"/>
        </w:numPr>
        <w:shd w:val="clear" w:color="auto" w:fill="auto"/>
        <w:tabs>
          <w:tab w:val="left" w:pos="1034"/>
        </w:tabs>
        <w:spacing w:after="155" w:line="276" w:lineRule="auto"/>
        <w:ind w:left="900" w:firstLine="0"/>
        <w:rPr>
          <w:sz w:val="24"/>
          <w:szCs w:val="24"/>
        </w:rPr>
      </w:pPr>
      <w:r w:rsidRPr="00BE6E5D">
        <w:rPr>
          <w:sz w:val="24"/>
          <w:szCs w:val="24"/>
        </w:rPr>
        <w:t>родители (законные представители).</w:t>
      </w:r>
    </w:p>
    <w:p w:rsidR="00916CAB" w:rsidRPr="00BE6E5D" w:rsidRDefault="00916CAB" w:rsidP="00BE771C">
      <w:pPr>
        <w:pStyle w:val="12"/>
        <w:keepNext/>
        <w:keepLines/>
        <w:shd w:val="clear" w:color="auto" w:fill="auto"/>
        <w:spacing w:before="0" w:after="0" w:line="276" w:lineRule="auto"/>
        <w:ind w:left="2660" w:firstLine="0"/>
        <w:rPr>
          <w:b/>
          <w:sz w:val="24"/>
          <w:szCs w:val="24"/>
        </w:rPr>
      </w:pPr>
      <w:r w:rsidRPr="00BE6E5D">
        <w:rPr>
          <w:b/>
          <w:sz w:val="24"/>
          <w:szCs w:val="24"/>
        </w:rPr>
        <w:t>3. Функции субъектов организации оценочных процедур</w:t>
      </w:r>
    </w:p>
    <w:p w:rsidR="00916CAB" w:rsidRPr="0035155A" w:rsidRDefault="00916CAB" w:rsidP="00BE771C">
      <w:pPr>
        <w:pStyle w:val="21"/>
        <w:shd w:val="clear" w:color="auto" w:fill="auto"/>
        <w:tabs>
          <w:tab w:val="left" w:pos="0"/>
          <w:tab w:val="left" w:pos="709"/>
          <w:tab w:val="left" w:pos="2006"/>
        </w:tabs>
        <w:spacing w:line="276" w:lineRule="auto"/>
        <w:ind w:left="720" w:firstLine="0"/>
        <w:jc w:val="both"/>
        <w:rPr>
          <w:i/>
          <w:sz w:val="24"/>
          <w:szCs w:val="24"/>
        </w:rPr>
      </w:pPr>
      <w:r w:rsidRPr="0035155A">
        <w:rPr>
          <w:i/>
          <w:sz w:val="24"/>
          <w:szCs w:val="24"/>
        </w:rPr>
        <w:t>3.1. Школа:</w:t>
      </w:r>
    </w:p>
    <w:p w:rsidR="00916CAB" w:rsidRPr="00BE6E5D" w:rsidRDefault="00916CAB" w:rsidP="00BE771C">
      <w:pPr>
        <w:pStyle w:val="21"/>
        <w:numPr>
          <w:ilvl w:val="0"/>
          <w:numId w:val="4"/>
        </w:numPr>
        <w:shd w:val="clear" w:color="auto" w:fill="auto"/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BE6E5D">
        <w:rPr>
          <w:sz w:val="24"/>
          <w:szCs w:val="24"/>
        </w:rPr>
        <w:t>назначает координатора оценочных процедур из числа заместителей директора по УВР;</w:t>
      </w:r>
    </w:p>
    <w:p w:rsidR="00916CAB" w:rsidRPr="00BE6E5D" w:rsidRDefault="00916CAB" w:rsidP="00BE771C">
      <w:pPr>
        <w:pStyle w:val="21"/>
        <w:numPr>
          <w:ilvl w:val="0"/>
          <w:numId w:val="4"/>
        </w:numPr>
        <w:shd w:val="clear" w:color="auto" w:fill="auto"/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BE6E5D">
        <w:rPr>
          <w:sz w:val="24"/>
          <w:szCs w:val="24"/>
        </w:rPr>
        <w:t>назначает технического специалиста по сопровождению внешних оценочных процедур;</w:t>
      </w:r>
    </w:p>
    <w:p w:rsidR="00916CAB" w:rsidRPr="00BE6E5D" w:rsidRDefault="00916CAB" w:rsidP="00BE771C">
      <w:pPr>
        <w:pStyle w:val="21"/>
        <w:numPr>
          <w:ilvl w:val="0"/>
          <w:numId w:val="4"/>
        </w:numPr>
        <w:shd w:val="clear" w:color="auto" w:fill="auto"/>
        <w:tabs>
          <w:tab w:val="left" w:pos="0"/>
        </w:tabs>
        <w:spacing w:line="276" w:lineRule="auto"/>
        <w:ind w:right="20"/>
        <w:jc w:val="both"/>
        <w:rPr>
          <w:sz w:val="24"/>
          <w:szCs w:val="24"/>
        </w:rPr>
      </w:pPr>
      <w:r w:rsidRPr="00BE6E5D">
        <w:rPr>
          <w:sz w:val="24"/>
          <w:szCs w:val="24"/>
        </w:rPr>
        <w:t>обеспечивает проведение подготовительных мероприятий и проведение работ в школе по предметам в сроки, утверждённые Федеральной службой по надзору в сфере образования и науки РФ</w:t>
      </w:r>
      <w:r w:rsidR="00347D60">
        <w:rPr>
          <w:sz w:val="24"/>
          <w:szCs w:val="24"/>
        </w:rPr>
        <w:t xml:space="preserve"> (ВПР)</w:t>
      </w:r>
      <w:r w:rsidRPr="00BE6E5D">
        <w:rPr>
          <w:sz w:val="24"/>
          <w:szCs w:val="24"/>
        </w:rPr>
        <w:t xml:space="preserve"> или Министерством образования Красноярского края</w:t>
      </w:r>
      <w:r w:rsidR="00347D60">
        <w:rPr>
          <w:sz w:val="24"/>
          <w:szCs w:val="24"/>
        </w:rPr>
        <w:t xml:space="preserve"> (КДР)</w:t>
      </w:r>
      <w:r w:rsidRPr="00BE6E5D">
        <w:rPr>
          <w:sz w:val="24"/>
          <w:szCs w:val="24"/>
        </w:rPr>
        <w:t>;</w:t>
      </w:r>
    </w:p>
    <w:p w:rsidR="00916CAB" w:rsidRPr="00BE6E5D" w:rsidRDefault="00916CAB" w:rsidP="00BE771C">
      <w:pPr>
        <w:pStyle w:val="21"/>
        <w:numPr>
          <w:ilvl w:val="0"/>
          <w:numId w:val="4"/>
        </w:numPr>
        <w:shd w:val="clear" w:color="auto" w:fill="auto"/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BE6E5D">
        <w:rPr>
          <w:sz w:val="24"/>
          <w:szCs w:val="24"/>
        </w:rPr>
        <w:t>издаёт локальные  акты об организации и проведении оценочных процедур</w:t>
      </w:r>
      <w:proofErr w:type="gramStart"/>
      <w:r w:rsidRPr="00BE6E5D">
        <w:rPr>
          <w:sz w:val="24"/>
          <w:szCs w:val="24"/>
        </w:rPr>
        <w:t xml:space="preserve"> ;</w:t>
      </w:r>
      <w:proofErr w:type="gramEnd"/>
    </w:p>
    <w:p w:rsidR="00916CAB" w:rsidRPr="00BE6E5D" w:rsidRDefault="00916CAB" w:rsidP="00BE771C">
      <w:pPr>
        <w:pStyle w:val="21"/>
        <w:numPr>
          <w:ilvl w:val="0"/>
          <w:numId w:val="4"/>
        </w:numPr>
        <w:shd w:val="clear" w:color="auto" w:fill="auto"/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BE6E5D">
        <w:rPr>
          <w:sz w:val="24"/>
          <w:szCs w:val="24"/>
        </w:rPr>
        <w:t>назначает организаторов в аудитории, наблюдателей  и экспертов для проверки работ;</w:t>
      </w:r>
    </w:p>
    <w:p w:rsidR="00916CAB" w:rsidRPr="00BE6E5D" w:rsidRDefault="00916CAB" w:rsidP="00BE771C">
      <w:pPr>
        <w:pStyle w:val="21"/>
        <w:numPr>
          <w:ilvl w:val="0"/>
          <w:numId w:val="4"/>
        </w:numPr>
        <w:shd w:val="clear" w:color="auto" w:fill="auto"/>
        <w:tabs>
          <w:tab w:val="left" w:pos="0"/>
          <w:tab w:val="left" w:pos="709"/>
        </w:tabs>
        <w:spacing w:line="276" w:lineRule="auto"/>
        <w:ind w:right="20"/>
        <w:jc w:val="both"/>
        <w:rPr>
          <w:sz w:val="24"/>
          <w:szCs w:val="24"/>
        </w:rPr>
      </w:pPr>
      <w:r w:rsidRPr="0035155A">
        <w:rPr>
          <w:sz w:val="24"/>
          <w:szCs w:val="24"/>
        </w:rPr>
        <w:t>при выполнении ВПР проходит</w:t>
      </w:r>
      <w:r w:rsidRPr="00BE6E5D">
        <w:rPr>
          <w:sz w:val="24"/>
          <w:szCs w:val="24"/>
        </w:rPr>
        <w:t xml:space="preserve"> регистрацию на портале сопровождения ВПР  ФИС ОКО и получает доступ в свой личный кабинет;</w:t>
      </w:r>
      <w:r>
        <w:rPr>
          <w:sz w:val="24"/>
          <w:szCs w:val="24"/>
        </w:rPr>
        <w:t xml:space="preserve"> при выполнении КДР получает необходимые архивы материалов от муниципального координатора;</w:t>
      </w:r>
    </w:p>
    <w:p w:rsidR="00916CAB" w:rsidRPr="00BE6E5D" w:rsidRDefault="00916CAB" w:rsidP="00BE771C">
      <w:pPr>
        <w:pStyle w:val="21"/>
        <w:numPr>
          <w:ilvl w:val="0"/>
          <w:numId w:val="4"/>
        </w:numPr>
        <w:shd w:val="clear" w:color="auto" w:fill="auto"/>
        <w:tabs>
          <w:tab w:val="left" w:pos="0"/>
          <w:tab w:val="left" w:pos="709"/>
        </w:tabs>
        <w:spacing w:line="276" w:lineRule="auto"/>
        <w:ind w:right="20"/>
        <w:jc w:val="both"/>
        <w:rPr>
          <w:sz w:val="24"/>
          <w:szCs w:val="24"/>
        </w:rPr>
      </w:pPr>
      <w:r w:rsidRPr="00BE6E5D">
        <w:rPr>
          <w:sz w:val="24"/>
          <w:szCs w:val="24"/>
        </w:rPr>
        <w:lastRenderedPageBreak/>
        <w:t>создаёт необходимые условия для организации и проведения внешних оценочных процедур, выделяет необходимое количество аудиторий;</w:t>
      </w:r>
    </w:p>
    <w:p w:rsidR="00916CAB" w:rsidRPr="00BE6E5D" w:rsidRDefault="00916CAB" w:rsidP="00BE771C">
      <w:pPr>
        <w:pStyle w:val="21"/>
        <w:numPr>
          <w:ilvl w:val="0"/>
          <w:numId w:val="4"/>
        </w:numPr>
        <w:shd w:val="clear" w:color="auto" w:fill="auto"/>
        <w:tabs>
          <w:tab w:val="left" w:pos="0"/>
          <w:tab w:val="left" w:pos="709"/>
        </w:tabs>
        <w:spacing w:line="276" w:lineRule="auto"/>
        <w:ind w:right="20"/>
        <w:jc w:val="both"/>
        <w:rPr>
          <w:sz w:val="24"/>
          <w:szCs w:val="24"/>
        </w:rPr>
      </w:pPr>
      <w:r w:rsidRPr="00BE6E5D">
        <w:rPr>
          <w:sz w:val="24"/>
          <w:szCs w:val="24"/>
        </w:rPr>
        <w:t>информирует родителей (законных представителей) о порядке и условиях проведения внешних оценочных процедур через сайт образовательной организации и другие средства коммуникации</w:t>
      </w:r>
      <w:r w:rsidR="00347D60">
        <w:rPr>
          <w:sz w:val="24"/>
          <w:szCs w:val="24"/>
        </w:rPr>
        <w:t xml:space="preserve"> (чаты родителей в ИКОП </w:t>
      </w:r>
      <w:proofErr w:type="spellStart"/>
      <w:r w:rsidR="00347D60">
        <w:rPr>
          <w:sz w:val="24"/>
          <w:szCs w:val="24"/>
        </w:rPr>
        <w:t>Сферум</w:t>
      </w:r>
      <w:proofErr w:type="spellEnd"/>
      <w:r w:rsidR="00347D60">
        <w:rPr>
          <w:sz w:val="24"/>
          <w:szCs w:val="24"/>
        </w:rPr>
        <w:t xml:space="preserve">) </w:t>
      </w:r>
      <w:r w:rsidRPr="00BE6E5D">
        <w:rPr>
          <w:sz w:val="24"/>
          <w:szCs w:val="24"/>
        </w:rPr>
        <w:t>с целью ознакомления и разъяснения, снятия излишней напряженности среди родительской общественности по вопросу организации и проведения ВПР или КДР;</w:t>
      </w:r>
    </w:p>
    <w:p w:rsidR="00916CAB" w:rsidRPr="00BE6E5D" w:rsidRDefault="00916CAB" w:rsidP="00BE771C">
      <w:pPr>
        <w:pStyle w:val="21"/>
        <w:numPr>
          <w:ilvl w:val="0"/>
          <w:numId w:val="4"/>
        </w:numPr>
        <w:shd w:val="clear" w:color="auto" w:fill="auto"/>
        <w:tabs>
          <w:tab w:val="left" w:pos="0"/>
          <w:tab w:val="left" w:pos="709"/>
        </w:tabs>
        <w:spacing w:line="276" w:lineRule="auto"/>
        <w:ind w:right="20"/>
        <w:jc w:val="both"/>
        <w:rPr>
          <w:sz w:val="24"/>
          <w:szCs w:val="24"/>
        </w:rPr>
      </w:pPr>
      <w:r w:rsidRPr="00BE6E5D">
        <w:rPr>
          <w:sz w:val="24"/>
          <w:szCs w:val="24"/>
        </w:rPr>
        <w:t>проводит разъяснительную работу с учителями, участвующими в организации и проведении внешних оценочных процедур;</w:t>
      </w:r>
    </w:p>
    <w:p w:rsidR="00916CAB" w:rsidRPr="00BE6E5D" w:rsidRDefault="00916CAB" w:rsidP="00BE771C">
      <w:pPr>
        <w:pStyle w:val="21"/>
        <w:numPr>
          <w:ilvl w:val="0"/>
          <w:numId w:val="4"/>
        </w:numPr>
        <w:shd w:val="clear" w:color="auto" w:fill="auto"/>
        <w:tabs>
          <w:tab w:val="left" w:pos="0"/>
          <w:tab w:val="left" w:pos="709"/>
        </w:tabs>
        <w:spacing w:line="276" w:lineRule="auto"/>
        <w:ind w:right="20"/>
        <w:jc w:val="both"/>
        <w:rPr>
          <w:sz w:val="24"/>
          <w:szCs w:val="24"/>
        </w:rPr>
      </w:pPr>
      <w:r w:rsidRPr="0035155A">
        <w:rPr>
          <w:sz w:val="24"/>
          <w:szCs w:val="24"/>
        </w:rPr>
        <w:t>при выполнении ВПР</w:t>
      </w:r>
      <w:r w:rsidRPr="00BE6E5D">
        <w:rPr>
          <w:sz w:val="24"/>
          <w:szCs w:val="24"/>
        </w:rPr>
        <w:t xml:space="preserve"> своевременно получает через личный кабинет на сайте ФИС ОКО архив с материалами ВПР;</w:t>
      </w:r>
    </w:p>
    <w:p w:rsidR="00916CAB" w:rsidRPr="00BE6E5D" w:rsidRDefault="00916CAB" w:rsidP="00BE771C">
      <w:pPr>
        <w:pStyle w:val="21"/>
        <w:numPr>
          <w:ilvl w:val="0"/>
          <w:numId w:val="4"/>
        </w:numPr>
        <w:shd w:val="clear" w:color="auto" w:fill="auto"/>
        <w:tabs>
          <w:tab w:val="left" w:pos="0"/>
          <w:tab w:val="left" w:pos="709"/>
        </w:tabs>
        <w:spacing w:line="276" w:lineRule="auto"/>
        <w:jc w:val="both"/>
        <w:rPr>
          <w:sz w:val="24"/>
          <w:szCs w:val="24"/>
        </w:rPr>
      </w:pPr>
      <w:r w:rsidRPr="00BE6E5D">
        <w:rPr>
          <w:sz w:val="24"/>
          <w:szCs w:val="24"/>
        </w:rPr>
        <w:t>обеспечивает сохранность работ, исключающую возможность внесения изменений</w:t>
      </w:r>
      <w:r>
        <w:rPr>
          <w:sz w:val="24"/>
          <w:szCs w:val="24"/>
        </w:rPr>
        <w:t>, в опечатанном сейфе</w:t>
      </w:r>
      <w:r w:rsidRPr="00BE6E5D">
        <w:rPr>
          <w:sz w:val="24"/>
          <w:szCs w:val="24"/>
        </w:rPr>
        <w:t>;</w:t>
      </w:r>
    </w:p>
    <w:p w:rsidR="00916CAB" w:rsidRPr="00BE6E5D" w:rsidRDefault="00916CAB" w:rsidP="00BE771C">
      <w:pPr>
        <w:pStyle w:val="21"/>
        <w:numPr>
          <w:ilvl w:val="0"/>
          <w:numId w:val="4"/>
        </w:numPr>
        <w:shd w:val="clear" w:color="auto" w:fill="auto"/>
        <w:tabs>
          <w:tab w:val="left" w:pos="0"/>
          <w:tab w:val="left" w:pos="709"/>
        </w:tabs>
        <w:spacing w:line="276" w:lineRule="auto"/>
        <w:jc w:val="both"/>
        <w:rPr>
          <w:sz w:val="24"/>
          <w:szCs w:val="24"/>
        </w:rPr>
      </w:pPr>
      <w:r w:rsidRPr="00BE6E5D">
        <w:rPr>
          <w:sz w:val="24"/>
          <w:szCs w:val="24"/>
        </w:rPr>
        <w:t>заполняет и отправляет в систему ВПР электронную форму сбора результатов;</w:t>
      </w:r>
    </w:p>
    <w:p w:rsidR="00916CAB" w:rsidRPr="00BE6E5D" w:rsidRDefault="00916CAB" w:rsidP="00BE771C">
      <w:pPr>
        <w:pStyle w:val="21"/>
        <w:numPr>
          <w:ilvl w:val="0"/>
          <w:numId w:val="4"/>
        </w:numPr>
        <w:shd w:val="clear" w:color="auto" w:fill="auto"/>
        <w:tabs>
          <w:tab w:val="left" w:pos="0"/>
          <w:tab w:val="left" w:pos="709"/>
        </w:tabs>
        <w:spacing w:line="276" w:lineRule="auto"/>
        <w:jc w:val="both"/>
        <w:rPr>
          <w:sz w:val="24"/>
          <w:szCs w:val="24"/>
        </w:rPr>
      </w:pPr>
      <w:r w:rsidRPr="00BE6E5D">
        <w:rPr>
          <w:sz w:val="24"/>
          <w:szCs w:val="24"/>
        </w:rPr>
        <w:t>информирует учителей о результатах участия класса в ВПР.</w:t>
      </w:r>
    </w:p>
    <w:p w:rsidR="00916CAB" w:rsidRPr="00BE6E5D" w:rsidRDefault="00916CAB" w:rsidP="00BE771C">
      <w:pPr>
        <w:pStyle w:val="21"/>
        <w:numPr>
          <w:ilvl w:val="0"/>
          <w:numId w:val="4"/>
        </w:numPr>
        <w:shd w:val="clear" w:color="auto" w:fill="auto"/>
        <w:tabs>
          <w:tab w:val="left" w:pos="0"/>
          <w:tab w:val="left" w:pos="709"/>
          <w:tab w:val="left" w:pos="2006"/>
        </w:tabs>
        <w:spacing w:line="276" w:lineRule="auto"/>
        <w:jc w:val="both"/>
        <w:rPr>
          <w:sz w:val="24"/>
          <w:szCs w:val="24"/>
        </w:rPr>
      </w:pPr>
      <w:r w:rsidRPr="00BE6E5D">
        <w:rPr>
          <w:sz w:val="24"/>
          <w:szCs w:val="24"/>
        </w:rPr>
        <w:t>хранит работы   участников ВПР в течение 30 дней с даты получения результатов.</w:t>
      </w:r>
    </w:p>
    <w:p w:rsidR="00916CAB" w:rsidRPr="00BE6E5D" w:rsidRDefault="00916CAB" w:rsidP="00BE771C">
      <w:pPr>
        <w:pStyle w:val="21"/>
        <w:shd w:val="clear" w:color="auto" w:fill="auto"/>
        <w:tabs>
          <w:tab w:val="left" w:pos="0"/>
          <w:tab w:val="left" w:pos="709"/>
          <w:tab w:val="left" w:pos="2006"/>
        </w:tabs>
        <w:spacing w:line="276" w:lineRule="auto"/>
        <w:ind w:left="720" w:firstLine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3.2. </w:t>
      </w:r>
      <w:r w:rsidRPr="00BE6E5D">
        <w:rPr>
          <w:i/>
          <w:sz w:val="24"/>
          <w:szCs w:val="24"/>
        </w:rPr>
        <w:t>Педагогические работники, осуществляющие обучение учащихся, классные руководители:</w:t>
      </w:r>
    </w:p>
    <w:p w:rsidR="00916CAB" w:rsidRPr="00BE6E5D" w:rsidRDefault="00916CAB" w:rsidP="00BE771C">
      <w:pPr>
        <w:pStyle w:val="21"/>
        <w:numPr>
          <w:ilvl w:val="0"/>
          <w:numId w:val="4"/>
        </w:numPr>
        <w:shd w:val="clear" w:color="auto" w:fill="auto"/>
        <w:tabs>
          <w:tab w:val="left" w:pos="0"/>
          <w:tab w:val="left" w:pos="130"/>
          <w:tab w:val="left" w:pos="709"/>
        </w:tabs>
        <w:spacing w:line="276" w:lineRule="auto"/>
        <w:jc w:val="both"/>
        <w:rPr>
          <w:sz w:val="24"/>
          <w:szCs w:val="24"/>
        </w:rPr>
      </w:pPr>
      <w:r w:rsidRPr="00BE6E5D">
        <w:rPr>
          <w:sz w:val="24"/>
          <w:szCs w:val="24"/>
        </w:rPr>
        <w:t>знакомят учащихся со сроками и процедурой выполнения внешних оценочных процедур;</w:t>
      </w:r>
    </w:p>
    <w:p w:rsidR="00916CAB" w:rsidRPr="00BE6E5D" w:rsidRDefault="00916CAB" w:rsidP="00BE771C">
      <w:pPr>
        <w:pStyle w:val="21"/>
        <w:numPr>
          <w:ilvl w:val="0"/>
          <w:numId w:val="4"/>
        </w:numPr>
        <w:shd w:val="clear" w:color="auto" w:fill="auto"/>
        <w:tabs>
          <w:tab w:val="left" w:pos="0"/>
          <w:tab w:val="left" w:pos="174"/>
          <w:tab w:val="left" w:pos="709"/>
        </w:tabs>
        <w:spacing w:line="276" w:lineRule="auto"/>
        <w:ind w:right="20"/>
        <w:jc w:val="both"/>
        <w:rPr>
          <w:sz w:val="24"/>
          <w:szCs w:val="24"/>
        </w:rPr>
      </w:pPr>
      <w:r w:rsidRPr="00BE6E5D">
        <w:rPr>
          <w:sz w:val="24"/>
          <w:szCs w:val="24"/>
        </w:rPr>
        <w:t>организуют разъяснительную работу с родителями (законными представителями) учащихся (в том числе, в части: обязательности участия в выполнении внешних оценочных процедур; процедуры написания ВПР, КДР; приближения формата проверочных работ к традиционным контрольным работам без тестовой части; соответствия содержания текстов ВПР требованиям ФГОС и  т.д.);</w:t>
      </w:r>
    </w:p>
    <w:p w:rsidR="00916CAB" w:rsidRPr="00BE6E5D" w:rsidRDefault="00916CAB" w:rsidP="00BE771C">
      <w:pPr>
        <w:pStyle w:val="21"/>
        <w:numPr>
          <w:ilvl w:val="0"/>
          <w:numId w:val="4"/>
        </w:numPr>
        <w:shd w:val="clear" w:color="auto" w:fill="auto"/>
        <w:tabs>
          <w:tab w:val="left" w:pos="0"/>
          <w:tab w:val="left" w:pos="139"/>
          <w:tab w:val="left" w:pos="709"/>
        </w:tabs>
        <w:spacing w:line="276" w:lineRule="auto"/>
        <w:jc w:val="both"/>
        <w:rPr>
          <w:sz w:val="24"/>
          <w:szCs w:val="24"/>
        </w:rPr>
      </w:pPr>
      <w:r w:rsidRPr="00BE6E5D">
        <w:rPr>
          <w:sz w:val="24"/>
          <w:szCs w:val="24"/>
        </w:rPr>
        <w:t>проводят внешние оценочные процедуры в сроки, утверждённые приказом директора школы;</w:t>
      </w:r>
    </w:p>
    <w:p w:rsidR="00916CAB" w:rsidRPr="00BE6E5D" w:rsidRDefault="00916CAB" w:rsidP="00BE771C">
      <w:pPr>
        <w:pStyle w:val="21"/>
        <w:numPr>
          <w:ilvl w:val="0"/>
          <w:numId w:val="4"/>
        </w:numPr>
        <w:shd w:val="clear" w:color="auto" w:fill="auto"/>
        <w:tabs>
          <w:tab w:val="left" w:pos="0"/>
          <w:tab w:val="left" w:pos="709"/>
        </w:tabs>
        <w:spacing w:line="276" w:lineRule="auto"/>
        <w:ind w:right="20"/>
        <w:jc w:val="both"/>
        <w:rPr>
          <w:sz w:val="24"/>
          <w:szCs w:val="24"/>
        </w:rPr>
      </w:pPr>
      <w:r w:rsidRPr="00BE6E5D">
        <w:rPr>
          <w:sz w:val="24"/>
          <w:szCs w:val="24"/>
        </w:rPr>
        <w:t>осуществляют проверку работ в соответствии с критериями оценивания и планом-графиком,</w:t>
      </w:r>
    </w:p>
    <w:p w:rsidR="00916CAB" w:rsidRPr="00BE6E5D" w:rsidRDefault="00916CAB" w:rsidP="00BE771C">
      <w:pPr>
        <w:pStyle w:val="21"/>
        <w:numPr>
          <w:ilvl w:val="0"/>
          <w:numId w:val="4"/>
        </w:numPr>
        <w:shd w:val="clear" w:color="auto" w:fill="auto"/>
        <w:tabs>
          <w:tab w:val="left" w:pos="0"/>
          <w:tab w:val="left" w:pos="139"/>
          <w:tab w:val="left" w:pos="709"/>
        </w:tabs>
        <w:spacing w:line="276" w:lineRule="auto"/>
        <w:jc w:val="both"/>
        <w:rPr>
          <w:sz w:val="24"/>
          <w:szCs w:val="24"/>
        </w:rPr>
      </w:pPr>
      <w:r w:rsidRPr="00BE6E5D">
        <w:rPr>
          <w:sz w:val="24"/>
          <w:szCs w:val="24"/>
        </w:rPr>
        <w:t>передают результаты оценивания работ координатору для внесения их в электронную форму;</w:t>
      </w:r>
    </w:p>
    <w:p w:rsidR="00916CAB" w:rsidRPr="00BE6E5D" w:rsidRDefault="00916CAB" w:rsidP="00BE771C">
      <w:pPr>
        <w:pStyle w:val="21"/>
        <w:numPr>
          <w:ilvl w:val="0"/>
          <w:numId w:val="4"/>
        </w:numPr>
        <w:shd w:val="clear" w:color="auto" w:fill="auto"/>
        <w:tabs>
          <w:tab w:val="left" w:pos="0"/>
          <w:tab w:val="left" w:pos="226"/>
          <w:tab w:val="left" w:pos="709"/>
        </w:tabs>
        <w:spacing w:after="240" w:line="276" w:lineRule="auto"/>
        <w:ind w:right="20"/>
        <w:jc w:val="both"/>
        <w:rPr>
          <w:sz w:val="24"/>
          <w:szCs w:val="24"/>
        </w:rPr>
      </w:pPr>
      <w:r w:rsidRPr="00BE6E5D">
        <w:rPr>
          <w:sz w:val="24"/>
          <w:szCs w:val="24"/>
        </w:rPr>
        <w:t>информируют учащихся и родителей (законных представителей) о результатах.</w:t>
      </w:r>
    </w:p>
    <w:p w:rsidR="00916CAB" w:rsidRPr="0035155A" w:rsidRDefault="00916CAB" w:rsidP="00BE771C">
      <w:pPr>
        <w:pStyle w:val="21"/>
        <w:shd w:val="clear" w:color="auto" w:fill="auto"/>
        <w:tabs>
          <w:tab w:val="left" w:pos="0"/>
          <w:tab w:val="left" w:pos="709"/>
          <w:tab w:val="left" w:pos="2006"/>
        </w:tabs>
        <w:spacing w:line="276" w:lineRule="auto"/>
        <w:ind w:left="720" w:firstLine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3.3. </w:t>
      </w:r>
      <w:r w:rsidRPr="0035155A">
        <w:rPr>
          <w:i/>
          <w:sz w:val="24"/>
          <w:szCs w:val="24"/>
        </w:rPr>
        <w:t>Родители (законные представители):</w:t>
      </w:r>
    </w:p>
    <w:p w:rsidR="00916CAB" w:rsidRPr="00BE6E5D" w:rsidRDefault="00916CAB" w:rsidP="00BE771C">
      <w:pPr>
        <w:pStyle w:val="21"/>
        <w:numPr>
          <w:ilvl w:val="0"/>
          <w:numId w:val="2"/>
        </w:numPr>
        <w:shd w:val="clear" w:color="auto" w:fill="auto"/>
        <w:tabs>
          <w:tab w:val="left" w:pos="510"/>
        </w:tabs>
        <w:spacing w:line="276" w:lineRule="auto"/>
        <w:ind w:left="380" w:firstLine="0"/>
        <w:rPr>
          <w:sz w:val="24"/>
          <w:szCs w:val="24"/>
        </w:rPr>
      </w:pPr>
      <w:r w:rsidRPr="00BE6E5D">
        <w:rPr>
          <w:sz w:val="24"/>
          <w:szCs w:val="24"/>
        </w:rPr>
        <w:t xml:space="preserve"> знакомятся со сроками и процедурой написания внешних оценочных процедур</w:t>
      </w:r>
    </w:p>
    <w:p w:rsidR="00916CAB" w:rsidRPr="00BE6E5D" w:rsidRDefault="00916CAB" w:rsidP="00BE771C">
      <w:pPr>
        <w:pStyle w:val="21"/>
        <w:numPr>
          <w:ilvl w:val="0"/>
          <w:numId w:val="2"/>
        </w:numPr>
        <w:shd w:val="clear" w:color="auto" w:fill="auto"/>
        <w:tabs>
          <w:tab w:val="left" w:pos="519"/>
        </w:tabs>
        <w:spacing w:line="276" w:lineRule="auto"/>
        <w:ind w:left="380" w:firstLine="0"/>
        <w:rPr>
          <w:sz w:val="24"/>
          <w:szCs w:val="24"/>
        </w:rPr>
      </w:pPr>
      <w:r w:rsidRPr="00BE6E5D">
        <w:rPr>
          <w:sz w:val="24"/>
          <w:szCs w:val="24"/>
        </w:rPr>
        <w:t xml:space="preserve"> обеспечивают явку детей в дни написания внешних оценочных процедур;</w:t>
      </w:r>
    </w:p>
    <w:p w:rsidR="00916CAB" w:rsidRDefault="00916CAB" w:rsidP="00BE771C">
      <w:pPr>
        <w:pStyle w:val="21"/>
        <w:numPr>
          <w:ilvl w:val="2"/>
          <w:numId w:val="2"/>
        </w:numPr>
        <w:shd w:val="clear" w:color="auto" w:fill="auto"/>
        <w:tabs>
          <w:tab w:val="left" w:pos="510"/>
        </w:tabs>
        <w:spacing w:line="276" w:lineRule="auto"/>
        <w:ind w:left="380" w:firstLine="0"/>
        <w:rPr>
          <w:sz w:val="24"/>
          <w:szCs w:val="24"/>
        </w:rPr>
      </w:pPr>
      <w:r w:rsidRPr="00BE6E5D">
        <w:rPr>
          <w:sz w:val="24"/>
          <w:szCs w:val="24"/>
        </w:rPr>
        <w:t>- знакомятся с результатами написания внешних оценочных процедур своего  ребёнка.</w:t>
      </w:r>
    </w:p>
    <w:p w:rsidR="00916CAB" w:rsidRPr="00BE6E5D" w:rsidRDefault="00916CAB" w:rsidP="00BE771C">
      <w:pPr>
        <w:pStyle w:val="21"/>
        <w:numPr>
          <w:ilvl w:val="2"/>
          <w:numId w:val="2"/>
        </w:numPr>
        <w:shd w:val="clear" w:color="auto" w:fill="auto"/>
        <w:tabs>
          <w:tab w:val="left" w:pos="510"/>
        </w:tabs>
        <w:spacing w:line="276" w:lineRule="auto"/>
        <w:ind w:left="380" w:firstLine="0"/>
        <w:rPr>
          <w:sz w:val="24"/>
          <w:szCs w:val="24"/>
        </w:rPr>
      </w:pPr>
    </w:p>
    <w:p w:rsidR="00916CAB" w:rsidRPr="00BE6E5D" w:rsidRDefault="00916CAB" w:rsidP="00BE771C">
      <w:pPr>
        <w:pStyle w:val="12"/>
        <w:keepNext/>
        <w:keepLines/>
        <w:shd w:val="clear" w:color="auto" w:fill="auto"/>
        <w:spacing w:before="0" w:after="0" w:line="276" w:lineRule="auto"/>
        <w:ind w:left="380"/>
        <w:jc w:val="center"/>
        <w:rPr>
          <w:b/>
          <w:sz w:val="24"/>
          <w:szCs w:val="24"/>
        </w:rPr>
      </w:pPr>
      <w:r w:rsidRPr="00BE6E5D">
        <w:rPr>
          <w:rStyle w:val="13"/>
          <w:sz w:val="24"/>
          <w:szCs w:val="24"/>
        </w:rPr>
        <w:t>4.</w:t>
      </w:r>
      <w:r w:rsidRPr="00BE6E5D">
        <w:rPr>
          <w:b/>
          <w:sz w:val="24"/>
          <w:szCs w:val="24"/>
        </w:rPr>
        <w:t xml:space="preserve"> Последовательность действия образовательной организации при проведении внешних оценочных процедур.</w:t>
      </w:r>
    </w:p>
    <w:p w:rsidR="00916CAB" w:rsidRPr="00BE6E5D" w:rsidRDefault="00916CAB" w:rsidP="00BE771C">
      <w:pPr>
        <w:pStyle w:val="21"/>
        <w:shd w:val="clear" w:color="auto" w:fill="auto"/>
        <w:tabs>
          <w:tab w:val="left" w:pos="418"/>
        </w:tabs>
        <w:spacing w:line="276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Pr="00BE6E5D">
        <w:rPr>
          <w:sz w:val="24"/>
          <w:szCs w:val="24"/>
        </w:rPr>
        <w:t>Технический специалист по сопровождению ВПР регистрируется на портале сопровождения ВПР (ФИС ОКО) и получает доступ в свой личный кабинет.</w:t>
      </w:r>
    </w:p>
    <w:p w:rsidR="00916CAB" w:rsidRPr="00BE6E5D" w:rsidRDefault="00916CAB" w:rsidP="00BE771C">
      <w:pPr>
        <w:pStyle w:val="21"/>
        <w:shd w:val="clear" w:color="auto" w:fill="auto"/>
        <w:tabs>
          <w:tab w:val="left" w:pos="418"/>
        </w:tabs>
        <w:spacing w:line="276" w:lineRule="auto"/>
        <w:ind w:right="20" w:firstLine="0"/>
        <w:jc w:val="both"/>
        <w:rPr>
          <w:sz w:val="24"/>
          <w:szCs w:val="24"/>
        </w:rPr>
      </w:pPr>
      <w:r w:rsidRPr="00BE6E5D">
        <w:rPr>
          <w:sz w:val="24"/>
          <w:szCs w:val="24"/>
        </w:rPr>
        <w:t xml:space="preserve">4.2. В личном кабинете он получает доступ к зашифрованному архиву, в котором содержатся все материалы для проведения ВПР. </w:t>
      </w:r>
    </w:p>
    <w:p w:rsidR="00916CAB" w:rsidRPr="00BE6E5D" w:rsidRDefault="00916CAB" w:rsidP="00BE771C">
      <w:pPr>
        <w:pStyle w:val="21"/>
        <w:shd w:val="clear" w:color="auto" w:fill="auto"/>
        <w:tabs>
          <w:tab w:val="left" w:pos="418"/>
        </w:tabs>
        <w:spacing w:line="276" w:lineRule="auto"/>
        <w:ind w:right="20" w:firstLine="0"/>
        <w:jc w:val="both"/>
        <w:rPr>
          <w:sz w:val="24"/>
          <w:szCs w:val="24"/>
        </w:rPr>
      </w:pPr>
      <w:r w:rsidRPr="00BE6E5D">
        <w:rPr>
          <w:sz w:val="24"/>
          <w:szCs w:val="24"/>
        </w:rPr>
        <w:lastRenderedPageBreak/>
        <w:t xml:space="preserve">4.3. В день проведения </w:t>
      </w:r>
      <w:r w:rsidR="000A0015">
        <w:rPr>
          <w:sz w:val="24"/>
          <w:szCs w:val="24"/>
        </w:rPr>
        <w:t>КДР</w:t>
      </w:r>
      <w:r w:rsidRPr="00BE6E5D">
        <w:rPr>
          <w:sz w:val="24"/>
          <w:szCs w:val="24"/>
        </w:rPr>
        <w:t xml:space="preserve"> в установленное время (в зависимости от количества обучающихся) до начала проведения работы </w:t>
      </w:r>
      <w:r w:rsidR="000A0015">
        <w:rPr>
          <w:sz w:val="24"/>
          <w:szCs w:val="24"/>
        </w:rPr>
        <w:t>школьный координатор</w:t>
      </w:r>
      <w:r>
        <w:rPr>
          <w:sz w:val="24"/>
          <w:szCs w:val="24"/>
        </w:rPr>
        <w:t xml:space="preserve"> от муниципального координатора</w:t>
      </w:r>
      <w:r w:rsidRPr="00BE6E5D">
        <w:rPr>
          <w:sz w:val="24"/>
          <w:szCs w:val="24"/>
        </w:rPr>
        <w:t xml:space="preserve"> пароль для расшифровки архива с </w:t>
      </w:r>
      <w:r w:rsidR="000A0015">
        <w:rPr>
          <w:sz w:val="24"/>
          <w:szCs w:val="24"/>
        </w:rPr>
        <w:t>Вариантами работ</w:t>
      </w:r>
      <w:r w:rsidRPr="00BE6E5D">
        <w:rPr>
          <w:sz w:val="24"/>
          <w:szCs w:val="24"/>
        </w:rPr>
        <w:t>.</w:t>
      </w:r>
    </w:p>
    <w:p w:rsidR="00916CAB" w:rsidRPr="00BE6E5D" w:rsidRDefault="00916CAB" w:rsidP="00BE771C">
      <w:pPr>
        <w:pStyle w:val="21"/>
        <w:shd w:val="clear" w:color="auto" w:fill="auto"/>
        <w:tabs>
          <w:tab w:val="left" w:pos="418"/>
        </w:tabs>
        <w:spacing w:line="276" w:lineRule="auto"/>
        <w:ind w:right="20" w:firstLine="0"/>
        <w:jc w:val="both"/>
        <w:rPr>
          <w:sz w:val="24"/>
          <w:szCs w:val="24"/>
        </w:rPr>
      </w:pPr>
      <w:r w:rsidRPr="00BE6E5D">
        <w:rPr>
          <w:sz w:val="24"/>
          <w:szCs w:val="24"/>
        </w:rPr>
        <w:t xml:space="preserve">4.4. </w:t>
      </w:r>
      <w:r w:rsidRPr="0035155A">
        <w:rPr>
          <w:sz w:val="24"/>
          <w:szCs w:val="24"/>
        </w:rPr>
        <w:t>Перед проведением ВПР</w:t>
      </w:r>
      <w:r w:rsidRPr="00BE6E5D">
        <w:rPr>
          <w:sz w:val="24"/>
          <w:szCs w:val="24"/>
        </w:rPr>
        <w:t xml:space="preserve"> школьный координатор присваивает каждому обучающемуся индивидуальный код (каждому участнику - один и тот же код на все работы)</w:t>
      </w:r>
      <w:r>
        <w:rPr>
          <w:sz w:val="24"/>
          <w:szCs w:val="24"/>
        </w:rPr>
        <w:t>; при выполнении КДР шифровка не используется</w:t>
      </w:r>
      <w:r w:rsidRPr="00BE6E5D">
        <w:rPr>
          <w:sz w:val="24"/>
          <w:szCs w:val="24"/>
        </w:rPr>
        <w:t xml:space="preserve">.   </w:t>
      </w:r>
    </w:p>
    <w:p w:rsidR="00916CAB" w:rsidRPr="00BE6E5D" w:rsidRDefault="00916CAB" w:rsidP="00BE771C">
      <w:pPr>
        <w:pStyle w:val="21"/>
        <w:shd w:val="clear" w:color="auto" w:fill="auto"/>
        <w:tabs>
          <w:tab w:val="left" w:pos="427"/>
        </w:tabs>
        <w:spacing w:line="276" w:lineRule="auto"/>
        <w:ind w:right="20" w:firstLine="0"/>
        <w:jc w:val="both"/>
        <w:rPr>
          <w:sz w:val="24"/>
          <w:szCs w:val="24"/>
        </w:rPr>
      </w:pPr>
      <w:r w:rsidRPr="00BE6E5D">
        <w:rPr>
          <w:sz w:val="24"/>
          <w:szCs w:val="24"/>
        </w:rPr>
        <w:t>4</w:t>
      </w:r>
      <w:r w:rsidR="00D151D6">
        <w:rPr>
          <w:sz w:val="24"/>
          <w:szCs w:val="24"/>
        </w:rPr>
        <w:t>.5. Ш</w:t>
      </w:r>
      <w:r w:rsidRPr="00BE6E5D">
        <w:rPr>
          <w:sz w:val="24"/>
          <w:szCs w:val="24"/>
        </w:rPr>
        <w:t xml:space="preserve">кольный координатор распечатывают работы по количеству </w:t>
      </w:r>
      <w:proofErr w:type="gramStart"/>
      <w:r w:rsidRPr="00BE6E5D">
        <w:rPr>
          <w:sz w:val="24"/>
          <w:szCs w:val="24"/>
        </w:rPr>
        <w:t>учащихся</w:t>
      </w:r>
      <w:proofErr w:type="gramEnd"/>
      <w:r w:rsidRPr="00BE6E5D">
        <w:rPr>
          <w:sz w:val="24"/>
          <w:szCs w:val="24"/>
        </w:rPr>
        <w:t xml:space="preserve"> и предоставляет их организатору перед началом проведения ВПР</w:t>
      </w:r>
      <w:r>
        <w:rPr>
          <w:sz w:val="24"/>
          <w:szCs w:val="24"/>
        </w:rPr>
        <w:t>, КДР</w:t>
      </w:r>
      <w:r w:rsidRPr="00BE6E5D">
        <w:rPr>
          <w:sz w:val="24"/>
          <w:szCs w:val="24"/>
        </w:rPr>
        <w:t>.</w:t>
      </w:r>
    </w:p>
    <w:p w:rsidR="00916CAB" w:rsidRPr="00BE6E5D" w:rsidRDefault="00916CAB" w:rsidP="00BE771C">
      <w:pPr>
        <w:pStyle w:val="21"/>
        <w:shd w:val="clear" w:color="auto" w:fill="auto"/>
        <w:tabs>
          <w:tab w:val="left" w:pos="365"/>
        </w:tabs>
        <w:spacing w:line="276" w:lineRule="auto"/>
        <w:ind w:right="20" w:firstLine="0"/>
        <w:jc w:val="both"/>
        <w:rPr>
          <w:sz w:val="24"/>
          <w:szCs w:val="24"/>
        </w:rPr>
      </w:pPr>
      <w:r w:rsidRPr="00BE6E5D">
        <w:rPr>
          <w:sz w:val="24"/>
          <w:szCs w:val="24"/>
        </w:rPr>
        <w:t>4.6.  Обучающиеся выполняют здания и записывают ответы на листах с заданиями, в которые вносят индивидуальный код</w:t>
      </w:r>
      <w:r w:rsidR="00D151D6">
        <w:rPr>
          <w:sz w:val="24"/>
          <w:szCs w:val="24"/>
        </w:rPr>
        <w:t xml:space="preserve"> (ВПР) или вписывает ФИО</w:t>
      </w:r>
      <w:r w:rsidRPr="00BE6E5D">
        <w:rPr>
          <w:sz w:val="24"/>
          <w:szCs w:val="24"/>
        </w:rPr>
        <w:t xml:space="preserve">, полученный в начале выполнения работы. </w:t>
      </w:r>
    </w:p>
    <w:p w:rsidR="00916CAB" w:rsidRDefault="00916CAB" w:rsidP="00BE771C">
      <w:pPr>
        <w:pStyle w:val="21"/>
        <w:shd w:val="clear" w:color="auto" w:fill="auto"/>
        <w:tabs>
          <w:tab w:val="left" w:pos="1071"/>
        </w:tabs>
        <w:spacing w:line="276" w:lineRule="auto"/>
        <w:ind w:left="20" w:right="20" w:firstLine="0"/>
        <w:rPr>
          <w:sz w:val="24"/>
          <w:szCs w:val="24"/>
        </w:rPr>
      </w:pPr>
      <w:r w:rsidRPr="00BE6E5D">
        <w:rPr>
          <w:sz w:val="24"/>
          <w:szCs w:val="24"/>
        </w:rPr>
        <w:t xml:space="preserve">4.7. Послепроведения работы организатор собирает все комплекты и передает координатору. </w:t>
      </w:r>
    </w:p>
    <w:p w:rsidR="00B30E85" w:rsidRPr="00BE6E5D" w:rsidRDefault="00B30E85" w:rsidP="00BE771C">
      <w:pPr>
        <w:pStyle w:val="21"/>
        <w:shd w:val="clear" w:color="auto" w:fill="auto"/>
        <w:tabs>
          <w:tab w:val="left" w:pos="1071"/>
        </w:tabs>
        <w:spacing w:line="276" w:lineRule="auto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>4.8. Координатор должен организовать работу экспертной комиссии по проверке работ с соблюдением требований к объективности оценивания.</w:t>
      </w:r>
    </w:p>
    <w:p w:rsidR="00916CAB" w:rsidRPr="00BE6E5D" w:rsidRDefault="00916CAB" w:rsidP="00BE771C">
      <w:pPr>
        <w:pStyle w:val="21"/>
        <w:shd w:val="clear" w:color="auto" w:fill="auto"/>
        <w:tabs>
          <w:tab w:val="left" w:pos="1071"/>
        </w:tabs>
        <w:spacing w:line="276" w:lineRule="auto"/>
        <w:ind w:left="20" w:right="20" w:firstLine="0"/>
        <w:jc w:val="both"/>
        <w:rPr>
          <w:sz w:val="24"/>
          <w:szCs w:val="24"/>
        </w:rPr>
      </w:pPr>
      <w:r w:rsidRPr="00BE6E5D">
        <w:rPr>
          <w:sz w:val="24"/>
          <w:szCs w:val="24"/>
        </w:rPr>
        <w:t>4.8. Эксперты осуществляют проверку работ.  Проверка работ должна завершиться в сроки, указанные в требованиях к проверке.</w:t>
      </w:r>
    </w:p>
    <w:p w:rsidR="00916CAB" w:rsidRPr="00BE6E5D" w:rsidRDefault="00916CAB" w:rsidP="00BE771C">
      <w:pPr>
        <w:pStyle w:val="21"/>
        <w:shd w:val="clear" w:color="auto" w:fill="auto"/>
        <w:tabs>
          <w:tab w:val="left" w:pos="754"/>
        </w:tabs>
        <w:spacing w:line="276" w:lineRule="auto"/>
        <w:ind w:right="20" w:firstLine="0"/>
        <w:jc w:val="both"/>
        <w:rPr>
          <w:sz w:val="24"/>
          <w:szCs w:val="24"/>
        </w:rPr>
      </w:pPr>
      <w:r w:rsidRPr="00BE6E5D">
        <w:rPr>
          <w:sz w:val="24"/>
          <w:szCs w:val="24"/>
        </w:rPr>
        <w:t>4.9. Технический специалист вносит результаты проверки в электронную форму, полученную на портале ФИС ОКО</w:t>
      </w:r>
      <w:r w:rsidR="000A0015">
        <w:rPr>
          <w:sz w:val="24"/>
          <w:szCs w:val="24"/>
        </w:rPr>
        <w:t xml:space="preserve"> при проведении ВПР или от муниципального координатора при проведении КДР</w:t>
      </w:r>
      <w:r w:rsidRPr="00BE6E5D">
        <w:rPr>
          <w:sz w:val="24"/>
          <w:szCs w:val="24"/>
        </w:rPr>
        <w:t>. Электронную форму сбора результатов координатор заполняет в течение не более двух рабочих дней: для каждого из участников вносит в форму его код, номер варианта работы и баллы за задания. В электронной форме передаются только коды учеников, ФИО не указывается. Соответствие ФИО и кода остается в школе в виде бумажного протокола. После заполнения форм организатор загружает форму сбора результатов в систему ФИС ОКО.</w:t>
      </w:r>
    </w:p>
    <w:p w:rsidR="00916CAB" w:rsidRDefault="00916CAB" w:rsidP="00BE771C">
      <w:pPr>
        <w:pStyle w:val="21"/>
        <w:shd w:val="clear" w:color="auto" w:fill="auto"/>
        <w:tabs>
          <w:tab w:val="left" w:pos="802"/>
        </w:tabs>
        <w:spacing w:line="276" w:lineRule="auto"/>
        <w:ind w:right="20" w:firstLine="0"/>
        <w:jc w:val="both"/>
        <w:rPr>
          <w:sz w:val="24"/>
          <w:szCs w:val="24"/>
        </w:rPr>
      </w:pPr>
      <w:r w:rsidRPr="00BE6E5D">
        <w:rPr>
          <w:sz w:val="24"/>
          <w:szCs w:val="24"/>
        </w:rPr>
        <w:t xml:space="preserve">4.10. Координатор получает результаты в личном кабинете на сайте ФИС ОКО в сроки, установленные план-графиком. Распечатывает результаты и передает учителю для изучения и объявления </w:t>
      </w:r>
      <w:proofErr w:type="gramStart"/>
      <w:r w:rsidRPr="00BE6E5D">
        <w:rPr>
          <w:sz w:val="24"/>
          <w:szCs w:val="24"/>
        </w:rPr>
        <w:t>обучающимся</w:t>
      </w:r>
      <w:proofErr w:type="gramEnd"/>
      <w:r w:rsidRPr="00BE6E5D">
        <w:rPr>
          <w:sz w:val="24"/>
          <w:szCs w:val="24"/>
        </w:rPr>
        <w:t>.</w:t>
      </w:r>
    </w:p>
    <w:p w:rsidR="000A0015" w:rsidRPr="00BE6E5D" w:rsidRDefault="000A0015" w:rsidP="00BE771C">
      <w:pPr>
        <w:pStyle w:val="21"/>
        <w:shd w:val="clear" w:color="auto" w:fill="auto"/>
        <w:tabs>
          <w:tab w:val="left" w:pos="802"/>
        </w:tabs>
        <w:spacing w:line="276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4.11 Аналитические данные, полученные по результатам ВПР и КДР, анализируются заместителями по УВР соответствующих уровней образования, выносятся на обсуждение педагогического коллектива (Педсовет, Экспертно-методический совет и Предметные кафедры (ШМО)) с целью принятия управленческих решений по совершенствованию качества образования и внесения изменений в Программу развития школы.</w:t>
      </w:r>
    </w:p>
    <w:p w:rsidR="00916CAB" w:rsidRPr="00BE6E5D" w:rsidRDefault="00916CAB" w:rsidP="00BE771C">
      <w:pPr>
        <w:pStyle w:val="21"/>
        <w:shd w:val="clear" w:color="auto" w:fill="auto"/>
        <w:tabs>
          <w:tab w:val="left" w:pos="802"/>
        </w:tabs>
        <w:spacing w:line="276" w:lineRule="auto"/>
        <w:ind w:left="380" w:right="20" w:firstLine="0"/>
        <w:jc w:val="both"/>
        <w:rPr>
          <w:sz w:val="24"/>
          <w:szCs w:val="24"/>
        </w:rPr>
      </w:pPr>
    </w:p>
    <w:p w:rsidR="00916CAB" w:rsidRPr="00383AB5" w:rsidRDefault="00916CAB" w:rsidP="00BE771C">
      <w:pPr>
        <w:pStyle w:val="12"/>
        <w:keepNext/>
        <w:keepLines/>
        <w:numPr>
          <w:ilvl w:val="0"/>
          <w:numId w:val="6"/>
        </w:numPr>
        <w:shd w:val="clear" w:color="auto" w:fill="auto"/>
        <w:spacing w:before="0" w:after="0" w:line="276" w:lineRule="auto"/>
        <w:jc w:val="center"/>
        <w:rPr>
          <w:b/>
          <w:sz w:val="24"/>
          <w:szCs w:val="24"/>
        </w:rPr>
      </w:pPr>
      <w:r w:rsidRPr="00383AB5">
        <w:rPr>
          <w:b/>
          <w:sz w:val="24"/>
          <w:szCs w:val="24"/>
        </w:rPr>
        <w:t>Использование результатов внешних оценочных процедур</w:t>
      </w:r>
    </w:p>
    <w:p w:rsidR="00916CAB" w:rsidRPr="00383AB5" w:rsidRDefault="00916CAB" w:rsidP="00BE771C">
      <w:pPr>
        <w:pStyle w:val="12"/>
        <w:keepNext/>
        <w:keepLines/>
        <w:shd w:val="clear" w:color="auto" w:fill="auto"/>
        <w:spacing w:before="0" w:after="0" w:line="276" w:lineRule="auto"/>
        <w:ind w:left="420" w:firstLine="0"/>
        <w:rPr>
          <w:sz w:val="24"/>
          <w:szCs w:val="24"/>
        </w:rPr>
      </w:pPr>
    </w:p>
    <w:p w:rsidR="00916CAB" w:rsidRPr="00A6565C" w:rsidRDefault="00916CAB" w:rsidP="00A656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AB5">
        <w:rPr>
          <w:sz w:val="24"/>
          <w:szCs w:val="24"/>
        </w:rPr>
        <w:t xml:space="preserve">5.1. </w:t>
      </w:r>
      <w:r w:rsidRPr="00A6565C">
        <w:rPr>
          <w:rFonts w:ascii="Times New Roman" w:hAnsi="Times New Roman" w:cs="Times New Roman"/>
          <w:sz w:val="24"/>
          <w:szCs w:val="24"/>
        </w:rPr>
        <w:t>Школа использует результаты внешних оценочных процедур для самодиагностики, организации повышения квалификации педагогических работников, повышения информированности обучающихся и их родителей об уровне подготовки школьников</w:t>
      </w:r>
      <w:proofErr w:type="gramStart"/>
      <w:r w:rsidRPr="00A6565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6565C" w:rsidRPr="00A656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6565C" w:rsidRPr="00A6565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A6565C" w:rsidRPr="00A6565C">
        <w:rPr>
          <w:rFonts w:ascii="Times New Roman" w:hAnsi="Times New Roman" w:cs="Times New Roman"/>
          <w:sz w:val="24"/>
          <w:szCs w:val="24"/>
        </w:rPr>
        <w:t>ля совершенствования</w:t>
      </w:r>
      <w:r w:rsidR="00A6565C">
        <w:rPr>
          <w:rFonts w:ascii="Times New Roman" w:hAnsi="Times New Roman" w:cs="Times New Roman"/>
          <w:sz w:val="24"/>
          <w:szCs w:val="24"/>
        </w:rPr>
        <w:t xml:space="preserve">  </w:t>
      </w:r>
      <w:r w:rsidR="00A6565C" w:rsidRPr="00A6565C">
        <w:rPr>
          <w:rFonts w:ascii="Times New Roman" w:hAnsi="Times New Roman" w:cs="Times New Roman"/>
          <w:sz w:val="24"/>
          <w:szCs w:val="24"/>
        </w:rPr>
        <w:t>преподавания учебных предметов на основе аналитических выводов о качестве образования.</w:t>
      </w:r>
      <w:r w:rsidR="00A6565C">
        <w:rPr>
          <w:rFonts w:ascii="Times New Roman" w:hAnsi="Times New Roman" w:cs="Times New Roman"/>
          <w:sz w:val="24"/>
          <w:szCs w:val="24"/>
        </w:rPr>
        <w:t xml:space="preserve"> </w:t>
      </w:r>
      <w:r w:rsidR="00A6565C" w:rsidRPr="00A6565C">
        <w:rPr>
          <w:rFonts w:ascii="Times New Roman" w:hAnsi="Times New Roman" w:cs="Times New Roman"/>
          <w:sz w:val="24"/>
          <w:szCs w:val="24"/>
        </w:rPr>
        <w:t>Результаты ВПР не могут быть использованы для оценки деятельности</w:t>
      </w:r>
      <w:r w:rsidR="00A6565C">
        <w:rPr>
          <w:rFonts w:ascii="Times New Roman" w:hAnsi="Times New Roman" w:cs="Times New Roman"/>
          <w:sz w:val="24"/>
          <w:szCs w:val="24"/>
        </w:rPr>
        <w:t xml:space="preserve"> </w:t>
      </w:r>
      <w:r w:rsidR="00A6565C" w:rsidRPr="00A6565C">
        <w:rPr>
          <w:rFonts w:ascii="Times New Roman" w:hAnsi="Times New Roman" w:cs="Times New Roman"/>
          <w:sz w:val="24"/>
          <w:szCs w:val="24"/>
        </w:rPr>
        <w:t>педагогических работников.</w:t>
      </w:r>
    </w:p>
    <w:p w:rsidR="00D22178" w:rsidRPr="00854611" w:rsidRDefault="00D22178" w:rsidP="00BE771C">
      <w:pPr>
        <w:pStyle w:val="21"/>
        <w:shd w:val="clear" w:color="auto" w:fill="auto"/>
        <w:tabs>
          <w:tab w:val="left" w:pos="408"/>
        </w:tabs>
        <w:spacing w:line="276" w:lineRule="auto"/>
        <w:ind w:firstLine="0"/>
        <w:jc w:val="both"/>
        <w:rPr>
          <w:sz w:val="24"/>
          <w:szCs w:val="24"/>
        </w:rPr>
      </w:pPr>
      <w:r w:rsidRPr="00854611">
        <w:rPr>
          <w:sz w:val="24"/>
          <w:szCs w:val="24"/>
        </w:rPr>
        <w:t xml:space="preserve">5.2 </w:t>
      </w:r>
      <w:r w:rsidR="00525161" w:rsidRPr="00854611">
        <w:rPr>
          <w:sz w:val="24"/>
          <w:szCs w:val="24"/>
        </w:rPr>
        <w:t>Родителям (законным представителям) обучающихся и самим обучающимся рекомендуется использовать результаты внешних оценочных процедур (ВПР, КДР, мониторинговых исследований)  с целью выявления склонностей, проблемных зон, получения ориентиров для построения образовательных траекторий.</w:t>
      </w:r>
    </w:p>
    <w:p w:rsidR="00E314DE" w:rsidRPr="00E314DE" w:rsidRDefault="00854611" w:rsidP="00BE771C">
      <w:pPr>
        <w:pStyle w:val="Style8"/>
        <w:widowControl/>
        <w:spacing w:line="276" w:lineRule="auto"/>
        <w:jc w:val="both"/>
        <w:rPr>
          <w:b/>
        </w:rPr>
      </w:pPr>
      <w:r w:rsidRPr="00E314DE">
        <w:t>5.</w:t>
      </w:r>
      <w:r w:rsidR="00A04C98" w:rsidRPr="00E314DE">
        <w:t xml:space="preserve">3. </w:t>
      </w:r>
      <w:r w:rsidR="00E314DE" w:rsidRPr="00E314DE">
        <w:t>Пунктом 8 Правил</w:t>
      </w:r>
      <w:r w:rsidR="00E314DE">
        <w:t>, утвержденных постановлением Правительства Российской Федерации от 30.04.2025 № 556,</w:t>
      </w:r>
      <w:r w:rsidR="00E314DE" w:rsidRPr="00E314DE">
        <w:t xml:space="preserve"> предусмотрена возможность использования ВПР в </w:t>
      </w:r>
      <w:r w:rsidR="00E314DE" w:rsidRPr="00E314DE">
        <w:lastRenderedPageBreak/>
        <w:t>качестве</w:t>
      </w:r>
      <w:r w:rsidR="00E314DE">
        <w:t xml:space="preserve"> </w:t>
      </w:r>
      <w:r w:rsidR="00E314DE" w:rsidRPr="00E314DE">
        <w:t>мероприятий текущего контроля успеваемости и промежуточной аттестации обучающихся, проводимых в рамках реализации образовательной программы.</w:t>
      </w:r>
      <w:r w:rsidR="00E314DE">
        <w:t xml:space="preserve"> Поэтому в МАОУ СШ № 5 предлагается результаты ВПР считать процедурой текущего контроля. </w:t>
      </w:r>
    </w:p>
    <w:p w:rsidR="00916CAB" w:rsidRPr="00E314DE" w:rsidRDefault="00854611" w:rsidP="00BE771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4DE">
        <w:rPr>
          <w:rFonts w:ascii="Times New Roman" w:hAnsi="Times New Roman" w:cs="Times New Roman"/>
          <w:sz w:val="24"/>
          <w:szCs w:val="24"/>
        </w:rPr>
        <w:t>5.4</w:t>
      </w:r>
      <w:r w:rsidR="00525161" w:rsidRPr="00E314DE">
        <w:rPr>
          <w:rFonts w:ascii="Times New Roman" w:hAnsi="Times New Roman" w:cs="Times New Roman"/>
          <w:sz w:val="24"/>
          <w:szCs w:val="24"/>
        </w:rPr>
        <w:t xml:space="preserve">. </w:t>
      </w:r>
      <w:r w:rsidR="00ED7DF9" w:rsidRPr="00E314DE">
        <w:rPr>
          <w:rFonts w:ascii="Times New Roman" w:hAnsi="Times New Roman" w:cs="Times New Roman"/>
          <w:sz w:val="24"/>
          <w:szCs w:val="24"/>
        </w:rPr>
        <w:t>Р</w:t>
      </w:r>
      <w:r w:rsidR="00525161" w:rsidRPr="00E314DE">
        <w:rPr>
          <w:rFonts w:ascii="Times New Roman" w:hAnsi="Times New Roman" w:cs="Times New Roman"/>
          <w:sz w:val="24"/>
          <w:szCs w:val="24"/>
        </w:rPr>
        <w:t xml:space="preserve">езультаты ВПР по предмету </w:t>
      </w:r>
      <w:r w:rsidR="00ED7DF9" w:rsidRPr="00E314DE">
        <w:rPr>
          <w:rFonts w:ascii="Times New Roman" w:hAnsi="Times New Roman" w:cs="Times New Roman"/>
          <w:sz w:val="24"/>
          <w:szCs w:val="24"/>
        </w:rPr>
        <w:t xml:space="preserve">не </w:t>
      </w:r>
      <w:r w:rsidR="00525161" w:rsidRPr="00E314DE">
        <w:rPr>
          <w:rFonts w:ascii="Times New Roman" w:hAnsi="Times New Roman" w:cs="Times New Roman"/>
          <w:sz w:val="24"/>
          <w:szCs w:val="24"/>
        </w:rPr>
        <w:t>рекомендуется засчитывать в качестве результатов  итоговой оценочной процедуры, проводимой в ходе промежуточной аттестации</w:t>
      </w:r>
      <w:r w:rsidR="004E2915" w:rsidRPr="00E314DE">
        <w:rPr>
          <w:rFonts w:ascii="Times New Roman" w:hAnsi="Times New Roman" w:cs="Times New Roman"/>
          <w:sz w:val="24"/>
          <w:szCs w:val="24"/>
        </w:rPr>
        <w:t xml:space="preserve"> по  предмет</w:t>
      </w:r>
      <w:r w:rsidR="00525161" w:rsidRPr="00E314DE">
        <w:rPr>
          <w:rFonts w:ascii="Times New Roman" w:hAnsi="Times New Roman" w:cs="Times New Roman"/>
          <w:sz w:val="24"/>
          <w:szCs w:val="24"/>
        </w:rPr>
        <w:t>у</w:t>
      </w:r>
      <w:r w:rsidR="007010E2">
        <w:rPr>
          <w:rFonts w:ascii="Times New Roman" w:hAnsi="Times New Roman" w:cs="Times New Roman"/>
          <w:sz w:val="24"/>
          <w:szCs w:val="24"/>
        </w:rPr>
        <w:t xml:space="preserve"> в целях получения объективности оценивания образовательных результатов</w:t>
      </w:r>
      <w:r w:rsidR="00525161" w:rsidRPr="00E314DE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916CAB" w:rsidRPr="00BE6E5D" w:rsidRDefault="00D836F6" w:rsidP="00BE771C">
      <w:pPr>
        <w:pStyle w:val="12"/>
        <w:keepNext/>
        <w:keepLines/>
        <w:shd w:val="clear" w:color="auto" w:fill="auto"/>
        <w:spacing w:before="0" w:after="0" w:line="276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916CAB" w:rsidRPr="00BE6E5D">
        <w:rPr>
          <w:b/>
          <w:sz w:val="24"/>
          <w:szCs w:val="24"/>
        </w:rPr>
        <w:t>. Обеспечение объективности результатов внешних оценочных процедур</w:t>
      </w:r>
    </w:p>
    <w:p w:rsidR="00916CAB" w:rsidRPr="00BE6E5D" w:rsidRDefault="00916CAB" w:rsidP="00BE771C">
      <w:pPr>
        <w:pStyle w:val="12"/>
        <w:keepNext/>
        <w:keepLines/>
        <w:shd w:val="clear" w:color="auto" w:fill="auto"/>
        <w:spacing w:before="0" w:after="0" w:line="276" w:lineRule="auto"/>
        <w:ind w:left="2460" w:firstLine="0"/>
        <w:rPr>
          <w:sz w:val="24"/>
          <w:szCs w:val="24"/>
        </w:rPr>
      </w:pPr>
    </w:p>
    <w:p w:rsidR="00916CAB" w:rsidRPr="00BE6E5D" w:rsidRDefault="00D836F6" w:rsidP="00BE771C">
      <w:pPr>
        <w:pStyle w:val="21"/>
        <w:shd w:val="clear" w:color="auto" w:fill="auto"/>
        <w:tabs>
          <w:tab w:val="left" w:pos="629"/>
        </w:tabs>
        <w:spacing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916CAB" w:rsidRPr="00BE6E5D">
        <w:rPr>
          <w:sz w:val="24"/>
          <w:szCs w:val="24"/>
        </w:rPr>
        <w:t>.1. С</w:t>
      </w:r>
      <w:r w:rsidR="00916CAB" w:rsidRPr="00BE6E5D">
        <w:rPr>
          <w:sz w:val="24"/>
          <w:szCs w:val="24"/>
        </w:rPr>
        <w:tab/>
        <w:t xml:space="preserve">целью повышения объективности и получения достоверных результатов внешних оценочных процедур в школе </w:t>
      </w:r>
      <w:r w:rsidR="00916CAB">
        <w:rPr>
          <w:sz w:val="24"/>
          <w:szCs w:val="24"/>
        </w:rPr>
        <w:t>о</w:t>
      </w:r>
      <w:r w:rsidR="00916CAB" w:rsidRPr="00585D19">
        <w:rPr>
          <w:sz w:val="24"/>
          <w:szCs w:val="24"/>
        </w:rPr>
        <w:t>беспечивает</w:t>
      </w:r>
      <w:r w:rsidR="00916CAB">
        <w:rPr>
          <w:sz w:val="24"/>
          <w:szCs w:val="24"/>
        </w:rPr>
        <w:t>ся</w:t>
      </w:r>
      <w:r w:rsidR="00916CAB" w:rsidRPr="00585D19">
        <w:rPr>
          <w:sz w:val="24"/>
          <w:szCs w:val="24"/>
        </w:rPr>
        <w:t xml:space="preserve"> сохранность работ до момента их проверки в помещении, исключающем доступ к ним сотрудников общеобразовательной организации и обучающихся</w:t>
      </w:r>
      <w:r w:rsidR="00916CAB">
        <w:rPr>
          <w:sz w:val="24"/>
          <w:szCs w:val="24"/>
        </w:rPr>
        <w:t xml:space="preserve">,  и контроль </w:t>
      </w:r>
      <w:r w:rsidR="00916CAB" w:rsidRPr="00BE6E5D">
        <w:rPr>
          <w:sz w:val="24"/>
          <w:szCs w:val="24"/>
        </w:rPr>
        <w:t>объективности оценки образовательных результатов.</w:t>
      </w:r>
    </w:p>
    <w:p w:rsidR="00916CAB" w:rsidRDefault="00D836F6" w:rsidP="00BE771C">
      <w:pPr>
        <w:pStyle w:val="21"/>
        <w:shd w:val="clear" w:color="auto" w:fill="auto"/>
        <w:tabs>
          <w:tab w:val="left" w:pos="413"/>
        </w:tabs>
        <w:spacing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916CAB" w:rsidRPr="00BE6E5D">
        <w:rPr>
          <w:sz w:val="24"/>
          <w:szCs w:val="24"/>
        </w:rPr>
        <w:t>.2. К проведению внешних оценочных процедур привлекаются общественные наблюдатели, которые проходят предварительное консультирование по процедуре проведения.</w:t>
      </w:r>
    </w:p>
    <w:p w:rsidR="00916CAB" w:rsidRPr="00BE6E5D" w:rsidRDefault="007010E2" w:rsidP="00BE771C">
      <w:pPr>
        <w:pStyle w:val="21"/>
        <w:shd w:val="clear" w:color="auto" w:fill="auto"/>
        <w:tabs>
          <w:tab w:val="left" w:pos="413"/>
        </w:tabs>
        <w:spacing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 </w:t>
      </w:r>
      <w:r w:rsidR="00916CAB" w:rsidRPr="00164F9C">
        <w:rPr>
          <w:sz w:val="24"/>
          <w:szCs w:val="24"/>
        </w:rPr>
        <w:t>Проверка</w:t>
      </w:r>
      <w:r w:rsidR="00916CAB">
        <w:rPr>
          <w:sz w:val="24"/>
          <w:szCs w:val="24"/>
        </w:rPr>
        <w:t xml:space="preserve"> работ экспертами</w:t>
      </w:r>
      <w:r w:rsidR="00916CAB" w:rsidRPr="00164F9C">
        <w:rPr>
          <w:sz w:val="24"/>
          <w:szCs w:val="24"/>
        </w:rPr>
        <w:t xml:space="preserve"> проходит в соответст</w:t>
      </w:r>
      <w:r>
        <w:rPr>
          <w:sz w:val="24"/>
          <w:szCs w:val="24"/>
        </w:rPr>
        <w:t>вии с критериями оценивания</w:t>
      </w:r>
      <w:r w:rsidR="007D7809">
        <w:rPr>
          <w:sz w:val="24"/>
          <w:szCs w:val="24"/>
        </w:rPr>
        <w:t>, полученными</w:t>
      </w:r>
      <w:r>
        <w:rPr>
          <w:sz w:val="24"/>
          <w:szCs w:val="24"/>
        </w:rPr>
        <w:t xml:space="preserve"> школьным координатором из личного кабинета школы в системе </w:t>
      </w:r>
      <w:proofErr w:type="gramStart"/>
      <w:r>
        <w:rPr>
          <w:sz w:val="24"/>
          <w:szCs w:val="24"/>
        </w:rPr>
        <w:t>ФИС-ОКО</w:t>
      </w:r>
      <w:proofErr w:type="gramEnd"/>
      <w:r>
        <w:rPr>
          <w:sz w:val="24"/>
          <w:szCs w:val="24"/>
        </w:rPr>
        <w:t xml:space="preserve"> при проведении ВПР или при проведении КДР </w:t>
      </w:r>
      <w:r w:rsidR="000A0015">
        <w:rPr>
          <w:sz w:val="24"/>
          <w:szCs w:val="24"/>
        </w:rPr>
        <w:t>от муниципального координатора</w:t>
      </w:r>
      <w:r w:rsidR="00916CAB" w:rsidRPr="00164F9C">
        <w:rPr>
          <w:sz w:val="24"/>
          <w:szCs w:val="24"/>
        </w:rPr>
        <w:t xml:space="preserve">.  Проверка производится учителями-экспертами, </w:t>
      </w:r>
      <w:r>
        <w:rPr>
          <w:sz w:val="24"/>
          <w:szCs w:val="24"/>
        </w:rPr>
        <w:t>входящими в состав экспертной комиссии, назначенной по приказу директора, в том числе учителями, не ведущими данный</w:t>
      </w:r>
      <w:r w:rsidR="00916CAB" w:rsidRPr="00164F9C">
        <w:rPr>
          <w:sz w:val="24"/>
          <w:szCs w:val="24"/>
        </w:rPr>
        <w:t xml:space="preserve"> предмет в конкретном классе.</w:t>
      </w:r>
    </w:p>
    <w:p w:rsidR="00916CAB" w:rsidRPr="00BE6E5D" w:rsidRDefault="007010E2" w:rsidP="00BE771C">
      <w:pPr>
        <w:pStyle w:val="21"/>
        <w:shd w:val="clear" w:color="auto" w:fill="auto"/>
        <w:tabs>
          <w:tab w:val="left" w:pos="413"/>
        </w:tabs>
        <w:spacing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6.4. </w:t>
      </w:r>
      <w:r w:rsidR="00916CAB">
        <w:rPr>
          <w:sz w:val="24"/>
          <w:szCs w:val="24"/>
        </w:rPr>
        <w:t xml:space="preserve">При </w:t>
      </w:r>
      <w:r w:rsidR="00916CAB" w:rsidRPr="00BE6E5D">
        <w:rPr>
          <w:sz w:val="24"/>
          <w:szCs w:val="24"/>
        </w:rPr>
        <w:t xml:space="preserve">проведении внешних оценочных процедур могут присутствовать должностные лица органов управления образования.    </w:t>
      </w:r>
    </w:p>
    <w:p w:rsidR="00916CAB" w:rsidRPr="00BE6E5D" w:rsidRDefault="00D836F6" w:rsidP="00BE771C">
      <w:pPr>
        <w:pStyle w:val="21"/>
        <w:shd w:val="clear" w:color="auto" w:fill="auto"/>
        <w:tabs>
          <w:tab w:val="left" w:pos="1526"/>
        </w:tabs>
        <w:spacing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7010E2">
        <w:rPr>
          <w:sz w:val="24"/>
          <w:szCs w:val="24"/>
        </w:rPr>
        <w:t>.5</w:t>
      </w:r>
      <w:r w:rsidR="00916CAB">
        <w:rPr>
          <w:sz w:val="24"/>
          <w:szCs w:val="24"/>
        </w:rPr>
        <w:t xml:space="preserve">. Проведение </w:t>
      </w:r>
      <w:r w:rsidR="00916CAB" w:rsidRPr="00BE6E5D">
        <w:rPr>
          <w:sz w:val="24"/>
          <w:szCs w:val="24"/>
        </w:rPr>
        <w:t>анализа</w:t>
      </w:r>
      <w:r w:rsidR="00916CAB">
        <w:rPr>
          <w:sz w:val="24"/>
          <w:szCs w:val="24"/>
        </w:rPr>
        <w:t xml:space="preserve"> объективности</w:t>
      </w:r>
      <w:r w:rsidR="00916CAB" w:rsidRPr="00BE6E5D">
        <w:rPr>
          <w:sz w:val="24"/>
          <w:szCs w:val="24"/>
        </w:rPr>
        <w:t xml:space="preserve"> проверки </w:t>
      </w:r>
      <w:r w:rsidR="00916CAB">
        <w:rPr>
          <w:sz w:val="24"/>
          <w:szCs w:val="24"/>
        </w:rPr>
        <w:t xml:space="preserve">проводится </w:t>
      </w:r>
      <w:r w:rsidR="00916CAB" w:rsidRPr="00BE6E5D">
        <w:rPr>
          <w:sz w:val="24"/>
          <w:szCs w:val="24"/>
        </w:rPr>
        <w:t>в соответствии с системой оценивания.</w:t>
      </w:r>
    </w:p>
    <w:p w:rsidR="00916CAB" w:rsidRPr="00BE6E5D" w:rsidRDefault="00916CAB" w:rsidP="00BE771C">
      <w:pPr>
        <w:pStyle w:val="a8"/>
        <w:spacing w:line="276" w:lineRule="auto"/>
        <w:jc w:val="left"/>
        <w:rPr>
          <w:b/>
          <w:szCs w:val="24"/>
        </w:rPr>
      </w:pPr>
    </w:p>
    <w:p w:rsidR="00916CAB" w:rsidRPr="00BE6E5D" w:rsidRDefault="00916CAB" w:rsidP="00BE771C">
      <w:pPr>
        <w:pStyle w:val="a8"/>
        <w:spacing w:line="276" w:lineRule="auto"/>
        <w:jc w:val="left"/>
        <w:rPr>
          <w:b/>
          <w:szCs w:val="24"/>
        </w:rPr>
      </w:pPr>
    </w:p>
    <w:p w:rsidR="005F614A" w:rsidRPr="005F614A" w:rsidRDefault="005F614A" w:rsidP="00BE771C">
      <w:pPr>
        <w:pStyle w:val="12"/>
        <w:keepNext/>
        <w:keepLines/>
        <w:shd w:val="clear" w:color="auto" w:fill="auto"/>
        <w:spacing w:before="0" w:after="0" w:line="276" w:lineRule="auto"/>
        <w:ind w:firstLine="0"/>
        <w:jc w:val="right"/>
        <w:rPr>
          <w:b/>
          <w:i/>
          <w:sz w:val="24"/>
          <w:szCs w:val="24"/>
        </w:rPr>
      </w:pPr>
      <w:r w:rsidRPr="005F614A">
        <w:rPr>
          <w:b/>
          <w:i/>
          <w:sz w:val="24"/>
          <w:szCs w:val="24"/>
        </w:rPr>
        <w:t xml:space="preserve">Приложение </w:t>
      </w:r>
      <w:r w:rsidR="00916CAB">
        <w:rPr>
          <w:b/>
          <w:i/>
          <w:sz w:val="24"/>
          <w:szCs w:val="24"/>
        </w:rPr>
        <w:t xml:space="preserve">2 </w:t>
      </w:r>
      <w:r w:rsidR="00BE771C">
        <w:rPr>
          <w:b/>
          <w:i/>
          <w:sz w:val="24"/>
          <w:szCs w:val="24"/>
        </w:rPr>
        <w:t>к приказу №</w:t>
      </w:r>
      <w:r w:rsidR="00E833D6">
        <w:rPr>
          <w:b/>
          <w:i/>
          <w:sz w:val="24"/>
          <w:szCs w:val="24"/>
        </w:rPr>
        <w:t xml:space="preserve"> 164</w:t>
      </w:r>
      <w:r w:rsidR="00BE771C">
        <w:rPr>
          <w:b/>
          <w:i/>
          <w:sz w:val="24"/>
          <w:szCs w:val="24"/>
        </w:rPr>
        <w:t xml:space="preserve"> </w:t>
      </w:r>
      <w:r w:rsidRPr="005F614A">
        <w:rPr>
          <w:b/>
          <w:i/>
          <w:sz w:val="24"/>
          <w:szCs w:val="24"/>
        </w:rPr>
        <w:t xml:space="preserve"> от </w:t>
      </w:r>
      <w:r w:rsidR="00BE771C">
        <w:rPr>
          <w:b/>
          <w:i/>
          <w:sz w:val="24"/>
          <w:szCs w:val="24"/>
        </w:rPr>
        <w:t xml:space="preserve">21.03.2025 </w:t>
      </w:r>
    </w:p>
    <w:p w:rsidR="005F614A" w:rsidRDefault="005F614A" w:rsidP="00BE771C">
      <w:pPr>
        <w:pStyle w:val="12"/>
        <w:keepNext/>
        <w:keepLines/>
        <w:shd w:val="clear" w:color="auto" w:fill="auto"/>
        <w:spacing w:before="0" w:after="0" w:line="276" w:lineRule="auto"/>
        <w:ind w:firstLine="0"/>
        <w:jc w:val="center"/>
        <w:rPr>
          <w:sz w:val="28"/>
          <w:szCs w:val="28"/>
        </w:rPr>
      </w:pPr>
    </w:p>
    <w:p w:rsidR="005F614A" w:rsidRPr="005F614A" w:rsidRDefault="005F614A" w:rsidP="00BE771C">
      <w:pPr>
        <w:pStyle w:val="12"/>
        <w:keepNext/>
        <w:keepLines/>
        <w:shd w:val="clear" w:color="auto" w:fill="auto"/>
        <w:spacing w:before="0" w:after="0" w:line="276" w:lineRule="auto"/>
        <w:ind w:firstLine="0"/>
        <w:jc w:val="center"/>
        <w:rPr>
          <w:b/>
          <w:sz w:val="28"/>
          <w:szCs w:val="28"/>
        </w:rPr>
      </w:pPr>
      <w:r w:rsidRPr="005F614A">
        <w:rPr>
          <w:b/>
          <w:sz w:val="28"/>
          <w:szCs w:val="28"/>
        </w:rPr>
        <w:t>Регламент</w:t>
      </w:r>
    </w:p>
    <w:p w:rsidR="005F614A" w:rsidRPr="005F614A" w:rsidRDefault="005F614A" w:rsidP="00BE771C">
      <w:pPr>
        <w:pStyle w:val="12"/>
        <w:keepNext/>
        <w:keepLines/>
        <w:shd w:val="clear" w:color="auto" w:fill="auto"/>
        <w:spacing w:before="0" w:after="0" w:line="276" w:lineRule="auto"/>
        <w:ind w:firstLine="0"/>
        <w:jc w:val="center"/>
        <w:rPr>
          <w:b/>
          <w:sz w:val="28"/>
          <w:szCs w:val="28"/>
        </w:rPr>
      </w:pPr>
      <w:r w:rsidRPr="005F614A">
        <w:rPr>
          <w:b/>
          <w:sz w:val="28"/>
          <w:szCs w:val="28"/>
        </w:rPr>
        <w:t xml:space="preserve">организации и проведения Всероссийских проверочных работ </w:t>
      </w:r>
    </w:p>
    <w:p w:rsidR="005F614A" w:rsidRPr="005F614A" w:rsidRDefault="005F614A" w:rsidP="00BE771C">
      <w:pPr>
        <w:pStyle w:val="12"/>
        <w:keepNext/>
        <w:keepLines/>
        <w:shd w:val="clear" w:color="auto" w:fill="auto"/>
        <w:spacing w:before="0" w:after="0" w:line="276" w:lineRule="auto"/>
        <w:ind w:firstLine="0"/>
        <w:jc w:val="center"/>
        <w:rPr>
          <w:b/>
          <w:sz w:val="28"/>
          <w:szCs w:val="28"/>
        </w:rPr>
      </w:pPr>
      <w:r w:rsidRPr="005F614A">
        <w:rPr>
          <w:b/>
          <w:sz w:val="28"/>
          <w:szCs w:val="28"/>
        </w:rPr>
        <w:t>в МАОУ СШ № 5</w:t>
      </w:r>
    </w:p>
    <w:p w:rsidR="005F614A" w:rsidRDefault="005F614A" w:rsidP="00BE771C">
      <w:pPr>
        <w:pStyle w:val="12"/>
        <w:keepNext/>
        <w:keepLines/>
        <w:shd w:val="clear" w:color="auto" w:fill="auto"/>
        <w:spacing w:before="0" w:after="0" w:line="276" w:lineRule="auto"/>
        <w:ind w:firstLine="0"/>
        <w:jc w:val="center"/>
        <w:rPr>
          <w:sz w:val="28"/>
          <w:szCs w:val="28"/>
        </w:rPr>
      </w:pPr>
    </w:p>
    <w:p w:rsidR="005F614A" w:rsidRPr="005F614A" w:rsidRDefault="005F614A" w:rsidP="00BE771C">
      <w:pPr>
        <w:pStyle w:val="12"/>
        <w:keepNext/>
        <w:keepLines/>
        <w:numPr>
          <w:ilvl w:val="0"/>
          <w:numId w:val="3"/>
        </w:numPr>
        <w:shd w:val="clear" w:color="auto" w:fill="auto"/>
        <w:spacing w:before="0" w:after="0" w:line="276" w:lineRule="auto"/>
        <w:jc w:val="center"/>
        <w:rPr>
          <w:b/>
          <w:sz w:val="24"/>
          <w:szCs w:val="24"/>
        </w:rPr>
      </w:pPr>
      <w:r w:rsidRPr="005F614A">
        <w:rPr>
          <w:b/>
          <w:sz w:val="24"/>
          <w:szCs w:val="24"/>
        </w:rPr>
        <w:t>Общие положения</w:t>
      </w:r>
    </w:p>
    <w:p w:rsidR="005F614A" w:rsidRPr="001E019D" w:rsidRDefault="005F614A" w:rsidP="00BE771C">
      <w:pPr>
        <w:pStyle w:val="21"/>
        <w:numPr>
          <w:ilvl w:val="1"/>
          <w:numId w:val="3"/>
        </w:numPr>
        <w:shd w:val="clear" w:color="auto" w:fill="auto"/>
        <w:tabs>
          <w:tab w:val="left" w:pos="438"/>
        </w:tabs>
        <w:spacing w:line="276" w:lineRule="auto"/>
        <w:ind w:left="0" w:right="40" w:firstLine="20"/>
        <w:jc w:val="both"/>
        <w:rPr>
          <w:sz w:val="24"/>
          <w:szCs w:val="24"/>
        </w:rPr>
      </w:pPr>
      <w:r w:rsidRPr="001E019D">
        <w:rPr>
          <w:sz w:val="24"/>
          <w:szCs w:val="24"/>
        </w:rPr>
        <w:t>Предметом настоящего Регламента является организация и проведение в МАОУ СШ № 5  (далее - школа)  Всероссийских проверочных работ (далее - ВПР).</w:t>
      </w:r>
    </w:p>
    <w:p w:rsidR="00BE771C" w:rsidRPr="00916CAB" w:rsidRDefault="00BE771C" w:rsidP="00BE771C">
      <w:pPr>
        <w:pStyle w:val="21"/>
        <w:numPr>
          <w:ilvl w:val="1"/>
          <w:numId w:val="12"/>
        </w:numPr>
        <w:shd w:val="clear" w:color="auto" w:fill="auto"/>
        <w:tabs>
          <w:tab w:val="left" w:pos="438"/>
        </w:tabs>
        <w:spacing w:line="276" w:lineRule="auto"/>
        <w:ind w:right="40"/>
        <w:jc w:val="both"/>
        <w:rPr>
          <w:sz w:val="24"/>
          <w:szCs w:val="24"/>
        </w:rPr>
      </w:pPr>
      <w:proofErr w:type="gramStart"/>
      <w:r w:rsidRPr="00916CAB">
        <w:rPr>
          <w:sz w:val="24"/>
          <w:szCs w:val="24"/>
        </w:rPr>
        <w:t>Настоящий Порядок разработан в соответствии со статьей 28 Федерального закона №</w:t>
      </w:r>
      <w:r>
        <w:rPr>
          <w:sz w:val="24"/>
          <w:szCs w:val="24"/>
        </w:rPr>
        <w:t> </w:t>
      </w:r>
      <w:r w:rsidRPr="00916CAB">
        <w:rPr>
          <w:sz w:val="24"/>
          <w:szCs w:val="24"/>
        </w:rPr>
        <w:t xml:space="preserve">273 от 29 декабря 2012 года «Об образовании в Российской Федерации», </w:t>
      </w:r>
      <w:r>
        <w:rPr>
          <w:sz w:val="24"/>
          <w:szCs w:val="24"/>
        </w:rPr>
        <w:t xml:space="preserve">Постановление Правительства РФ </w:t>
      </w:r>
      <w:r w:rsidRPr="00B8253E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B8253E">
        <w:rPr>
          <w:sz w:val="24"/>
          <w:szCs w:val="24"/>
        </w:rPr>
        <w:t>30042024</w:t>
      </w:r>
      <w:r>
        <w:rPr>
          <w:sz w:val="24"/>
          <w:szCs w:val="24"/>
        </w:rPr>
        <w:t xml:space="preserve"> </w:t>
      </w:r>
      <w:r w:rsidRPr="00B8253E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B8253E">
        <w:rPr>
          <w:sz w:val="24"/>
          <w:szCs w:val="24"/>
        </w:rPr>
        <w:t>556</w:t>
      </w:r>
      <w:r>
        <w:rPr>
          <w:sz w:val="24"/>
          <w:szCs w:val="24"/>
        </w:rPr>
        <w:t xml:space="preserve"> «Об утверждении перечня мероприятий по оценке качества образования и Правил проведения мероприятий по оценке качества образования», </w:t>
      </w:r>
      <w:r w:rsidRPr="00B8253E">
        <w:rPr>
          <w:sz w:val="24"/>
          <w:szCs w:val="24"/>
        </w:rPr>
        <w:t xml:space="preserve"> </w:t>
      </w:r>
      <w:r w:rsidRPr="00916CAB">
        <w:rPr>
          <w:sz w:val="24"/>
          <w:szCs w:val="24"/>
        </w:rPr>
        <w:t>постановлением Правительства Российской Федерации от 5 августа 2013 г. № 662 «Об осуществлении мониторинга системы образования»</w:t>
      </w:r>
      <w:r>
        <w:rPr>
          <w:sz w:val="24"/>
          <w:szCs w:val="24"/>
        </w:rPr>
        <w:t xml:space="preserve"> (с изменениями</w:t>
      </w:r>
      <w:proofErr w:type="gramEnd"/>
      <w:r>
        <w:rPr>
          <w:sz w:val="24"/>
          <w:szCs w:val="24"/>
        </w:rPr>
        <w:t xml:space="preserve"> от </w:t>
      </w:r>
      <w:r w:rsidRPr="00BE771C">
        <w:rPr>
          <w:shd w:val="clear" w:color="auto" w:fill="FFFFFF"/>
        </w:rPr>
        <w:t xml:space="preserve">25 мая 2019 г., 24 марта 2022 </w:t>
      </w:r>
      <w:r>
        <w:rPr>
          <w:color w:val="464C55"/>
          <w:shd w:val="clear" w:color="auto" w:fill="FFFFFF"/>
        </w:rPr>
        <w:t>г.)</w:t>
      </w:r>
      <w:r w:rsidRPr="00916CAB">
        <w:rPr>
          <w:sz w:val="24"/>
          <w:szCs w:val="24"/>
        </w:rPr>
        <w:t xml:space="preserve">, приказами Министерства просвещения Российской Федерации (далее - </w:t>
      </w:r>
      <w:proofErr w:type="spellStart"/>
      <w:r w:rsidRPr="00916CAB">
        <w:rPr>
          <w:sz w:val="24"/>
          <w:szCs w:val="24"/>
        </w:rPr>
        <w:t>Минпросвещения</w:t>
      </w:r>
      <w:proofErr w:type="spellEnd"/>
      <w:r w:rsidRPr="00916CAB">
        <w:rPr>
          <w:sz w:val="24"/>
          <w:szCs w:val="24"/>
        </w:rPr>
        <w:t xml:space="preserve"> России) о проведении мониторинга качества образования, распоряжениями </w:t>
      </w:r>
      <w:r w:rsidRPr="00916CAB">
        <w:rPr>
          <w:sz w:val="24"/>
          <w:szCs w:val="24"/>
        </w:rPr>
        <w:lastRenderedPageBreak/>
        <w:t xml:space="preserve">Федеральной службы по надзору в сфере образования и науки в Российской Федерации (далее - </w:t>
      </w:r>
      <w:proofErr w:type="spellStart"/>
      <w:r w:rsidRPr="00916CAB">
        <w:rPr>
          <w:sz w:val="24"/>
          <w:szCs w:val="24"/>
        </w:rPr>
        <w:t>Рособрнадзор</w:t>
      </w:r>
      <w:proofErr w:type="spellEnd"/>
      <w:r w:rsidRPr="00916CAB">
        <w:rPr>
          <w:sz w:val="24"/>
          <w:szCs w:val="24"/>
        </w:rPr>
        <w:t>) в области проведения ВПР, методическими рекомендациями по проведению ВПР,</w:t>
      </w:r>
      <w:r>
        <w:rPr>
          <w:sz w:val="24"/>
          <w:szCs w:val="24"/>
        </w:rPr>
        <w:t xml:space="preserve"> разработанными </w:t>
      </w:r>
      <w:proofErr w:type="spellStart"/>
      <w:r>
        <w:rPr>
          <w:sz w:val="24"/>
          <w:szCs w:val="24"/>
        </w:rPr>
        <w:t>Рособрнадзором</w:t>
      </w:r>
      <w:proofErr w:type="spellEnd"/>
      <w:r>
        <w:rPr>
          <w:sz w:val="24"/>
          <w:szCs w:val="24"/>
        </w:rPr>
        <w:t>.</w:t>
      </w:r>
    </w:p>
    <w:p w:rsidR="005F614A" w:rsidRPr="001E019D" w:rsidRDefault="005F614A" w:rsidP="00BE771C">
      <w:pPr>
        <w:pStyle w:val="21"/>
        <w:numPr>
          <w:ilvl w:val="1"/>
          <w:numId w:val="12"/>
        </w:numPr>
        <w:shd w:val="clear" w:color="auto" w:fill="auto"/>
        <w:tabs>
          <w:tab w:val="left" w:pos="423"/>
        </w:tabs>
        <w:spacing w:line="276" w:lineRule="auto"/>
        <w:ind w:left="0" w:firstLine="20"/>
        <w:jc w:val="both"/>
        <w:rPr>
          <w:sz w:val="24"/>
          <w:szCs w:val="24"/>
        </w:rPr>
      </w:pPr>
      <w:r w:rsidRPr="001E019D">
        <w:rPr>
          <w:sz w:val="24"/>
          <w:szCs w:val="24"/>
        </w:rPr>
        <w:t>Основными задачами организации и проведения ВПР являются:</w:t>
      </w:r>
    </w:p>
    <w:p w:rsidR="005F614A" w:rsidRPr="001E019D" w:rsidRDefault="005F614A" w:rsidP="00BE771C">
      <w:pPr>
        <w:pStyle w:val="21"/>
        <w:numPr>
          <w:ilvl w:val="0"/>
          <w:numId w:val="2"/>
        </w:numPr>
        <w:shd w:val="clear" w:color="auto" w:fill="auto"/>
        <w:tabs>
          <w:tab w:val="left" w:pos="452"/>
        </w:tabs>
        <w:spacing w:line="276" w:lineRule="auto"/>
        <w:ind w:left="20" w:right="40" w:firstLine="0"/>
        <w:jc w:val="both"/>
        <w:rPr>
          <w:sz w:val="24"/>
          <w:szCs w:val="24"/>
        </w:rPr>
      </w:pPr>
      <w:r w:rsidRPr="001E019D">
        <w:rPr>
          <w:sz w:val="24"/>
          <w:szCs w:val="24"/>
        </w:rPr>
        <w:t xml:space="preserve">оценка уровня освоения обучающимися ООП НОО, ООП ООО, ООП СОО; </w:t>
      </w:r>
    </w:p>
    <w:p w:rsidR="005F614A" w:rsidRPr="001E019D" w:rsidRDefault="005F614A" w:rsidP="00BE771C">
      <w:pPr>
        <w:pStyle w:val="21"/>
        <w:numPr>
          <w:ilvl w:val="0"/>
          <w:numId w:val="2"/>
        </w:numPr>
        <w:shd w:val="clear" w:color="auto" w:fill="auto"/>
        <w:tabs>
          <w:tab w:val="left" w:pos="447"/>
        </w:tabs>
        <w:spacing w:line="276" w:lineRule="auto"/>
        <w:ind w:left="20" w:right="40" w:firstLine="0"/>
        <w:jc w:val="both"/>
        <w:rPr>
          <w:sz w:val="24"/>
          <w:szCs w:val="24"/>
        </w:rPr>
      </w:pPr>
      <w:r w:rsidRPr="001E019D">
        <w:rPr>
          <w:sz w:val="24"/>
          <w:szCs w:val="24"/>
        </w:rPr>
        <w:t>оценка индивидуальных учебных достижений обучающихся в соответствии с требованиями ФГОС;</w:t>
      </w:r>
    </w:p>
    <w:p w:rsidR="005F614A" w:rsidRPr="001E019D" w:rsidRDefault="005F614A" w:rsidP="00BE771C">
      <w:pPr>
        <w:pStyle w:val="21"/>
        <w:numPr>
          <w:ilvl w:val="0"/>
          <w:numId w:val="2"/>
        </w:numPr>
        <w:shd w:val="clear" w:color="auto" w:fill="auto"/>
        <w:tabs>
          <w:tab w:val="left" w:pos="447"/>
        </w:tabs>
        <w:spacing w:line="276" w:lineRule="auto"/>
        <w:ind w:left="20" w:firstLine="0"/>
        <w:jc w:val="both"/>
        <w:rPr>
          <w:sz w:val="24"/>
          <w:szCs w:val="24"/>
        </w:rPr>
      </w:pPr>
      <w:r w:rsidRPr="001E019D">
        <w:rPr>
          <w:sz w:val="24"/>
          <w:szCs w:val="24"/>
        </w:rPr>
        <w:t>совершенствование методик преподавания в школе;</w:t>
      </w:r>
    </w:p>
    <w:p w:rsidR="005F614A" w:rsidRPr="001E019D" w:rsidRDefault="005F614A" w:rsidP="00BE771C">
      <w:pPr>
        <w:pStyle w:val="21"/>
        <w:numPr>
          <w:ilvl w:val="0"/>
          <w:numId w:val="2"/>
        </w:numPr>
        <w:shd w:val="clear" w:color="auto" w:fill="auto"/>
        <w:tabs>
          <w:tab w:val="left" w:pos="447"/>
        </w:tabs>
        <w:spacing w:line="276" w:lineRule="auto"/>
        <w:ind w:left="20" w:right="40" w:firstLine="0"/>
        <w:jc w:val="both"/>
        <w:rPr>
          <w:sz w:val="24"/>
          <w:szCs w:val="24"/>
        </w:rPr>
      </w:pPr>
      <w:r w:rsidRPr="001E019D">
        <w:rPr>
          <w:sz w:val="24"/>
          <w:szCs w:val="24"/>
        </w:rPr>
        <w:t>информирование всех участников образовательных отношений о состоянии качества образования в школе;</w:t>
      </w:r>
    </w:p>
    <w:p w:rsidR="005F614A" w:rsidRPr="001E019D" w:rsidRDefault="005F614A" w:rsidP="00BE771C">
      <w:pPr>
        <w:pStyle w:val="21"/>
        <w:numPr>
          <w:ilvl w:val="0"/>
          <w:numId w:val="2"/>
        </w:numPr>
        <w:shd w:val="clear" w:color="auto" w:fill="auto"/>
        <w:tabs>
          <w:tab w:val="left" w:pos="447"/>
        </w:tabs>
        <w:spacing w:line="276" w:lineRule="auto"/>
        <w:ind w:left="20" w:right="40" w:firstLine="0"/>
        <w:jc w:val="both"/>
        <w:rPr>
          <w:sz w:val="24"/>
          <w:szCs w:val="24"/>
        </w:rPr>
      </w:pPr>
      <w:r w:rsidRPr="001E019D">
        <w:rPr>
          <w:sz w:val="24"/>
          <w:szCs w:val="24"/>
        </w:rPr>
        <w:t>формирование среди участников образовательных отношений устойчивых ориентиров на методы и инструменты объективной оценки образовательных результатов обучающихся школы;</w:t>
      </w:r>
    </w:p>
    <w:p w:rsidR="005F614A" w:rsidRPr="001E019D" w:rsidRDefault="005F614A" w:rsidP="00BE771C">
      <w:pPr>
        <w:pStyle w:val="21"/>
        <w:numPr>
          <w:ilvl w:val="0"/>
          <w:numId w:val="2"/>
        </w:numPr>
        <w:shd w:val="clear" w:color="auto" w:fill="auto"/>
        <w:tabs>
          <w:tab w:val="left" w:pos="447"/>
        </w:tabs>
        <w:spacing w:line="276" w:lineRule="auto"/>
        <w:ind w:left="20" w:right="40" w:firstLine="0"/>
        <w:jc w:val="both"/>
        <w:rPr>
          <w:sz w:val="24"/>
          <w:szCs w:val="24"/>
        </w:rPr>
      </w:pPr>
      <w:r w:rsidRPr="001E019D">
        <w:rPr>
          <w:sz w:val="24"/>
          <w:szCs w:val="24"/>
        </w:rPr>
        <w:t>использование результатов оценочных процедур для повышения качества образования в школе, в том числе повышения квалификации педагогических работников школы.</w:t>
      </w:r>
    </w:p>
    <w:p w:rsidR="005F614A" w:rsidRPr="001E019D" w:rsidRDefault="005F614A" w:rsidP="00BE771C">
      <w:pPr>
        <w:pStyle w:val="21"/>
        <w:shd w:val="clear" w:color="auto" w:fill="auto"/>
        <w:tabs>
          <w:tab w:val="left" w:pos="452"/>
        </w:tabs>
        <w:spacing w:line="276" w:lineRule="auto"/>
        <w:ind w:right="40" w:firstLine="0"/>
        <w:jc w:val="both"/>
        <w:rPr>
          <w:sz w:val="24"/>
          <w:szCs w:val="24"/>
        </w:rPr>
      </w:pPr>
      <w:r w:rsidRPr="001E019D">
        <w:rPr>
          <w:sz w:val="24"/>
          <w:szCs w:val="24"/>
        </w:rPr>
        <w:t>1.3. Организация и проведение ВПР в школе осуществляется школой в рамках внутренней системы оценки качества образования и регламентируется приказом директора школы, который издается на основании приказов Министерства просвещения Российской Федерации,  порядка проведения ВПР, регламентирующих процедуру организации и проведения ВПР в текущем учебном году.</w:t>
      </w:r>
    </w:p>
    <w:p w:rsidR="005F614A" w:rsidRPr="001E019D" w:rsidRDefault="005F614A" w:rsidP="00BE771C">
      <w:pPr>
        <w:pStyle w:val="21"/>
        <w:shd w:val="clear" w:color="auto" w:fill="auto"/>
        <w:tabs>
          <w:tab w:val="left" w:pos="414"/>
        </w:tabs>
        <w:spacing w:line="276" w:lineRule="auto"/>
        <w:ind w:left="20" w:firstLine="0"/>
        <w:jc w:val="both"/>
        <w:rPr>
          <w:sz w:val="24"/>
          <w:szCs w:val="24"/>
        </w:rPr>
      </w:pPr>
      <w:r w:rsidRPr="001E019D">
        <w:rPr>
          <w:sz w:val="24"/>
          <w:szCs w:val="24"/>
        </w:rPr>
        <w:t>1.4.   Проведение ВПР осуществляет школа.</w:t>
      </w:r>
    </w:p>
    <w:p w:rsidR="005F614A" w:rsidRPr="001E019D" w:rsidRDefault="005F614A" w:rsidP="00BE771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1.5. ВПР проводятся в сроки, утвержденные приказом Федеральной службы по надзору в сфере образования и науки Российской Федерации на текущий учебный год. График проведения ВПР в школе утверждается приказом директора на текущий учебный год.</w:t>
      </w:r>
    </w:p>
    <w:p w:rsidR="005F614A" w:rsidRPr="001E019D" w:rsidRDefault="005F614A" w:rsidP="00BE771C">
      <w:pPr>
        <w:pStyle w:val="21"/>
        <w:shd w:val="clear" w:color="auto" w:fill="auto"/>
        <w:tabs>
          <w:tab w:val="left" w:pos="442"/>
        </w:tabs>
        <w:spacing w:line="276" w:lineRule="auto"/>
        <w:ind w:left="20" w:right="40" w:firstLine="0"/>
        <w:jc w:val="both"/>
        <w:rPr>
          <w:sz w:val="24"/>
          <w:szCs w:val="24"/>
        </w:rPr>
      </w:pPr>
      <w:r w:rsidRPr="001E019D">
        <w:rPr>
          <w:sz w:val="24"/>
          <w:szCs w:val="24"/>
        </w:rPr>
        <w:t>1.6. ВПР проводятся в</w:t>
      </w:r>
      <w:r w:rsidRPr="001E019D">
        <w:rPr>
          <w:i/>
          <w:sz w:val="24"/>
          <w:szCs w:val="24"/>
        </w:rPr>
        <w:t xml:space="preserve"> штатном</w:t>
      </w:r>
      <w:r w:rsidRPr="001E019D">
        <w:rPr>
          <w:sz w:val="24"/>
          <w:szCs w:val="24"/>
        </w:rPr>
        <w:t xml:space="preserve"> режиме в классах и по предметам, закрепленным приказом Федеральной службы по надзору в сфере образования и науки Российской Федерации, регламентирующим проведение ВПР в текущем учебном году; в классах и по предметам, которые проводятся в режиме </w:t>
      </w:r>
      <w:r w:rsidRPr="001E019D">
        <w:rPr>
          <w:i/>
          <w:sz w:val="24"/>
          <w:szCs w:val="24"/>
        </w:rPr>
        <w:t>апробации</w:t>
      </w:r>
      <w:r w:rsidRPr="001E019D">
        <w:rPr>
          <w:sz w:val="24"/>
          <w:szCs w:val="24"/>
        </w:rPr>
        <w:t xml:space="preserve"> - по решению педагогического совета, которое принимается ежегодно.</w:t>
      </w:r>
    </w:p>
    <w:p w:rsidR="005F614A" w:rsidRPr="001E019D" w:rsidRDefault="005F614A" w:rsidP="00BE771C">
      <w:pPr>
        <w:pStyle w:val="21"/>
        <w:shd w:val="clear" w:color="auto" w:fill="auto"/>
        <w:tabs>
          <w:tab w:val="left" w:pos="447"/>
        </w:tabs>
        <w:spacing w:line="276" w:lineRule="auto"/>
        <w:ind w:left="20" w:right="40" w:firstLine="0"/>
        <w:jc w:val="both"/>
        <w:rPr>
          <w:color w:val="FF0000"/>
          <w:sz w:val="24"/>
          <w:szCs w:val="24"/>
        </w:rPr>
      </w:pPr>
      <w:r w:rsidRPr="001E019D">
        <w:rPr>
          <w:sz w:val="24"/>
          <w:szCs w:val="24"/>
        </w:rPr>
        <w:t xml:space="preserve">1.7. Участие учащихся в ВПР является обязательным. Учащиеся, пропустившие процедуру выполнения ВПР, обязаны предоставить документы, официально подтверждающие уважительную причину пропуска. 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1.8. Обучающиеся с ограниченными возможностями здоровья, дети - инвалиды,   имеют право участвовать в ВПР при наличии соответствующих условий, учитывающих состояние их здоровья, особенности психофизического развития, с использованием необходимых технических средств.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Решение об участии в ВПР обучающихся с ограниченными возможностями здоровья, детей-инвалидов  принимает администрация М</w:t>
      </w:r>
      <w:r>
        <w:rPr>
          <w:rFonts w:ascii="Times New Roman" w:hAnsi="Times New Roman" w:cs="Times New Roman"/>
        </w:rPr>
        <w:t>А</w:t>
      </w:r>
      <w:r w:rsidRPr="001E019D">
        <w:rPr>
          <w:rFonts w:ascii="Times New Roman" w:hAnsi="Times New Roman" w:cs="Times New Roman"/>
        </w:rPr>
        <w:t xml:space="preserve">ОУ </w:t>
      </w:r>
      <w:r>
        <w:rPr>
          <w:rFonts w:ascii="Times New Roman" w:hAnsi="Times New Roman" w:cs="Times New Roman"/>
        </w:rPr>
        <w:t>СШ № 5</w:t>
      </w:r>
      <w:r w:rsidRPr="001E019D">
        <w:rPr>
          <w:rFonts w:ascii="Times New Roman" w:hAnsi="Times New Roman" w:cs="Times New Roman"/>
        </w:rPr>
        <w:t xml:space="preserve"> с учетом состояния здоровья детей данной категории, особенностей их психофизического развития и индивидуальных возможностей совместно с родителями (законными представителями) ребенка. Согласие родителей (законных представителей) на участие детей с ограниченными возможностями здоровья в ВПР подтверждается письменно. 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1E019D">
        <w:rPr>
          <w:rFonts w:ascii="Times New Roman" w:hAnsi="Times New Roman" w:cs="Times New Roman"/>
        </w:rPr>
        <w:t xml:space="preserve">1.9.  </w:t>
      </w:r>
      <w:r w:rsidRPr="001E019D">
        <w:rPr>
          <w:rFonts w:ascii="Times New Roman" w:hAnsi="Times New Roman" w:cs="Times New Roman"/>
          <w:color w:val="auto"/>
        </w:rPr>
        <w:t xml:space="preserve">ВПР проводит организатор, закрепленный приказом по школе.  Организатором может быть учитель, работающий в данном классе, но не преподающий предмет, по которому проводится ВПР, либо учитель, не преподающий в данном классе. Во время проведения </w:t>
      </w:r>
      <w:r w:rsidRPr="001E019D">
        <w:rPr>
          <w:rFonts w:ascii="Times New Roman" w:hAnsi="Times New Roman" w:cs="Times New Roman"/>
          <w:color w:val="auto"/>
        </w:rPr>
        <w:lastRenderedPageBreak/>
        <w:t xml:space="preserve">ВПР в аудитории присутствует наблюдатель, назначенный приказом директора из числа педагогов школы. </w:t>
      </w:r>
    </w:p>
    <w:p w:rsidR="005F614A" w:rsidRPr="001E019D" w:rsidRDefault="005F614A" w:rsidP="00BE771C">
      <w:pPr>
        <w:pStyle w:val="3"/>
        <w:shd w:val="clear" w:color="auto" w:fill="auto"/>
        <w:tabs>
          <w:tab w:val="left" w:pos="1133"/>
        </w:tabs>
        <w:spacing w:after="0" w:line="276" w:lineRule="auto"/>
        <w:ind w:right="-1"/>
        <w:jc w:val="both"/>
        <w:rPr>
          <w:color w:val="FF0000"/>
          <w:sz w:val="24"/>
          <w:szCs w:val="24"/>
        </w:rPr>
      </w:pPr>
      <w:r w:rsidRPr="001E019D">
        <w:rPr>
          <w:color w:val="auto"/>
          <w:sz w:val="24"/>
          <w:szCs w:val="24"/>
        </w:rPr>
        <w:t>1.10. На ВПР допускается присутствие общественных  наблюдателей, назначенных приказом вышестоящих органов.</w:t>
      </w:r>
      <w:r w:rsidRPr="001E019D">
        <w:rPr>
          <w:rFonts w:eastAsia="Calibri"/>
          <w:sz w:val="24"/>
          <w:szCs w:val="24"/>
        </w:rPr>
        <w:t xml:space="preserve">Вход общественных наблюдателей в места проведения ВПР осуществляется при предъявлении паспорта и удостоверения общественного наблюдателя. Общественным наблюдателям разрешается дополнительно присутствовать в аудитории во время проведения ВПР.  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  <w:color w:val="FF0000"/>
        </w:rPr>
      </w:pPr>
      <w:r w:rsidRPr="001E019D">
        <w:rPr>
          <w:rFonts w:ascii="Times New Roman" w:hAnsi="Times New Roman" w:cs="Times New Roman"/>
        </w:rPr>
        <w:t xml:space="preserve">1.11. Школа обеспечивает порядок и дисциплину в классах при проведении ВПР. Рассадка учащихся проводится по два участника за партой. Для создания максимально благоприятных условий выполнения ВПР (по возможности),  обучающиеся могут быть посажены по одному за стол. </w:t>
      </w:r>
    </w:p>
    <w:p w:rsidR="005F614A" w:rsidRPr="001E019D" w:rsidRDefault="005F614A" w:rsidP="00BE771C">
      <w:pPr>
        <w:pStyle w:val="21"/>
        <w:shd w:val="clear" w:color="auto" w:fill="auto"/>
        <w:tabs>
          <w:tab w:val="left" w:pos="930"/>
        </w:tabs>
        <w:spacing w:line="276" w:lineRule="auto"/>
        <w:ind w:right="20" w:firstLine="0"/>
        <w:jc w:val="both"/>
        <w:rPr>
          <w:sz w:val="24"/>
          <w:szCs w:val="24"/>
        </w:rPr>
      </w:pPr>
      <w:r w:rsidRPr="001E019D">
        <w:rPr>
          <w:sz w:val="24"/>
          <w:szCs w:val="24"/>
        </w:rPr>
        <w:t>1.12. Учебные занятия в день написания ВПР проводятся в обычном школьном режиме.  ВПР проводятся на 2-4 уроке (допустима коррекция расписания учебных занятий в день написания) по школьному расписанию, соблюдая продолжительность выполнения работы, определенную федеральными нормативными документами</w:t>
      </w:r>
      <w:r w:rsidR="00ED7DF9">
        <w:rPr>
          <w:sz w:val="24"/>
          <w:szCs w:val="24"/>
        </w:rPr>
        <w:t>, ВПР продолжительностью 45 минут</w:t>
      </w:r>
      <w:r w:rsidRPr="001E019D">
        <w:rPr>
          <w:sz w:val="24"/>
          <w:szCs w:val="24"/>
        </w:rPr>
        <w:t xml:space="preserve"> проводится без перерыва в течение </w:t>
      </w:r>
      <w:r w:rsidR="00ED7DF9">
        <w:rPr>
          <w:sz w:val="24"/>
          <w:szCs w:val="24"/>
        </w:rPr>
        <w:t>этого</w:t>
      </w:r>
      <w:r w:rsidRPr="001E019D">
        <w:rPr>
          <w:sz w:val="24"/>
          <w:szCs w:val="24"/>
        </w:rPr>
        <w:t xml:space="preserve"> времени</w:t>
      </w:r>
      <w:r w:rsidR="00ED7DF9">
        <w:rPr>
          <w:sz w:val="24"/>
          <w:szCs w:val="24"/>
        </w:rPr>
        <w:t>, а продолжительностью 90 минут проводится с перерывом 10 минут или в разные дни</w:t>
      </w:r>
      <w:proofErr w:type="gramStart"/>
      <w:r w:rsidR="00ED7DF9">
        <w:rPr>
          <w:sz w:val="24"/>
          <w:szCs w:val="24"/>
        </w:rPr>
        <w:t>.</w:t>
      </w:r>
      <w:r w:rsidRPr="001E019D">
        <w:rPr>
          <w:sz w:val="24"/>
          <w:szCs w:val="24"/>
        </w:rPr>
        <w:t>.</w:t>
      </w:r>
      <w:proofErr w:type="gramEnd"/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 xml:space="preserve">1.13. Во время проведения ВПР </w:t>
      </w:r>
      <w:proofErr w:type="gramStart"/>
      <w:r w:rsidRPr="001E019D">
        <w:rPr>
          <w:rFonts w:ascii="Times New Roman" w:hAnsi="Times New Roman" w:cs="Times New Roman"/>
        </w:rPr>
        <w:t>обучающимся</w:t>
      </w:r>
      <w:proofErr w:type="gramEnd"/>
      <w:r w:rsidRPr="001E019D">
        <w:rPr>
          <w:rFonts w:ascii="Times New Roman" w:hAnsi="Times New Roman" w:cs="Times New Roman"/>
        </w:rPr>
        <w:t xml:space="preserve"> запрещается  использовать любые средств связи, бумажные записи, учебную литературу, словари, справочные материалы. Допускается использование черновика и дополнительных материалов, прописанных в инструкции по выполнению работы по данному предмету.</w:t>
      </w:r>
    </w:p>
    <w:p w:rsidR="00D37788" w:rsidRDefault="005F614A" w:rsidP="00D37788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1.14</w:t>
      </w:r>
      <w:r w:rsidR="00D37788" w:rsidRPr="00BE6E5D">
        <w:rPr>
          <w:rFonts w:ascii="Times New Roman" w:hAnsi="Times New Roman" w:cs="Times New Roman"/>
        </w:rPr>
        <w:t xml:space="preserve">. Проверка работ участников </w:t>
      </w:r>
      <w:r w:rsidR="00D37788">
        <w:rPr>
          <w:rFonts w:ascii="Times New Roman" w:hAnsi="Times New Roman" w:cs="Times New Roman"/>
        </w:rPr>
        <w:t>ВПР</w:t>
      </w:r>
      <w:r w:rsidR="00D37788" w:rsidRPr="00BE6E5D">
        <w:rPr>
          <w:rFonts w:ascii="Times New Roman" w:hAnsi="Times New Roman" w:cs="Times New Roman"/>
        </w:rPr>
        <w:t xml:space="preserve"> по каждому предмету в каждом классе проводится коллегиально </w:t>
      </w:r>
      <w:r w:rsidR="00D37788">
        <w:rPr>
          <w:rFonts w:ascii="Times New Roman" w:hAnsi="Times New Roman" w:cs="Times New Roman"/>
        </w:rPr>
        <w:t xml:space="preserve">экспертами по проверке работ обучающихся, </w:t>
      </w:r>
      <w:r w:rsidR="00D37788" w:rsidRPr="00BE6E5D">
        <w:rPr>
          <w:rFonts w:ascii="Times New Roman" w:hAnsi="Times New Roman" w:cs="Times New Roman"/>
        </w:rPr>
        <w:t xml:space="preserve"> </w:t>
      </w:r>
      <w:r w:rsidR="00D37788">
        <w:rPr>
          <w:rFonts w:ascii="Times New Roman" w:hAnsi="Times New Roman" w:cs="Times New Roman"/>
        </w:rPr>
        <w:t xml:space="preserve">назначенными из числа </w:t>
      </w:r>
      <w:r w:rsidR="00D37788" w:rsidRPr="00BE6E5D">
        <w:rPr>
          <w:rFonts w:ascii="Times New Roman" w:hAnsi="Times New Roman" w:cs="Times New Roman"/>
        </w:rPr>
        <w:t>учителей школы приказом директора.</w:t>
      </w:r>
      <w:r w:rsidR="00D37788">
        <w:rPr>
          <w:rFonts w:ascii="Times New Roman" w:hAnsi="Times New Roman" w:cs="Times New Roman"/>
        </w:rPr>
        <w:t xml:space="preserve"> Каждую работу проверяют 2 эксперта, причем первым экспертом не может быть учитель, преподающий предмет в данном классе. В случае несовпадения баллов, выставленных каждым экспертом, работа передается на рассмотрении комиссии и решение об окончательной оценке принимается коллегиально</w:t>
      </w:r>
      <w:r w:rsidR="00D37788" w:rsidRPr="00BE6E5D">
        <w:rPr>
          <w:rFonts w:ascii="Times New Roman" w:hAnsi="Times New Roman" w:cs="Times New Roman"/>
        </w:rPr>
        <w:t xml:space="preserve"> </w:t>
      </w:r>
      <w:r w:rsidR="00D37788">
        <w:rPr>
          <w:rFonts w:ascii="Times New Roman" w:hAnsi="Times New Roman" w:cs="Times New Roman"/>
        </w:rPr>
        <w:t xml:space="preserve">в соответствии с критериями проверки. 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1.15. Баллы по ВПР переводятся в оценку в соответствии со шкалой перевода, указанной в критериях оценивания работ по каждому классу и предмету.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1E019D">
        <w:rPr>
          <w:rFonts w:ascii="Times New Roman" w:hAnsi="Times New Roman" w:cs="Times New Roman"/>
          <w:color w:val="auto"/>
        </w:rPr>
        <w:t>1.16. В электронный журнал выставляются все оценки обучающихся по итогам ВПР, проводимых в штатном режиме, в соответствии с критериями оценивания ответов. По итогам ВПР, проводимых в режиме апробации, в электронный журнал выставляются только положительные оценки.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  <w:color w:val="FF0000"/>
        </w:rPr>
      </w:pPr>
    </w:p>
    <w:p w:rsidR="005F614A" w:rsidRPr="005F614A" w:rsidRDefault="005F614A" w:rsidP="00BE771C">
      <w:pPr>
        <w:pStyle w:val="12"/>
        <w:keepNext/>
        <w:keepLines/>
        <w:shd w:val="clear" w:color="auto" w:fill="auto"/>
        <w:spacing w:before="0" w:after="0" w:line="276" w:lineRule="auto"/>
        <w:ind w:left="3200" w:firstLine="0"/>
        <w:rPr>
          <w:b/>
          <w:sz w:val="24"/>
          <w:szCs w:val="24"/>
        </w:rPr>
      </w:pPr>
      <w:bookmarkStart w:id="1" w:name="bookmark1"/>
      <w:r w:rsidRPr="005F614A">
        <w:rPr>
          <w:b/>
          <w:sz w:val="24"/>
          <w:szCs w:val="24"/>
        </w:rPr>
        <w:t>2. Субъекты проведения  ВПР</w:t>
      </w:r>
      <w:bookmarkEnd w:id="1"/>
    </w:p>
    <w:p w:rsidR="005F614A" w:rsidRPr="001E019D" w:rsidRDefault="005F614A" w:rsidP="00BE771C">
      <w:pPr>
        <w:pStyle w:val="21"/>
        <w:shd w:val="clear" w:color="auto" w:fill="auto"/>
        <w:spacing w:line="276" w:lineRule="auto"/>
        <w:ind w:left="520"/>
        <w:jc w:val="both"/>
        <w:rPr>
          <w:sz w:val="24"/>
          <w:szCs w:val="24"/>
        </w:rPr>
      </w:pPr>
      <w:r w:rsidRPr="001E019D">
        <w:rPr>
          <w:sz w:val="24"/>
          <w:szCs w:val="24"/>
        </w:rPr>
        <w:t>2.1. Субъектами организации ВПР являются:</w:t>
      </w:r>
    </w:p>
    <w:p w:rsidR="005F614A" w:rsidRPr="001E019D" w:rsidRDefault="005F614A" w:rsidP="00BE771C">
      <w:pPr>
        <w:pStyle w:val="21"/>
        <w:numPr>
          <w:ilvl w:val="0"/>
          <w:numId w:val="2"/>
        </w:numPr>
        <w:shd w:val="clear" w:color="auto" w:fill="auto"/>
        <w:tabs>
          <w:tab w:val="left" w:pos="1039"/>
        </w:tabs>
        <w:spacing w:line="276" w:lineRule="auto"/>
        <w:ind w:left="900" w:firstLine="0"/>
        <w:rPr>
          <w:sz w:val="24"/>
          <w:szCs w:val="24"/>
        </w:rPr>
      </w:pPr>
      <w:r w:rsidRPr="001E019D">
        <w:rPr>
          <w:sz w:val="24"/>
          <w:szCs w:val="24"/>
        </w:rPr>
        <w:t>школа;</w:t>
      </w:r>
    </w:p>
    <w:p w:rsidR="005F614A" w:rsidRDefault="005F614A" w:rsidP="00BE771C">
      <w:pPr>
        <w:pStyle w:val="21"/>
        <w:numPr>
          <w:ilvl w:val="0"/>
          <w:numId w:val="2"/>
        </w:numPr>
        <w:shd w:val="clear" w:color="auto" w:fill="auto"/>
        <w:tabs>
          <w:tab w:val="left" w:pos="1039"/>
        </w:tabs>
        <w:spacing w:line="276" w:lineRule="auto"/>
        <w:ind w:left="900" w:firstLine="0"/>
        <w:rPr>
          <w:sz w:val="24"/>
          <w:szCs w:val="24"/>
        </w:rPr>
      </w:pPr>
      <w:r w:rsidRPr="001E019D">
        <w:rPr>
          <w:sz w:val="24"/>
          <w:szCs w:val="24"/>
        </w:rPr>
        <w:t>педагогические работники, осуществляющие обучение и проверку работ;</w:t>
      </w:r>
    </w:p>
    <w:p w:rsidR="00BE771C" w:rsidRPr="001E019D" w:rsidRDefault="00BE771C" w:rsidP="00BE771C">
      <w:pPr>
        <w:pStyle w:val="21"/>
        <w:numPr>
          <w:ilvl w:val="0"/>
          <w:numId w:val="2"/>
        </w:numPr>
        <w:shd w:val="clear" w:color="auto" w:fill="auto"/>
        <w:tabs>
          <w:tab w:val="left" w:pos="1039"/>
        </w:tabs>
        <w:spacing w:line="276" w:lineRule="auto"/>
        <w:ind w:left="900" w:firstLine="0"/>
        <w:rPr>
          <w:sz w:val="24"/>
          <w:szCs w:val="24"/>
        </w:rPr>
      </w:pPr>
      <w:r>
        <w:rPr>
          <w:sz w:val="24"/>
          <w:szCs w:val="24"/>
        </w:rPr>
        <w:t>- обучающиеся;</w:t>
      </w:r>
    </w:p>
    <w:p w:rsidR="005F614A" w:rsidRPr="001E019D" w:rsidRDefault="005F614A" w:rsidP="00BE771C">
      <w:pPr>
        <w:pStyle w:val="21"/>
        <w:numPr>
          <w:ilvl w:val="0"/>
          <w:numId w:val="2"/>
        </w:numPr>
        <w:shd w:val="clear" w:color="auto" w:fill="auto"/>
        <w:tabs>
          <w:tab w:val="left" w:pos="1034"/>
        </w:tabs>
        <w:spacing w:after="155" w:line="276" w:lineRule="auto"/>
        <w:ind w:left="900" w:firstLine="0"/>
        <w:rPr>
          <w:sz w:val="24"/>
          <w:szCs w:val="24"/>
        </w:rPr>
      </w:pPr>
      <w:r w:rsidRPr="001E019D">
        <w:rPr>
          <w:sz w:val="24"/>
          <w:szCs w:val="24"/>
        </w:rPr>
        <w:t>родители (законные представители).</w:t>
      </w:r>
    </w:p>
    <w:p w:rsidR="005F614A" w:rsidRPr="005F614A" w:rsidRDefault="005F614A" w:rsidP="00BE771C">
      <w:pPr>
        <w:pStyle w:val="12"/>
        <w:keepNext/>
        <w:keepLines/>
        <w:shd w:val="clear" w:color="auto" w:fill="auto"/>
        <w:spacing w:before="0" w:after="0" w:line="276" w:lineRule="auto"/>
        <w:ind w:left="2660" w:firstLine="0"/>
        <w:rPr>
          <w:b/>
          <w:sz w:val="24"/>
          <w:szCs w:val="24"/>
        </w:rPr>
      </w:pPr>
      <w:bookmarkStart w:id="2" w:name="bookmark2"/>
      <w:r w:rsidRPr="005F614A">
        <w:rPr>
          <w:b/>
          <w:sz w:val="24"/>
          <w:szCs w:val="24"/>
        </w:rPr>
        <w:t>3. Функции субъектов организации ВПР</w:t>
      </w:r>
      <w:bookmarkEnd w:id="2"/>
    </w:p>
    <w:p w:rsidR="005F614A" w:rsidRPr="001E019D" w:rsidRDefault="005F614A" w:rsidP="00BE771C">
      <w:pPr>
        <w:pStyle w:val="23"/>
        <w:shd w:val="clear" w:color="auto" w:fill="auto"/>
        <w:spacing w:line="276" w:lineRule="auto"/>
        <w:ind w:left="520"/>
      </w:pPr>
      <w:r w:rsidRPr="001E019D">
        <w:t>3.1. Школа:</w:t>
      </w:r>
    </w:p>
    <w:p w:rsidR="005F614A" w:rsidRPr="001E019D" w:rsidRDefault="005F614A" w:rsidP="00BE771C">
      <w:pPr>
        <w:pStyle w:val="21"/>
        <w:numPr>
          <w:ilvl w:val="0"/>
          <w:numId w:val="4"/>
        </w:numPr>
        <w:shd w:val="clear" w:color="auto" w:fill="auto"/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1E019D">
        <w:rPr>
          <w:sz w:val="24"/>
          <w:szCs w:val="24"/>
        </w:rPr>
        <w:t>назначает координатора проведения ВПР из числа заместителей директора по УВР;</w:t>
      </w:r>
    </w:p>
    <w:p w:rsidR="005F614A" w:rsidRPr="001E019D" w:rsidRDefault="005F614A" w:rsidP="00BE771C">
      <w:pPr>
        <w:pStyle w:val="21"/>
        <w:numPr>
          <w:ilvl w:val="0"/>
          <w:numId w:val="4"/>
        </w:numPr>
        <w:shd w:val="clear" w:color="auto" w:fill="auto"/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1E019D">
        <w:rPr>
          <w:sz w:val="24"/>
          <w:szCs w:val="24"/>
        </w:rPr>
        <w:t>назначает технического специалиста по сопровождению ВПР;</w:t>
      </w:r>
    </w:p>
    <w:p w:rsidR="005F614A" w:rsidRPr="001E019D" w:rsidRDefault="005F614A" w:rsidP="00BE771C">
      <w:pPr>
        <w:pStyle w:val="21"/>
        <w:numPr>
          <w:ilvl w:val="0"/>
          <w:numId w:val="4"/>
        </w:numPr>
        <w:shd w:val="clear" w:color="auto" w:fill="auto"/>
        <w:tabs>
          <w:tab w:val="left" w:pos="0"/>
        </w:tabs>
        <w:spacing w:line="276" w:lineRule="auto"/>
        <w:ind w:right="20"/>
        <w:jc w:val="both"/>
        <w:rPr>
          <w:sz w:val="24"/>
          <w:szCs w:val="24"/>
        </w:rPr>
      </w:pPr>
      <w:r w:rsidRPr="001E019D">
        <w:rPr>
          <w:sz w:val="24"/>
          <w:szCs w:val="24"/>
        </w:rPr>
        <w:lastRenderedPageBreak/>
        <w:t>обеспечивает проведение подготовительных мероприятий и проведение ВПР в школе по предметам в сроки, утверждённые Федеральной службой по надзору в сфере образования и науки РФ;</w:t>
      </w:r>
    </w:p>
    <w:p w:rsidR="005F614A" w:rsidRPr="001E019D" w:rsidRDefault="005F614A" w:rsidP="00BE771C">
      <w:pPr>
        <w:pStyle w:val="21"/>
        <w:numPr>
          <w:ilvl w:val="0"/>
          <w:numId w:val="4"/>
        </w:numPr>
        <w:shd w:val="clear" w:color="auto" w:fill="auto"/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1E019D">
        <w:rPr>
          <w:sz w:val="24"/>
          <w:szCs w:val="24"/>
        </w:rPr>
        <w:t>издаёт локальные  акты об организации и проведении ВПР;</w:t>
      </w:r>
    </w:p>
    <w:p w:rsidR="005F614A" w:rsidRPr="001E019D" w:rsidRDefault="005F614A" w:rsidP="00BE771C">
      <w:pPr>
        <w:pStyle w:val="21"/>
        <w:numPr>
          <w:ilvl w:val="0"/>
          <w:numId w:val="4"/>
        </w:numPr>
        <w:shd w:val="clear" w:color="auto" w:fill="auto"/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1E019D">
        <w:rPr>
          <w:sz w:val="24"/>
          <w:szCs w:val="24"/>
        </w:rPr>
        <w:t>назначает организаторов в аудитории для проведения ВПР, наблюдателей  и экспертов для проверки работ;</w:t>
      </w:r>
    </w:p>
    <w:p w:rsidR="005F614A" w:rsidRPr="001E019D" w:rsidRDefault="005F614A" w:rsidP="00BE771C">
      <w:pPr>
        <w:pStyle w:val="21"/>
        <w:numPr>
          <w:ilvl w:val="0"/>
          <w:numId w:val="4"/>
        </w:numPr>
        <w:shd w:val="clear" w:color="auto" w:fill="auto"/>
        <w:tabs>
          <w:tab w:val="left" w:pos="0"/>
          <w:tab w:val="left" w:pos="709"/>
        </w:tabs>
        <w:spacing w:line="276" w:lineRule="auto"/>
        <w:ind w:right="20"/>
        <w:jc w:val="both"/>
        <w:rPr>
          <w:sz w:val="24"/>
          <w:szCs w:val="24"/>
        </w:rPr>
      </w:pPr>
      <w:r w:rsidRPr="001E019D">
        <w:rPr>
          <w:sz w:val="24"/>
          <w:szCs w:val="24"/>
        </w:rPr>
        <w:t>проходит регистрацию на портале сопровождения ВПР  ФИС ОКО и получает доступ в свой личный кабинет.</w:t>
      </w:r>
    </w:p>
    <w:p w:rsidR="005F614A" w:rsidRPr="001E019D" w:rsidRDefault="005F614A" w:rsidP="00BE771C">
      <w:pPr>
        <w:pStyle w:val="21"/>
        <w:numPr>
          <w:ilvl w:val="0"/>
          <w:numId w:val="4"/>
        </w:numPr>
        <w:shd w:val="clear" w:color="auto" w:fill="auto"/>
        <w:tabs>
          <w:tab w:val="left" w:pos="0"/>
          <w:tab w:val="left" w:pos="709"/>
        </w:tabs>
        <w:spacing w:line="276" w:lineRule="auto"/>
        <w:ind w:right="20"/>
        <w:jc w:val="both"/>
        <w:rPr>
          <w:sz w:val="24"/>
          <w:szCs w:val="24"/>
        </w:rPr>
      </w:pPr>
      <w:r w:rsidRPr="001E019D">
        <w:rPr>
          <w:sz w:val="24"/>
          <w:szCs w:val="24"/>
        </w:rPr>
        <w:t>создаёт необходимые условия для организации и проведения ВПР: выделяет необходимое количество аудиторий;</w:t>
      </w:r>
    </w:p>
    <w:p w:rsidR="005F614A" w:rsidRPr="001E019D" w:rsidRDefault="005F614A" w:rsidP="00BE771C">
      <w:pPr>
        <w:pStyle w:val="21"/>
        <w:numPr>
          <w:ilvl w:val="0"/>
          <w:numId w:val="4"/>
        </w:numPr>
        <w:shd w:val="clear" w:color="auto" w:fill="auto"/>
        <w:tabs>
          <w:tab w:val="left" w:pos="0"/>
          <w:tab w:val="left" w:pos="709"/>
        </w:tabs>
        <w:spacing w:line="276" w:lineRule="auto"/>
        <w:ind w:right="20"/>
        <w:jc w:val="both"/>
        <w:rPr>
          <w:sz w:val="24"/>
          <w:szCs w:val="24"/>
        </w:rPr>
      </w:pPr>
      <w:r w:rsidRPr="001E019D">
        <w:rPr>
          <w:sz w:val="24"/>
          <w:szCs w:val="24"/>
        </w:rPr>
        <w:t>информирует родителей (законных представителей) о порядке и условиях проведения ВПР через сайт образовательной организации и другие средства коммуникациис целью ознакомления и разъяснения, снятия излишней напряженности среди родительской общественности по вопросу организации и проведения ВПР;</w:t>
      </w:r>
    </w:p>
    <w:p w:rsidR="005F614A" w:rsidRPr="001E019D" w:rsidRDefault="005F614A" w:rsidP="00BE771C">
      <w:pPr>
        <w:pStyle w:val="21"/>
        <w:numPr>
          <w:ilvl w:val="0"/>
          <w:numId w:val="4"/>
        </w:numPr>
        <w:shd w:val="clear" w:color="auto" w:fill="auto"/>
        <w:tabs>
          <w:tab w:val="left" w:pos="0"/>
          <w:tab w:val="left" w:pos="709"/>
        </w:tabs>
        <w:spacing w:line="276" w:lineRule="auto"/>
        <w:ind w:right="20"/>
        <w:jc w:val="both"/>
        <w:rPr>
          <w:sz w:val="24"/>
          <w:szCs w:val="24"/>
        </w:rPr>
      </w:pPr>
      <w:r w:rsidRPr="001E019D">
        <w:rPr>
          <w:sz w:val="24"/>
          <w:szCs w:val="24"/>
        </w:rPr>
        <w:t>проводит разъяснительную работу с учителями, участвующими в организации и проведении ВПР;</w:t>
      </w:r>
    </w:p>
    <w:p w:rsidR="005F614A" w:rsidRPr="001E019D" w:rsidRDefault="005F614A" w:rsidP="00BE771C">
      <w:pPr>
        <w:pStyle w:val="21"/>
        <w:numPr>
          <w:ilvl w:val="0"/>
          <w:numId w:val="4"/>
        </w:numPr>
        <w:shd w:val="clear" w:color="auto" w:fill="auto"/>
        <w:tabs>
          <w:tab w:val="left" w:pos="0"/>
          <w:tab w:val="left" w:pos="709"/>
        </w:tabs>
        <w:spacing w:line="276" w:lineRule="auto"/>
        <w:ind w:right="20"/>
        <w:jc w:val="both"/>
        <w:rPr>
          <w:sz w:val="24"/>
          <w:szCs w:val="24"/>
        </w:rPr>
      </w:pPr>
      <w:r w:rsidRPr="001E019D">
        <w:rPr>
          <w:sz w:val="24"/>
          <w:szCs w:val="24"/>
        </w:rPr>
        <w:t>своевременно получает через личный кабинет на сайте ФИС ОКО архив с материалами ВПР;</w:t>
      </w:r>
    </w:p>
    <w:p w:rsidR="005F614A" w:rsidRPr="001E019D" w:rsidRDefault="005F614A" w:rsidP="00BE771C">
      <w:pPr>
        <w:pStyle w:val="21"/>
        <w:numPr>
          <w:ilvl w:val="0"/>
          <w:numId w:val="4"/>
        </w:numPr>
        <w:shd w:val="clear" w:color="auto" w:fill="auto"/>
        <w:tabs>
          <w:tab w:val="left" w:pos="0"/>
          <w:tab w:val="left" w:pos="709"/>
        </w:tabs>
        <w:spacing w:line="276" w:lineRule="auto"/>
        <w:jc w:val="both"/>
        <w:rPr>
          <w:sz w:val="24"/>
          <w:szCs w:val="24"/>
        </w:rPr>
      </w:pPr>
      <w:r w:rsidRPr="001E019D">
        <w:rPr>
          <w:sz w:val="24"/>
          <w:szCs w:val="24"/>
        </w:rPr>
        <w:t>обеспечивает сохранность работ, исключающую возможность внесения изменений;</w:t>
      </w:r>
    </w:p>
    <w:p w:rsidR="005F614A" w:rsidRPr="001E019D" w:rsidRDefault="005F614A" w:rsidP="00BE771C">
      <w:pPr>
        <w:pStyle w:val="21"/>
        <w:numPr>
          <w:ilvl w:val="0"/>
          <w:numId w:val="4"/>
        </w:numPr>
        <w:shd w:val="clear" w:color="auto" w:fill="auto"/>
        <w:tabs>
          <w:tab w:val="left" w:pos="0"/>
          <w:tab w:val="left" w:pos="709"/>
        </w:tabs>
        <w:spacing w:line="276" w:lineRule="auto"/>
        <w:jc w:val="both"/>
        <w:rPr>
          <w:sz w:val="24"/>
          <w:szCs w:val="24"/>
        </w:rPr>
      </w:pPr>
      <w:r w:rsidRPr="001E019D">
        <w:rPr>
          <w:sz w:val="24"/>
          <w:szCs w:val="24"/>
        </w:rPr>
        <w:t>заполняет и отправляет в систему ВПР электронную форму сбора результатов;</w:t>
      </w:r>
    </w:p>
    <w:p w:rsidR="005F614A" w:rsidRPr="001E019D" w:rsidRDefault="005F614A" w:rsidP="00BE771C">
      <w:pPr>
        <w:pStyle w:val="21"/>
        <w:numPr>
          <w:ilvl w:val="0"/>
          <w:numId w:val="4"/>
        </w:numPr>
        <w:shd w:val="clear" w:color="auto" w:fill="auto"/>
        <w:tabs>
          <w:tab w:val="left" w:pos="0"/>
          <w:tab w:val="left" w:pos="709"/>
        </w:tabs>
        <w:spacing w:line="276" w:lineRule="auto"/>
        <w:jc w:val="both"/>
        <w:rPr>
          <w:sz w:val="24"/>
          <w:szCs w:val="24"/>
        </w:rPr>
      </w:pPr>
      <w:r w:rsidRPr="001E019D">
        <w:rPr>
          <w:sz w:val="24"/>
          <w:szCs w:val="24"/>
        </w:rPr>
        <w:t>информирует учителей о результатах участия класса в ВПР.</w:t>
      </w:r>
    </w:p>
    <w:p w:rsidR="005F614A" w:rsidRPr="001E019D" w:rsidRDefault="005F614A" w:rsidP="00BE771C">
      <w:pPr>
        <w:pStyle w:val="21"/>
        <w:numPr>
          <w:ilvl w:val="0"/>
          <w:numId w:val="4"/>
        </w:numPr>
        <w:shd w:val="clear" w:color="auto" w:fill="auto"/>
        <w:tabs>
          <w:tab w:val="left" w:pos="0"/>
          <w:tab w:val="left" w:pos="709"/>
          <w:tab w:val="left" w:pos="2006"/>
        </w:tabs>
        <w:spacing w:line="276" w:lineRule="auto"/>
        <w:jc w:val="both"/>
        <w:rPr>
          <w:sz w:val="24"/>
          <w:szCs w:val="24"/>
        </w:rPr>
      </w:pPr>
      <w:r w:rsidRPr="001E019D">
        <w:rPr>
          <w:sz w:val="24"/>
          <w:szCs w:val="24"/>
        </w:rPr>
        <w:t xml:space="preserve">хранит работы   участников ВПР в течение 30 дней с даты получения результатов ВПР </w:t>
      </w:r>
    </w:p>
    <w:p w:rsidR="005F614A" w:rsidRPr="001E019D" w:rsidRDefault="005F614A" w:rsidP="00BE771C">
      <w:pPr>
        <w:pStyle w:val="21"/>
        <w:numPr>
          <w:ilvl w:val="1"/>
          <w:numId w:val="5"/>
        </w:numPr>
        <w:shd w:val="clear" w:color="auto" w:fill="auto"/>
        <w:tabs>
          <w:tab w:val="left" w:pos="0"/>
          <w:tab w:val="left" w:pos="709"/>
          <w:tab w:val="left" w:pos="2006"/>
        </w:tabs>
        <w:spacing w:line="276" w:lineRule="auto"/>
        <w:jc w:val="both"/>
        <w:rPr>
          <w:i/>
          <w:sz w:val="24"/>
          <w:szCs w:val="24"/>
        </w:rPr>
      </w:pPr>
      <w:r w:rsidRPr="001E019D">
        <w:rPr>
          <w:i/>
          <w:sz w:val="24"/>
          <w:szCs w:val="24"/>
        </w:rPr>
        <w:t>Педагогические работники, осуществляющие обучение учащихся, классные руководители:</w:t>
      </w:r>
    </w:p>
    <w:p w:rsidR="005F614A" w:rsidRPr="001E019D" w:rsidRDefault="005F614A" w:rsidP="00BE771C">
      <w:pPr>
        <w:pStyle w:val="21"/>
        <w:numPr>
          <w:ilvl w:val="0"/>
          <w:numId w:val="4"/>
        </w:numPr>
        <w:shd w:val="clear" w:color="auto" w:fill="auto"/>
        <w:tabs>
          <w:tab w:val="left" w:pos="0"/>
          <w:tab w:val="left" w:pos="130"/>
          <w:tab w:val="left" w:pos="709"/>
        </w:tabs>
        <w:spacing w:line="276" w:lineRule="auto"/>
        <w:jc w:val="both"/>
        <w:rPr>
          <w:sz w:val="24"/>
          <w:szCs w:val="24"/>
        </w:rPr>
      </w:pPr>
      <w:r w:rsidRPr="001E019D">
        <w:rPr>
          <w:sz w:val="24"/>
          <w:szCs w:val="24"/>
        </w:rPr>
        <w:t>знакомят учащихся со сроками и процедурой написания ВПР;</w:t>
      </w:r>
    </w:p>
    <w:p w:rsidR="005F614A" w:rsidRPr="001E019D" w:rsidRDefault="005F614A" w:rsidP="00BE771C">
      <w:pPr>
        <w:pStyle w:val="21"/>
        <w:numPr>
          <w:ilvl w:val="0"/>
          <w:numId w:val="4"/>
        </w:numPr>
        <w:shd w:val="clear" w:color="auto" w:fill="auto"/>
        <w:tabs>
          <w:tab w:val="left" w:pos="0"/>
          <w:tab w:val="left" w:pos="174"/>
          <w:tab w:val="left" w:pos="709"/>
        </w:tabs>
        <w:spacing w:line="276" w:lineRule="auto"/>
        <w:ind w:right="20"/>
        <w:jc w:val="both"/>
        <w:rPr>
          <w:sz w:val="24"/>
          <w:szCs w:val="24"/>
        </w:rPr>
      </w:pPr>
      <w:r w:rsidRPr="001E019D">
        <w:rPr>
          <w:sz w:val="24"/>
          <w:szCs w:val="24"/>
        </w:rPr>
        <w:t>организуют разъяснительную работу с родителями (законными представителями) учащихся (в том числе, в части: обязательности участия в написании ВПР; процедуры написания ВПР; приближения формата проверочных работ к традиционным контрольным работам без тестовой части; соответствия содержания текстов ВПР требованиям ФГОС и  т.д.);</w:t>
      </w:r>
    </w:p>
    <w:p w:rsidR="005F614A" w:rsidRPr="001E019D" w:rsidRDefault="005F614A" w:rsidP="00BE771C">
      <w:pPr>
        <w:pStyle w:val="21"/>
        <w:numPr>
          <w:ilvl w:val="0"/>
          <w:numId w:val="4"/>
        </w:numPr>
        <w:shd w:val="clear" w:color="auto" w:fill="auto"/>
        <w:tabs>
          <w:tab w:val="left" w:pos="0"/>
          <w:tab w:val="left" w:pos="139"/>
          <w:tab w:val="left" w:pos="709"/>
        </w:tabs>
        <w:spacing w:line="276" w:lineRule="auto"/>
        <w:jc w:val="both"/>
        <w:rPr>
          <w:sz w:val="24"/>
          <w:szCs w:val="24"/>
        </w:rPr>
      </w:pPr>
      <w:r w:rsidRPr="001E019D">
        <w:rPr>
          <w:sz w:val="24"/>
          <w:szCs w:val="24"/>
        </w:rPr>
        <w:t>проводят ВПР в сроки, утверждённые приказом директора школы;</w:t>
      </w:r>
    </w:p>
    <w:p w:rsidR="005F614A" w:rsidRPr="001E019D" w:rsidRDefault="005F614A" w:rsidP="00BE771C">
      <w:pPr>
        <w:pStyle w:val="21"/>
        <w:numPr>
          <w:ilvl w:val="0"/>
          <w:numId w:val="4"/>
        </w:numPr>
        <w:shd w:val="clear" w:color="auto" w:fill="auto"/>
        <w:tabs>
          <w:tab w:val="left" w:pos="0"/>
          <w:tab w:val="left" w:pos="709"/>
        </w:tabs>
        <w:spacing w:line="276" w:lineRule="auto"/>
        <w:ind w:right="20"/>
        <w:jc w:val="both"/>
        <w:rPr>
          <w:sz w:val="24"/>
          <w:szCs w:val="24"/>
        </w:rPr>
      </w:pPr>
      <w:r w:rsidRPr="001E019D">
        <w:rPr>
          <w:sz w:val="24"/>
          <w:szCs w:val="24"/>
        </w:rPr>
        <w:t>осуществляют проверку работ в соответствии с критериями оценивания и планом-графиком проведения ВПР,</w:t>
      </w:r>
    </w:p>
    <w:p w:rsidR="005F614A" w:rsidRPr="001E019D" w:rsidRDefault="005F614A" w:rsidP="00BE771C">
      <w:pPr>
        <w:pStyle w:val="21"/>
        <w:numPr>
          <w:ilvl w:val="0"/>
          <w:numId w:val="4"/>
        </w:numPr>
        <w:shd w:val="clear" w:color="auto" w:fill="auto"/>
        <w:tabs>
          <w:tab w:val="left" w:pos="0"/>
          <w:tab w:val="left" w:pos="139"/>
          <w:tab w:val="left" w:pos="709"/>
        </w:tabs>
        <w:spacing w:line="276" w:lineRule="auto"/>
        <w:jc w:val="both"/>
        <w:rPr>
          <w:sz w:val="24"/>
          <w:szCs w:val="24"/>
        </w:rPr>
      </w:pPr>
      <w:r w:rsidRPr="001E019D">
        <w:rPr>
          <w:sz w:val="24"/>
          <w:szCs w:val="24"/>
        </w:rPr>
        <w:t>передают результаты оценивания работ координатору для внесения их в электронную форму;</w:t>
      </w:r>
    </w:p>
    <w:p w:rsidR="005F614A" w:rsidRPr="001E019D" w:rsidRDefault="005F614A" w:rsidP="00BE771C">
      <w:pPr>
        <w:pStyle w:val="21"/>
        <w:numPr>
          <w:ilvl w:val="0"/>
          <w:numId w:val="4"/>
        </w:numPr>
        <w:shd w:val="clear" w:color="auto" w:fill="auto"/>
        <w:tabs>
          <w:tab w:val="left" w:pos="0"/>
          <w:tab w:val="left" w:pos="226"/>
          <w:tab w:val="left" w:pos="709"/>
        </w:tabs>
        <w:spacing w:after="240" w:line="276" w:lineRule="auto"/>
        <w:ind w:right="20"/>
        <w:jc w:val="both"/>
        <w:rPr>
          <w:sz w:val="24"/>
          <w:szCs w:val="24"/>
        </w:rPr>
      </w:pPr>
      <w:r w:rsidRPr="001E019D">
        <w:rPr>
          <w:sz w:val="24"/>
          <w:szCs w:val="24"/>
        </w:rPr>
        <w:t>информируют учащихся и родителей (законных представителей) о результатах участия в ВПР.</w:t>
      </w:r>
    </w:p>
    <w:p w:rsidR="00BE771C" w:rsidRDefault="00BE771C" w:rsidP="00BE771C">
      <w:pPr>
        <w:pStyle w:val="23"/>
        <w:numPr>
          <w:ilvl w:val="1"/>
          <w:numId w:val="5"/>
        </w:numPr>
        <w:shd w:val="clear" w:color="auto" w:fill="auto"/>
        <w:tabs>
          <w:tab w:val="left" w:pos="1440"/>
        </w:tabs>
        <w:spacing w:line="276" w:lineRule="auto"/>
      </w:pPr>
      <w:r>
        <w:t>Обучающиеся:</w:t>
      </w:r>
    </w:p>
    <w:p w:rsidR="00BE771C" w:rsidRPr="001E019D" w:rsidRDefault="00BE771C" w:rsidP="00BE771C">
      <w:pPr>
        <w:pStyle w:val="21"/>
        <w:numPr>
          <w:ilvl w:val="0"/>
          <w:numId w:val="14"/>
        </w:numPr>
        <w:shd w:val="clear" w:color="auto" w:fill="auto"/>
        <w:tabs>
          <w:tab w:val="left" w:pos="510"/>
        </w:tabs>
        <w:spacing w:line="276" w:lineRule="auto"/>
        <w:rPr>
          <w:sz w:val="24"/>
          <w:szCs w:val="24"/>
        </w:rPr>
      </w:pPr>
      <w:r w:rsidRPr="001E019D">
        <w:rPr>
          <w:sz w:val="24"/>
          <w:szCs w:val="24"/>
        </w:rPr>
        <w:t>знакомятся со сроками и процедурой написания ВПР;</w:t>
      </w:r>
    </w:p>
    <w:p w:rsidR="00BE771C" w:rsidRPr="001E019D" w:rsidRDefault="00BE771C" w:rsidP="00BE771C">
      <w:pPr>
        <w:pStyle w:val="21"/>
        <w:numPr>
          <w:ilvl w:val="0"/>
          <w:numId w:val="14"/>
        </w:numPr>
        <w:shd w:val="clear" w:color="auto" w:fill="auto"/>
        <w:tabs>
          <w:tab w:val="left" w:pos="519"/>
        </w:tabs>
        <w:spacing w:line="276" w:lineRule="auto"/>
        <w:rPr>
          <w:sz w:val="24"/>
          <w:szCs w:val="24"/>
        </w:rPr>
      </w:pPr>
      <w:r w:rsidRPr="001E019D">
        <w:rPr>
          <w:sz w:val="24"/>
          <w:szCs w:val="24"/>
        </w:rPr>
        <w:t>обеспечивают явку в дни написания ВПР</w:t>
      </w:r>
      <w:r w:rsidR="00D37788">
        <w:rPr>
          <w:sz w:val="24"/>
          <w:szCs w:val="24"/>
        </w:rPr>
        <w:t xml:space="preserve"> и выполнение работ ВПР</w:t>
      </w:r>
      <w:r w:rsidRPr="001E019D">
        <w:rPr>
          <w:sz w:val="24"/>
          <w:szCs w:val="24"/>
        </w:rPr>
        <w:t>;</w:t>
      </w:r>
    </w:p>
    <w:p w:rsidR="00BE771C" w:rsidRPr="00BE771C" w:rsidRDefault="00BE771C" w:rsidP="00BE771C">
      <w:pPr>
        <w:pStyle w:val="21"/>
        <w:numPr>
          <w:ilvl w:val="0"/>
          <w:numId w:val="14"/>
        </w:numPr>
        <w:shd w:val="clear" w:color="auto" w:fill="auto"/>
        <w:tabs>
          <w:tab w:val="left" w:pos="510"/>
        </w:tabs>
        <w:spacing w:after="275" w:line="276" w:lineRule="auto"/>
        <w:rPr>
          <w:sz w:val="24"/>
          <w:szCs w:val="24"/>
        </w:rPr>
      </w:pPr>
      <w:r w:rsidRPr="001E019D">
        <w:rPr>
          <w:sz w:val="24"/>
          <w:szCs w:val="24"/>
        </w:rPr>
        <w:t>знакомятся с результат</w:t>
      </w:r>
      <w:r w:rsidR="00DA12B7">
        <w:rPr>
          <w:sz w:val="24"/>
          <w:szCs w:val="24"/>
        </w:rPr>
        <w:t>ами написания своей работы ВПР</w:t>
      </w:r>
      <w:r w:rsidRPr="001E019D">
        <w:rPr>
          <w:sz w:val="24"/>
          <w:szCs w:val="24"/>
        </w:rPr>
        <w:t>.</w:t>
      </w:r>
    </w:p>
    <w:p w:rsidR="005F614A" w:rsidRPr="001E019D" w:rsidRDefault="005F614A" w:rsidP="00BE771C">
      <w:pPr>
        <w:pStyle w:val="23"/>
        <w:numPr>
          <w:ilvl w:val="1"/>
          <w:numId w:val="5"/>
        </w:numPr>
        <w:shd w:val="clear" w:color="auto" w:fill="auto"/>
        <w:tabs>
          <w:tab w:val="left" w:pos="1440"/>
        </w:tabs>
        <w:spacing w:line="276" w:lineRule="auto"/>
      </w:pPr>
      <w:r w:rsidRPr="001E019D">
        <w:t>Родители</w:t>
      </w:r>
      <w:r w:rsidRPr="001E019D">
        <w:tab/>
        <w:t>(законные представители):</w:t>
      </w:r>
    </w:p>
    <w:p w:rsidR="005F614A" w:rsidRPr="001E019D" w:rsidRDefault="005F614A" w:rsidP="00BE771C">
      <w:pPr>
        <w:pStyle w:val="21"/>
        <w:numPr>
          <w:ilvl w:val="0"/>
          <w:numId w:val="2"/>
        </w:numPr>
        <w:shd w:val="clear" w:color="auto" w:fill="auto"/>
        <w:tabs>
          <w:tab w:val="left" w:pos="510"/>
        </w:tabs>
        <w:spacing w:line="276" w:lineRule="auto"/>
        <w:ind w:left="380" w:firstLine="0"/>
        <w:rPr>
          <w:sz w:val="24"/>
          <w:szCs w:val="24"/>
        </w:rPr>
      </w:pPr>
      <w:r w:rsidRPr="001E019D">
        <w:rPr>
          <w:sz w:val="24"/>
          <w:szCs w:val="24"/>
        </w:rPr>
        <w:lastRenderedPageBreak/>
        <w:t>знакомятся со сроками и процедурой написания ВПР;</w:t>
      </w:r>
    </w:p>
    <w:p w:rsidR="005F614A" w:rsidRPr="001E019D" w:rsidRDefault="005F614A" w:rsidP="00BE771C">
      <w:pPr>
        <w:pStyle w:val="21"/>
        <w:numPr>
          <w:ilvl w:val="0"/>
          <w:numId w:val="2"/>
        </w:numPr>
        <w:shd w:val="clear" w:color="auto" w:fill="auto"/>
        <w:tabs>
          <w:tab w:val="left" w:pos="519"/>
        </w:tabs>
        <w:spacing w:line="276" w:lineRule="auto"/>
        <w:ind w:left="380" w:firstLine="0"/>
        <w:rPr>
          <w:sz w:val="24"/>
          <w:szCs w:val="24"/>
        </w:rPr>
      </w:pPr>
      <w:r w:rsidRPr="001E019D">
        <w:rPr>
          <w:sz w:val="24"/>
          <w:szCs w:val="24"/>
        </w:rPr>
        <w:t>обеспечивают явку детей в дни написания ВПР;</w:t>
      </w:r>
    </w:p>
    <w:p w:rsidR="005F614A" w:rsidRPr="001E019D" w:rsidRDefault="005F614A" w:rsidP="00BE771C">
      <w:pPr>
        <w:pStyle w:val="21"/>
        <w:numPr>
          <w:ilvl w:val="0"/>
          <w:numId w:val="2"/>
        </w:numPr>
        <w:shd w:val="clear" w:color="auto" w:fill="auto"/>
        <w:tabs>
          <w:tab w:val="left" w:pos="510"/>
        </w:tabs>
        <w:spacing w:after="275" w:line="276" w:lineRule="auto"/>
        <w:ind w:left="380" w:firstLine="0"/>
        <w:rPr>
          <w:sz w:val="24"/>
          <w:szCs w:val="24"/>
        </w:rPr>
      </w:pPr>
      <w:r w:rsidRPr="001E019D">
        <w:rPr>
          <w:sz w:val="24"/>
          <w:szCs w:val="24"/>
        </w:rPr>
        <w:t>знакомятся с результатами написания ВПР своего ребёнка.</w:t>
      </w:r>
    </w:p>
    <w:p w:rsidR="005F614A" w:rsidRPr="005F614A" w:rsidRDefault="005F614A" w:rsidP="00BE771C">
      <w:pPr>
        <w:pStyle w:val="12"/>
        <w:keepNext/>
        <w:keepLines/>
        <w:shd w:val="clear" w:color="auto" w:fill="auto"/>
        <w:spacing w:before="0" w:after="133" w:line="276" w:lineRule="auto"/>
        <w:ind w:left="380"/>
        <w:jc w:val="both"/>
        <w:rPr>
          <w:b/>
          <w:sz w:val="24"/>
          <w:szCs w:val="24"/>
        </w:rPr>
      </w:pPr>
      <w:bookmarkStart w:id="3" w:name="bookmark3"/>
      <w:r w:rsidRPr="001E019D">
        <w:rPr>
          <w:rStyle w:val="13"/>
          <w:sz w:val="24"/>
          <w:szCs w:val="24"/>
        </w:rPr>
        <w:t>4</w:t>
      </w:r>
      <w:r w:rsidRPr="005F614A">
        <w:rPr>
          <w:rStyle w:val="13"/>
          <w:b w:val="0"/>
          <w:sz w:val="24"/>
          <w:szCs w:val="24"/>
        </w:rPr>
        <w:t>.</w:t>
      </w:r>
      <w:r w:rsidRPr="005F614A">
        <w:rPr>
          <w:b/>
          <w:sz w:val="24"/>
          <w:szCs w:val="24"/>
        </w:rPr>
        <w:t xml:space="preserve"> Последовательность действия образовательной организации при проведении ВПР</w:t>
      </w:r>
      <w:bookmarkEnd w:id="3"/>
    </w:p>
    <w:p w:rsidR="005F614A" w:rsidRPr="001E019D" w:rsidRDefault="005F614A" w:rsidP="00BE771C">
      <w:pPr>
        <w:pStyle w:val="21"/>
        <w:numPr>
          <w:ilvl w:val="1"/>
          <w:numId w:val="6"/>
        </w:numPr>
        <w:shd w:val="clear" w:color="auto" w:fill="auto"/>
        <w:tabs>
          <w:tab w:val="left" w:pos="485"/>
        </w:tabs>
        <w:spacing w:line="276" w:lineRule="auto"/>
        <w:ind w:right="20"/>
        <w:jc w:val="both"/>
        <w:rPr>
          <w:sz w:val="24"/>
          <w:szCs w:val="24"/>
        </w:rPr>
      </w:pPr>
      <w:r w:rsidRPr="001E019D">
        <w:rPr>
          <w:sz w:val="24"/>
          <w:szCs w:val="24"/>
        </w:rPr>
        <w:t>Технический специалист по сопровождению ВПР регистрируется на портале</w:t>
      </w:r>
    </w:p>
    <w:p w:rsidR="005F614A" w:rsidRPr="001E019D" w:rsidRDefault="005F614A" w:rsidP="00BE771C">
      <w:pPr>
        <w:pStyle w:val="21"/>
        <w:shd w:val="clear" w:color="auto" w:fill="auto"/>
        <w:tabs>
          <w:tab w:val="left" w:pos="485"/>
        </w:tabs>
        <w:spacing w:line="276" w:lineRule="auto"/>
        <w:ind w:right="20" w:firstLine="0"/>
        <w:jc w:val="both"/>
        <w:rPr>
          <w:sz w:val="24"/>
          <w:szCs w:val="24"/>
        </w:rPr>
      </w:pPr>
      <w:r w:rsidRPr="001E019D">
        <w:rPr>
          <w:sz w:val="24"/>
          <w:szCs w:val="24"/>
        </w:rPr>
        <w:t>сопровождения ВПР (ФИС ОКО)</w:t>
      </w:r>
      <w:r w:rsidR="00BE771C">
        <w:rPr>
          <w:sz w:val="24"/>
          <w:szCs w:val="24"/>
        </w:rPr>
        <w:t xml:space="preserve"> </w:t>
      </w:r>
      <w:r w:rsidRPr="001E019D">
        <w:rPr>
          <w:sz w:val="24"/>
          <w:szCs w:val="24"/>
        </w:rPr>
        <w:t>и получает доступ в свой личный кабинет.</w:t>
      </w:r>
    </w:p>
    <w:p w:rsidR="005F614A" w:rsidRPr="001E019D" w:rsidRDefault="005F614A" w:rsidP="00BE771C">
      <w:pPr>
        <w:pStyle w:val="21"/>
        <w:shd w:val="clear" w:color="auto" w:fill="auto"/>
        <w:tabs>
          <w:tab w:val="left" w:pos="418"/>
        </w:tabs>
        <w:spacing w:line="276" w:lineRule="auto"/>
        <w:ind w:right="20" w:firstLine="0"/>
        <w:jc w:val="both"/>
        <w:rPr>
          <w:sz w:val="24"/>
          <w:szCs w:val="24"/>
        </w:rPr>
      </w:pPr>
      <w:r w:rsidRPr="001E019D">
        <w:rPr>
          <w:sz w:val="24"/>
          <w:szCs w:val="24"/>
        </w:rPr>
        <w:t xml:space="preserve">4.2. В личном кабинете он получает доступ к зашифрованному архиву, в котором содержатся все материалы для проведения ВПР. </w:t>
      </w:r>
    </w:p>
    <w:p w:rsidR="005F614A" w:rsidRPr="001E019D" w:rsidRDefault="005F614A" w:rsidP="00BE771C">
      <w:pPr>
        <w:pStyle w:val="21"/>
        <w:shd w:val="clear" w:color="auto" w:fill="auto"/>
        <w:tabs>
          <w:tab w:val="left" w:pos="418"/>
        </w:tabs>
        <w:spacing w:line="276" w:lineRule="auto"/>
        <w:ind w:right="20" w:firstLine="0"/>
        <w:jc w:val="both"/>
        <w:rPr>
          <w:sz w:val="24"/>
          <w:szCs w:val="24"/>
        </w:rPr>
      </w:pPr>
      <w:r w:rsidRPr="001E019D">
        <w:rPr>
          <w:sz w:val="24"/>
          <w:szCs w:val="24"/>
        </w:rPr>
        <w:t>4.3. В день проведения работы в установленное время (в зависимости от количества обучающихся) до начала проведения работы технический специалист получает в личном кабинете пароль для расшифровки архива с макетами индивидуальных комплектов.</w:t>
      </w:r>
    </w:p>
    <w:p w:rsidR="005F614A" w:rsidRPr="001E019D" w:rsidRDefault="005F614A" w:rsidP="00BE771C">
      <w:pPr>
        <w:pStyle w:val="21"/>
        <w:shd w:val="clear" w:color="auto" w:fill="auto"/>
        <w:tabs>
          <w:tab w:val="left" w:pos="418"/>
        </w:tabs>
        <w:spacing w:line="276" w:lineRule="auto"/>
        <w:ind w:right="20" w:firstLine="0"/>
        <w:jc w:val="both"/>
        <w:rPr>
          <w:sz w:val="24"/>
          <w:szCs w:val="24"/>
        </w:rPr>
      </w:pPr>
      <w:r w:rsidRPr="001E019D">
        <w:rPr>
          <w:sz w:val="24"/>
          <w:szCs w:val="24"/>
        </w:rPr>
        <w:t xml:space="preserve">4.4. Перед проведением ВПР школьный координатор присваивает каждому обучающемуся индивидуальный код (каждому участнику - один и тот же код на все работы).   </w:t>
      </w:r>
    </w:p>
    <w:p w:rsidR="005F614A" w:rsidRPr="001E019D" w:rsidRDefault="005F614A" w:rsidP="00BE771C">
      <w:pPr>
        <w:pStyle w:val="21"/>
        <w:shd w:val="clear" w:color="auto" w:fill="auto"/>
        <w:tabs>
          <w:tab w:val="left" w:pos="427"/>
        </w:tabs>
        <w:spacing w:line="276" w:lineRule="auto"/>
        <w:ind w:right="20" w:firstLine="0"/>
        <w:jc w:val="both"/>
        <w:rPr>
          <w:sz w:val="24"/>
          <w:szCs w:val="24"/>
        </w:rPr>
      </w:pPr>
      <w:r w:rsidRPr="001E019D">
        <w:rPr>
          <w:sz w:val="24"/>
          <w:szCs w:val="24"/>
        </w:rPr>
        <w:t xml:space="preserve">4.5. Технический специалист или школьный координатор распечатывают работы  по количеству </w:t>
      </w:r>
      <w:proofErr w:type="gramStart"/>
      <w:r w:rsidRPr="001E019D">
        <w:rPr>
          <w:sz w:val="24"/>
          <w:szCs w:val="24"/>
        </w:rPr>
        <w:t>учащихся</w:t>
      </w:r>
      <w:proofErr w:type="gramEnd"/>
      <w:r w:rsidRPr="001E019D">
        <w:rPr>
          <w:sz w:val="24"/>
          <w:szCs w:val="24"/>
        </w:rPr>
        <w:t xml:space="preserve"> и предоставляет их организатору перед началом проведения ВПР.</w:t>
      </w:r>
    </w:p>
    <w:p w:rsidR="005F614A" w:rsidRPr="001E019D" w:rsidRDefault="005F614A" w:rsidP="00BE771C">
      <w:pPr>
        <w:pStyle w:val="21"/>
        <w:shd w:val="clear" w:color="auto" w:fill="auto"/>
        <w:tabs>
          <w:tab w:val="left" w:pos="365"/>
        </w:tabs>
        <w:spacing w:line="276" w:lineRule="auto"/>
        <w:ind w:right="20" w:firstLine="0"/>
        <w:jc w:val="both"/>
        <w:rPr>
          <w:sz w:val="24"/>
          <w:szCs w:val="24"/>
        </w:rPr>
      </w:pPr>
      <w:r w:rsidRPr="001E019D">
        <w:rPr>
          <w:sz w:val="24"/>
          <w:szCs w:val="24"/>
        </w:rPr>
        <w:t xml:space="preserve">4.6.  Обучающиеся выполняют здания и записывают ответы на листах с заданиями, в которые вносят индивидуальный код, полученный в начале выполнения работы. </w:t>
      </w:r>
    </w:p>
    <w:p w:rsidR="005F614A" w:rsidRPr="001E019D" w:rsidRDefault="005F614A" w:rsidP="00BE771C">
      <w:pPr>
        <w:pStyle w:val="21"/>
        <w:shd w:val="clear" w:color="auto" w:fill="auto"/>
        <w:tabs>
          <w:tab w:val="left" w:pos="1071"/>
        </w:tabs>
        <w:spacing w:line="276" w:lineRule="auto"/>
        <w:ind w:left="20" w:right="20" w:firstLine="0"/>
        <w:rPr>
          <w:sz w:val="24"/>
          <w:szCs w:val="24"/>
        </w:rPr>
      </w:pPr>
      <w:r w:rsidRPr="001E019D">
        <w:rPr>
          <w:sz w:val="24"/>
          <w:szCs w:val="24"/>
        </w:rPr>
        <w:t>4.7. После</w:t>
      </w:r>
      <w:r w:rsidRPr="001E019D">
        <w:rPr>
          <w:sz w:val="24"/>
          <w:szCs w:val="24"/>
        </w:rPr>
        <w:tab/>
        <w:t xml:space="preserve">проведения работы организатор собирает все комплекты и передает координатору. </w:t>
      </w:r>
    </w:p>
    <w:p w:rsidR="005F614A" w:rsidRPr="001E019D" w:rsidRDefault="005F614A" w:rsidP="00BE771C">
      <w:pPr>
        <w:pStyle w:val="21"/>
        <w:shd w:val="clear" w:color="auto" w:fill="auto"/>
        <w:tabs>
          <w:tab w:val="left" w:pos="1071"/>
        </w:tabs>
        <w:spacing w:line="276" w:lineRule="auto"/>
        <w:ind w:left="20" w:right="20" w:firstLine="0"/>
        <w:rPr>
          <w:sz w:val="24"/>
          <w:szCs w:val="24"/>
        </w:rPr>
      </w:pPr>
      <w:r w:rsidRPr="001E019D">
        <w:rPr>
          <w:sz w:val="24"/>
          <w:szCs w:val="24"/>
        </w:rPr>
        <w:t>4.8. Эксперты осуществляют проверку работ.  Проверка проходит в соответствии с критериями  оценивания ответов, полученными от координатора. Проверка работ должна завершиться в сроки, указанные в требованиях к проверке</w:t>
      </w:r>
      <w:r w:rsidR="00D37788">
        <w:rPr>
          <w:sz w:val="24"/>
          <w:szCs w:val="24"/>
        </w:rPr>
        <w:t>, в условиях, исключающих необъективность оценивания</w:t>
      </w:r>
      <w:r w:rsidRPr="001E019D">
        <w:rPr>
          <w:sz w:val="24"/>
          <w:szCs w:val="24"/>
        </w:rPr>
        <w:t>.</w:t>
      </w:r>
    </w:p>
    <w:p w:rsidR="005F614A" w:rsidRPr="001E019D" w:rsidRDefault="005F614A" w:rsidP="00BE771C">
      <w:pPr>
        <w:pStyle w:val="21"/>
        <w:shd w:val="clear" w:color="auto" w:fill="auto"/>
        <w:tabs>
          <w:tab w:val="left" w:pos="754"/>
        </w:tabs>
        <w:spacing w:line="276" w:lineRule="auto"/>
        <w:ind w:right="20" w:firstLine="0"/>
        <w:jc w:val="both"/>
        <w:rPr>
          <w:sz w:val="24"/>
          <w:szCs w:val="24"/>
        </w:rPr>
      </w:pPr>
      <w:r w:rsidRPr="001E019D">
        <w:rPr>
          <w:sz w:val="24"/>
          <w:szCs w:val="24"/>
        </w:rPr>
        <w:t>4.9. Технический специалист вносит результаты проверки в электронную форму, полученную на портале ФИС ОКО. Электронную форму сбора результатов координатор заполняет в течение не более двух рабочих дней: для каждого из участников вносит в форму его код, номер варианта работы и баллы за задания. В электронной форме передаются только коды учеников, ФИО не указывается. Соответствие ФИО и кода остается в школе в виде бумажного протокола. После заполнения форм организатор загружает форму сбора результатов в систему ФИС ОКО.</w:t>
      </w:r>
    </w:p>
    <w:p w:rsidR="005F614A" w:rsidRPr="001E019D" w:rsidRDefault="005F614A" w:rsidP="00BE771C">
      <w:pPr>
        <w:pStyle w:val="21"/>
        <w:shd w:val="clear" w:color="auto" w:fill="auto"/>
        <w:tabs>
          <w:tab w:val="left" w:pos="802"/>
        </w:tabs>
        <w:spacing w:line="276" w:lineRule="auto"/>
        <w:ind w:right="20" w:firstLine="0"/>
        <w:jc w:val="both"/>
        <w:rPr>
          <w:sz w:val="24"/>
          <w:szCs w:val="24"/>
        </w:rPr>
      </w:pPr>
      <w:r w:rsidRPr="001E019D">
        <w:rPr>
          <w:sz w:val="24"/>
          <w:szCs w:val="24"/>
        </w:rPr>
        <w:t>4.10. Координатор получает результаты в личном кабинете на сайте ФИС ОКО в сроки, установленные план-графиком. Распечатывает результаты и передает учителю для изучения и объявления обучающимся.</w:t>
      </w:r>
    </w:p>
    <w:p w:rsidR="005F614A" w:rsidRDefault="005F614A" w:rsidP="00BE771C">
      <w:pPr>
        <w:pStyle w:val="12"/>
        <w:keepNext/>
        <w:keepLines/>
        <w:shd w:val="clear" w:color="auto" w:fill="auto"/>
        <w:spacing w:before="0" w:after="0" w:line="276" w:lineRule="auto"/>
        <w:ind w:left="420" w:firstLine="0"/>
        <w:rPr>
          <w:sz w:val="24"/>
          <w:szCs w:val="24"/>
        </w:rPr>
      </w:pPr>
      <w:bookmarkStart w:id="4" w:name="bookmark4"/>
    </w:p>
    <w:p w:rsidR="005F614A" w:rsidRPr="005F614A" w:rsidRDefault="005F614A" w:rsidP="00BE771C">
      <w:pPr>
        <w:pStyle w:val="12"/>
        <w:keepNext/>
        <w:keepLines/>
        <w:numPr>
          <w:ilvl w:val="0"/>
          <w:numId w:val="6"/>
        </w:numPr>
        <w:shd w:val="clear" w:color="auto" w:fill="auto"/>
        <w:spacing w:before="0" w:after="0" w:line="276" w:lineRule="auto"/>
        <w:jc w:val="center"/>
        <w:rPr>
          <w:b/>
          <w:sz w:val="24"/>
          <w:szCs w:val="24"/>
        </w:rPr>
      </w:pPr>
      <w:r w:rsidRPr="005F614A">
        <w:rPr>
          <w:b/>
          <w:sz w:val="24"/>
          <w:szCs w:val="24"/>
        </w:rPr>
        <w:t>Использование результатов ВПР</w:t>
      </w:r>
      <w:bookmarkEnd w:id="4"/>
    </w:p>
    <w:p w:rsidR="005F614A" w:rsidRPr="001E019D" w:rsidRDefault="005F614A" w:rsidP="00BE771C">
      <w:pPr>
        <w:pStyle w:val="21"/>
        <w:shd w:val="clear" w:color="auto" w:fill="auto"/>
        <w:tabs>
          <w:tab w:val="left" w:pos="408"/>
        </w:tabs>
        <w:spacing w:line="276" w:lineRule="auto"/>
        <w:ind w:firstLine="0"/>
        <w:jc w:val="both"/>
        <w:rPr>
          <w:sz w:val="24"/>
          <w:szCs w:val="24"/>
        </w:rPr>
      </w:pPr>
      <w:r w:rsidRPr="001E019D">
        <w:rPr>
          <w:sz w:val="24"/>
          <w:szCs w:val="24"/>
        </w:rPr>
        <w:t>5.1. Школа использует результаты ВПР для самодиагностики, организации повышения квалификации педагогических работников, повышения информированности обучающихся и их родителей об уровне подготовки школьников.</w:t>
      </w:r>
    </w:p>
    <w:p w:rsidR="005F614A" w:rsidRPr="001E019D" w:rsidRDefault="005F614A" w:rsidP="00BE771C">
      <w:pPr>
        <w:pStyle w:val="21"/>
        <w:shd w:val="clear" w:color="auto" w:fill="auto"/>
        <w:tabs>
          <w:tab w:val="left" w:pos="408"/>
        </w:tabs>
        <w:spacing w:line="276" w:lineRule="auto"/>
        <w:ind w:right="-1" w:firstLine="0"/>
        <w:jc w:val="both"/>
        <w:rPr>
          <w:sz w:val="24"/>
          <w:szCs w:val="24"/>
        </w:rPr>
      </w:pPr>
      <w:r w:rsidRPr="001E019D">
        <w:rPr>
          <w:sz w:val="24"/>
          <w:szCs w:val="24"/>
        </w:rPr>
        <w:t>5.2. Родители (законные представители), обучающиеся - с целью выявления склонностей, проблемных зон, получения ориентиров для построения образовательных траекторий.</w:t>
      </w:r>
    </w:p>
    <w:p w:rsidR="00D151D6" w:rsidRPr="00E314DE" w:rsidRDefault="005F614A" w:rsidP="00BE771C">
      <w:pPr>
        <w:pStyle w:val="Style8"/>
        <w:widowControl/>
        <w:spacing w:line="276" w:lineRule="auto"/>
        <w:jc w:val="both"/>
        <w:rPr>
          <w:b/>
        </w:rPr>
      </w:pPr>
      <w:r w:rsidRPr="001E019D">
        <w:t>5.3</w:t>
      </w:r>
      <w:bookmarkStart w:id="5" w:name="bookmark5"/>
      <w:r w:rsidR="00D151D6" w:rsidRPr="00E314DE">
        <w:t>5.3. Пунктом 8 Правил</w:t>
      </w:r>
      <w:r w:rsidR="00D151D6">
        <w:t>, утвержденных постановлением Правительства Российской Федерации от 30.04.2025 № 556,</w:t>
      </w:r>
      <w:r w:rsidR="00D151D6" w:rsidRPr="00E314DE">
        <w:t xml:space="preserve"> предусмотрена возможность использования ВПР в качестве</w:t>
      </w:r>
      <w:r w:rsidR="00D151D6">
        <w:t xml:space="preserve"> </w:t>
      </w:r>
      <w:r w:rsidR="00D151D6" w:rsidRPr="00E314DE">
        <w:t>мероприятий текущего контроля успеваемости и промежуточной аттестации обучающихся, проводимых в рамках реализации образовательной программы.</w:t>
      </w:r>
      <w:r w:rsidR="00D151D6">
        <w:t xml:space="preserve"> Поэтому в МАОУ СШ № 5 предлагается результаты ВПР считать проц</w:t>
      </w:r>
      <w:r w:rsidR="00340641">
        <w:t>едурой текущего контроля.</w:t>
      </w:r>
    </w:p>
    <w:p w:rsidR="00D151D6" w:rsidRPr="00E314DE" w:rsidRDefault="00D151D6" w:rsidP="00BE771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4DE">
        <w:rPr>
          <w:rFonts w:ascii="Times New Roman" w:hAnsi="Times New Roman" w:cs="Times New Roman"/>
          <w:sz w:val="24"/>
          <w:szCs w:val="24"/>
        </w:rPr>
        <w:lastRenderedPageBreak/>
        <w:t>5.4. Результаты ВПР по предмету не рекомендуется засчитывать в качестве результатов  итоговой оценочной процедуры, проводимой в ходе промежуточной аттестации по  предмету</w:t>
      </w:r>
      <w:r>
        <w:rPr>
          <w:rFonts w:ascii="Times New Roman" w:hAnsi="Times New Roman" w:cs="Times New Roman"/>
          <w:sz w:val="24"/>
          <w:szCs w:val="24"/>
        </w:rPr>
        <w:t xml:space="preserve"> в целях получения объективности оценивания образовательных результатов</w:t>
      </w:r>
      <w:r w:rsidRPr="00E314DE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5F614A" w:rsidRPr="005F614A" w:rsidRDefault="005F614A" w:rsidP="00BE771C">
      <w:pPr>
        <w:pStyle w:val="21"/>
        <w:shd w:val="clear" w:color="auto" w:fill="auto"/>
        <w:tabs>
          <w:tab w:val="left" w:pos="408"/>
          <w:tab w:val="left" w:pos="10064"/>
        </w:tabs>
        <w:spacing w:after="213" w:line="276" w:lineRule="auto"/>
        <w:ind w:right="-1" w:firstLine="0"/>
        <w:jc w:val="both"/>
        <w:rPr>
          <w:b/>
          <w:sz w:val="24"/>
          <w:szCs w:val="24"/>
        </w:rPr>
      </w:pPr>
      <w:r w:rsidRPr="005F614A">
        <w:rPr>
          <w:b/>
          <w:sz w:val="24"/>
          <w:szCs w:val="24"/>
        </w:rPr>
        <w:t>6. Обеспечение объективности результатов ВПР</w:t>
      </w:r>
      <w:bookmarkEnd w:id="5"/>
    </w:p>
    <w:p w:rsidR="005F614A" w:rsidRPr="001E019D" w:rsidRDefault="005F614A" w:rsidP="00BE771C">
      <w:pPr>
        <w:pStyle w:val="21"/>
        <w:shd w:val="clear" w:color="auto" w:fill="auto"/>
        <w:tabs>
          <w:tab w:val="left" w:pos="629"/>
        </w:tabs>
        <w:spacing w:line="276" w:lineRule="auto"/>
        <w:ind w:firstLine="0"/>
        <w:rPr>
          <w:sz w:val="24"/>
          <w:szCs w:val="24"/>
        </w:rPr>
      </w:pPr>
      <w:r w:rsidRPr="001E019D">
        <w:rPr>
          <w:sz w:val="24"/>
          <w:szCs w:val="24"/>
        </w:rPr>
        <w:t>6.1. С</w:t>
      </w:r>
      <w:r w:rsidRPr="001E019D">
        <w:rPr>
          <w:sz w:val="24"/>
          <w:szCs w:val="24"/>
        </w:rPr>
        <w:tab/>
        <w:t>целью повышения объективности и получения достоверных результатов ВПР в школе организуется контроль обеспечения объективности оценки образовательных результатов.</w:t>
      </w:r>
    </w:p>
    <w:p w:rsidR="005F614A" w:rsidRPr="001E019D" w:rsidRDefault="005F614A" w:rsidP="00BE771C">
      <w:pPr>
        <w:pStyle w:val="21"/>
        <w:shd w:val="clear" w:color="auto" w:fill="auto"/>
        <w:tabs>
          <w:tab w:val="left" w:pos="413"/>
        </w:tabs>
        <w:spacing w:line="276" w:lineRule="auto"/>
        <w:ind w:firstLine="0"/>
        <w:jc w:val="both"/>
        <w:rPr>
          <w:sz w:val="24"/>
          <w:szCs w:val="24"/>
        </w:rPr>
      </w:pPr>
      <w:r w:rsidRPr="001E019D">
        <w:rPr>
          <w:sz w:val="24"/>
          <w:szCs w:val="24"/>
        </w:rPr>
        <w:t xml:space="preserve">6.2. К проведению ВПР привлекаются общественные наблюдатели, которые проходят предварительное консультирование по процедуре проведения ВПР. </w:t>
      </w:r>
      <w:r w:rsidR="00D37788">
        <w:rPr>
          <w:sz w:val="24"/>
          <w:szCs w:val="24"/>
        </w:rPr>
        <w:t xml:space="preserve"> </w:t>
      </w:r>
      <w:r w:rsidRPr="001E019D">
        <w:rPr>
          <w:sz w:val="24"/>
          <w:szCs w:val="24"/>
        </w:rPr>
        <w:t>При</w:t>
      </w:r>
      <w:r w:rsidRPr="001E019D">
        <w:rPr>
          <w:sz w:val="24"/>
          <w:szCs w:val="24"/>
        </w:rPr>
        <w:tab/>
        <w:t xml:space="preserve">проведении ВПР могут присутствовать должностные лица органов управления образования.    </w:t>
      </w:r>
    </w:p>
    <w:p w:rsidR="00D37788" w:rsidRDefault="005F614A" w:rsidP="00D37788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t xml:space="preserve">6.3. </w:t>
      </w:r>
      <w:r w:rsidR="00D151D6" w:rsidRPr="007229B8">
        <w:rPr>
          <w:rFonts w:ascii="Times New Roman" w:eastAsia="Times New Roman" w:hAnsi="Times New Roman" w:cs="Times New Roman"/>
          <w:color w:val="auto"/>
          <w:lang w:eastAsia="en-US"/>
        </w:rPr>
        <w:t xml:space="preserve">Проверка работ экспертами проходит в соответствии с критериями оценивания, полученными школьным координатором из личного кабинета школы в системе </w:t>
      </w:r>
      <w:proofErr w:type="gramStart"/>
      <w:r w:rsidR="00D151D6" w:rsidRPr="007229B8">
        <w:rPr>
          <w:rFonts w:ascii="Times New Roman" w:eastAsia="Times New Roman" w:hAnsi="Times New Roman" w:cs="Times New Roman"/>
          <w:color w:val="auto"/>
          <w:lang w:eastAsia="en-US"/>
        </w:rPr>
        <w:t>ФИС-ОКО</w:t>
      </w:r>
      <w:proofErr w:type="gramEnd"/>
      <w:r w:rsidR="00D151D6" w:rsidRPr="007229B8">
        <w:rPr>
          <w:rFonts w:ascii="Times New Roman" w:eastAsia="Times New Roman" w:hAnsi="Times New Roman" w:cs="Times New Roman"/>
          <w:color w:val="auto"/>
          <w:lang w:eastAsia="en-US"/>
        </w:rPr>
        <w:t xml:space="preserve"> при проведении ВПР.  </w:t>
      </w:r>
      <w:r w:rsidR="00D37788" w:rsidRPr="00BE6E5D">
        <w:rPr>
          <w:rFonts w:ascii="Times New Roman" w:hAnsi="Times New Roman" w:cs="Times New Roman"/>
        </w:rPr>
        <w:t xml:space="preserve">Проверка работ участников </w:t>
      </w:r>
      <w:r w:rsidR="007229B8">
        <w:rPr>
          <w:rFonts w:ascii="Times New Roman" w:hAnsi="Times New Roman" w:cs="Times New Roman"/>
        </w:rPr>
        <w:t>ВПР</w:t>
      </w:r>
      <w:r w:rsidR="00D37788" w:rsidRPr="00BE6E5D">
        <w:rPr>
          <w:rFonts w:ascii="Times New Roman" w:hAnsi="Times New Roman" w:cs="Times New Roman"/>
        </w:rPr>
        <w:t xml:space="preserve"> по каждому предмету в каждом классе проводится коллегиально </w:t>
      </w:r>
      <w:r w:rsidR="00D37788">
        <w:rPr>
          <w:rFonts w:ascii="Times New Roman" w:hAnsi="Times New Roman" w:cs="Times New Roman"/>
        </w:rPr>
        <w:t xml:space="preserve">экспертами по проверке работ обучающихся, </w:t>
      </w:r>
      <w:r w:rsidR="00D37788" w:rsidRPr="00BE6E5D">
        <w:rPr>
          <w:rFonts w:ascii="Times New Roman" w:hAnsi="Times New Roman" w:cs="Times New Roman"/>
        </w:rPr>
        <w:t xml:space="preserve"> </w:t>
      </w:r>
      <w:r w:rsidR="00D37788">
        <w:rPr>
          <w:rFonts w:ascii="Times New Roman" w:hAnsi="Times New Roman" w:cs="Times New Roman"/>
        </w:rPr>
        <w:t xml:space="preserve">назначенными из числа </w:t>
      </w:r>
      <w:r w:rsidR="00D37788" w:rsidRPr="00BE6E5D">
        <w:rPr>
          <w:rFonts w:ascii="Times New Roman" w:hAnsi="Times New Roman" w:cs="Times New Roman"/>
        </w:rPr>
        <w:t>учителей школы приказом директора.</w:t>
      </w:r>
      <w:r w:rsidR="00D37788">
        <w:rPr>
          <w:rFonts w:ascii="Times New Roman" w:hAnsi="Times New Roman" w:cs="Times New Roman"/>
        </w:rPr>
        <w:t xml:space="preserve"> Каждую работу проверяют 2 эксперта, причем первым экспертом не может быть учитель, преподающий предмет в данном классе. В случае несовпадения баллов, выставленных каждым экспертом, работа передается на рассмотрении комиссии и решение об окончательной оценке принимается коллегиально</w:t>
      </w:r>
      <w:r w:rsidR="00D37788" w:rsidRPr="00BE6E5D">
        <w:rPr>
          <w:rFonts w:ascii="Times New Roman" w:hAnsi="Times New Roman" w:cs="Times New Roman"/>
        </w:rPr>
        <w:t xml:space="preserve"> </w:t>
      </w:r>
      <w:r w:rsidR="00D37788">
        <w:rPr>
          <w:rFonts w:ascii="Times New Roman" w:hAnsi="Times New Roman" w:cs="Times New Roman"/>
        </w:rPr>
        <w:t xml:space="preserve">в соответствии с критериями проверки. </w:t>
      </w:r>
    </w:p>
    <w:p w:rsidR="00D151D6" w:rsidRPr="00BE6E5D" w:rsidRDefault="00D151D6" w:rsidP="00BE771C">
      <w:pPr>
        <w:pStyle w:val="21"/>
        <w:shd w:val="clear" w:color="auto" w:fill="auto"/>
        <w:tabs>
          <w:tab w:val="left" w:pos="413"/>
        </w:tabs>
        <w:spacing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6.4. При </w:t>
      </w:r>
      <w:r w:rsidRPr="00BE6E5D">
        <w:rPr>
          <w:sz w:val="24"/>
          <w:szCs w:val="24"/>
        </w:rPr>
        <w:t xml:space="preserve">проведении внешних оценочных процедур могут присутствовать должностные лица органов управления образования.    </w:t>
      </w:r>
    </w:p>
    <w:p w:rsidR="00D151D6" w:rsidRPr="00BE6E5D" w:rsidRDefault="00D151D6" w:rsidP="00BE771C">
      <w:pPr>
        <w:pStyle w:val="21"/>
        <w:shd w:val="clear" w:color="auto" w:fill="auto"/>
        <w:tabs>
          <w:tab w:val="left" w:pos="1526"/>
        </w:tabs>
        <w:spacing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6.5. Проведение </w:t>
      </w:r>
      <w:r w:rsidRPr="00BE6E5D">
        <w:rPr>
          <w:sz w:val="24"/>
          <w:szCs w:val="24"/>
        </w:rPr>
        <w:t>анализа</w:t>
      </w:r>
      <w:r>
        <w:rPr>
          <w:sz w:val="24"/>
          <w:szCs w:val="24"/>
        </w:rPr>
        <w:t xml:space="preserve"> объективности</w:t>
      </w:r>
      <w:r w:rsidRPr="00BE6E5D">
        <w:rPr>
          <w:sz w:val="24"/>
          <w:szCs w:val="24"/>
        </w:rPr>
        <w:t xml:space="preserve"> проверки </w:t>
      </w:r>
      <w:r>
        <w:rPr>
          <w:sz w:val="24"/>
          <w:szCs w:val="24"/>
        </w:rPr>
        <w:t xml:space="preserve">проводится </w:t>
      </w:r>
      <w:r w:rsidRPr="00BE6E5D">
        <w:rPr>
          <w:sz w:val="24"/>
          <w:szCs w:val="24"/>
        </w:rPr>
        <w:t>в соответствии с системой оценивания.</w:t>
      </w:r>
    </w:p>
    <w:p w:rsidR="005F614A" w:rsidRPr="001E019D" w:rsidRDefault="005F614A" w:rsidP="00BE771C">
      <w:pPr>
        <w:pStyle w:val="21"/>
        <w:shd w:val="clear" w:color="auto" w:fill="auto"/>
        <w:spacing w:line="276" w:lineRule="auto"/>
        <w:ind w:left="380" w:hanging="380"/>
        <w:jc w:val="both"/>
        <w:rPr>
          <w:color w:val="FF0000"/>
          <w:sz w:val="24"/>
          <w:szCs w:val="24"/>
        </w:rPr>
      </w:pPr>
    </w:p>
    <w:p w:rsidR="006440E7" w:rsidRPr="006440E7" w:rsidRDefault="005F614A" w:rsidP="00BE771C">
      <w:pPr>
        <w:pStyle w:val="12"/>
        <w:keepNext/>
        <w:keepLines/>
        <w:shd w:val="clear" w:color="auto" w:fill="auto"/>
        <w:spacing w:before="0" w:after="0" w:line="276" w:lineRule="auto"/>
        <w:ind w:firstLine="0"/>
        <w:jc w:val="right"/>
        <w:rPr>
          <w:i/>
          <w:sz w:val="24"/>
          <w:szCs w:val="24"/>
        </w:rPr>
      </w:pPr>
      <w:r w:rsidRPr="006440E7">
        <w:rPr>
          <w:b/>
          <w:i/>
          <w:sz w:val="24"/>
          <w:szCs w:val="24"/>
        </w:rPr>
        <w:t>Приложение 1</w:t>
      </w:r>
      <w:r w:rsidR="00140291">
        <w:rPr>
          <w:b/>
          <w:i/>
          <w:sz w:val="24"/>
          <w:szCs w:val="24"/>
        </w:rPr>
        <w:t xml:space="preserve"> </w:t>
      </w:r>
      <w:r w:rsidR="006440E7" w:rsidRPr="006440E7">
        <w:rPr>
          <w:i/>
          <w:sz w:val="24"/>
          <w:szCs w:val="24"/>
        </w:rPr>
        <w:t>к Регламенту</w:t>
      </w:r>
    </w:p>
    <w:p w:rsidR="006440E7" w:rsidRPr="006440E7" w:rsidRDefault="006440E7" w:rsidP="00BE771C">
      <w:pPr>
        <w:pStyle w:val="12"/>
        <w:keepNext/>
        <w:keepLines/>
        <w:shd w:val="clear" w:color="auto" w:fill="auto"/>
        <w:spacing w:before="0" w:after="0" w:line="276" w:lineRule="auto"/>
        <w:ind w:firstLine="0"/>
        <w:jc w:val="right"/>
        <w:rPr>
          <w:i/>
          <w:sz w:val="24"/>
          <w:szCs w:val="24"/>
        </w:rPr>
      </w:pPr>
      <w:r w:rsidRPr="006440E7">
        <w:rPr>
          <w:i/>
          <w:sz w:val="24"/>
          <w:szCs w:val="24"/>
        </w:rPr>
        <w:t xml:space="preserve">организации и проведения </w:t>
      </w:r>
      <w:r>
        <w:rPr>
          <w:i/>
          <w:sz w:val="24"/>
          <w:szCs w:val="24"/>
        </w:rPr>
        <w:t xml:space="preserve">ВПР </w:t>
      </w:r>
      <w:r w:rsidRPr="006440E7">
        <w:rPr>
          <w:i/>
          <w:sz w:val="24"/>
          <w:szCs w:val="24"/>
        </w:rPr>
        <w:t>в МАОУ СШ № 5</w:t>
      </w:r>
    </w:p>
    <w:p w:rsidR="005F614A" w:rsidRPr="006A62A4" w:rsidRDefault="005F614A" w:rsidP="00BE771C">
      <w:pPr>
        <w:pStyle w:val="21"/>
        <w:shd w:val="clear" w:color="auto" w:fill="auto"/>
        <w:spacing w:line="276" w:lineRule="auto"/>
        <w:ind w:left="380" w:hanging="380"/>
        <w:jc w:val="right"/>
        <w:rPr>
          <w:i/>
          <w:sz w:val="24"/>
          <w:szCs w:val="24"/>
        </w:rPr>
      </w:pPr>
    </w:p>
    <w:p w:rsidR="005F614A" w:rsidRPr="001E019D" w:rsidRDefault="005F614A" w:rsidP="00BE771C">
      <w:pPr>
        <w:pStyle w:val="a6"/>
        <w:spacing w:line="276" w:lineRule="auto"/>
        <w:jc w:val="center"/>
        <w:rPr>
          <w:rFonts w:ascii="Times New Roman" w:hAnsi="Times New Roman" w:cs="Times New Roman"/>
          <w:b/>
        </w:rPr>
      </w:pPr>
      <w:r w:rsidRPr="001E019D">
        <w:rPr>
          <w:rFonts w:ascii="Times New Roman" w:hAnsi="Times New Roman" w:cs="Times New Roman"/>
          <w:b/>
        </w:rPr>
        <w:t>Инструкция для координатора образовательной организации при</w:t>
      </w:r>
    </w:p>
    <w:p w:rsidR="005F614A" w:rsidRPr="001E019D" w:rsidRDefault="005F614A" w:rsidP="00BE771C">
      <w:pPr>
        <w:pStyle w:val="a6"/>
        <w:spacing w:line="276" w:lineRule="auto"/>
        <w:jc w:val="center"/>
        <w:rPr>
          <w:rFonts w:ascii="Times New Roman" w:hAnsi="Times New Roman" w:cs="Times New Roman"/>
          <w:b/>
        </w:rPr>
      </w:pPr>
      <w:bookmarkStart w:id="6" w:name="bookmark6"/>
      <w:r w:rsidRPr="001E019D">
        <w:rPr>
          <w:rFonts w:ascii="Times New Roman" w:hAnsi="Times New Roman" w:cs="Times New Roman"/>
          <w:b/>
        </w:rPr>
        <w:t>проведении ВПР</w:t>
      </w:r>
      <w:bookmarkEnd w:id="6"/>
    </w:p>
    <w:p w:rsidR="005F614A" w:rsidRPr="001E019D" w:rsidRDefault="005F614A" w:rsidP="00BE771C">
      <w:pPr>
        <w:pStyle w:val="a6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5F614A" w:rsidRPr="001E019D" w:rsidRDefault="005F614A" w:rsidP="00BE771C">
      <w:pPr>
        <w:pStyle w:val="a6"/>
        <w:spacing w:line="276" w:lineRule="auto"/>
        <w:rPr>
          <w:rFonts w:ascii="Times New Roman" w:hAnsi="Times New Roman" w:cs="Times New Roman"/>
          <w:b/>
        </w:rPr>
      </w:pPr>
      <w:bookmarkStart w:id="7" w:name="bookmark7"/>
      <w:r w:rsidRPr="001E019D">
        <w:rPr>
          <w:rFonts w:ascii="Times New Roman" w:hAnsi="Times New Roman" w:cs="Times New Roman"/>
          <w:b/>
        </w:rPr>
        <w:t>1. Общие положения</w:t>
      </w:r>
      <w:bookmarkEnd w:id="7"/>
    </w:p>
    <w:p w:rsidR="005F614A" w:rsidRPr="001E019D" w:rsidRDefault="005F614A" w:rsidP="00BE771C">
      <w:pPr>
        <w:pStyle w:val="a6"/>
        <w:spacing w:line="276" w:lineRule="auto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Настоящая инструкция разработана для лиц, обеспечивающих координацию деятельности при проведении ВПР в ОО (далее - координатор ОО).</w:t>
      </w:r>
    </w:p>
    <w:p w:rsidR="005F614A" w:rsidRPr="001E019D" w:rsidRDefault="005F614A" w:rsidP="00BE771C">
      <w:pPr>
        <w:pStyle w:val="a6"/>
        <w:spacing w:line="276" w:lineRule="auto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Координатор ОО назначается руководителем ОО из числа педагогических работников или членов администрации ОО.</w:t>
      </w:r>
    </w:p>
    <w:p w:rsidR="005F614A" w:rsidRPr="001E019D" w:rsidRDefault="005F614A" w:rsidP="00BE771C">
      <w:pPr>
        <w:pStyle w:val="a6"/>
        <w:spacing w:line="276" w:lineRule="auto"/>
        <w:rPr>
          <w:rFonts w:ascii="Times New Roman" w:hAnsi="Times New Roman" w:cs="Times New Roman"/>
        </w:rPr>
      </w:pPr>
      <w:bookmarkStart w:id="8" w:name="bookmark8"/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  <w:b/>
        </w:rPr>
      </w:pPr>
      <w:r w:rsidRPr="001E019D">
        <w:rPr>
          <w:rFonts w:ascii="Times New Roman" w:hAnsi="Times New Roman" w:cs="Times New Roman"/>
          <w:b/>
        </w:rPr>
        <w:t>2. Права и обязанности координатора ОО</w:t>
      </w:r>
      <w:bookmarkEnd w:id="8"/>
    </w:p>
    <w:p w:rsidR="005F614A" w:rsidRPr="001E019D" w:rsidRDefault="005F614A" w:rsidP="00BE771C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2.1. В целях обеспечения соблюдения Порядка проведения ВПР координатору ОО предоставляется право: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получать необходимую информацию о проведении ВПР в ОО от руководителя ОО;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уточнять в случаях необходимости процедурные вопросы, связанные с проведением ВПР в ОО, у муниципального координатора.</w:t>
      </w:r>
    </w:p>
    <w:p w:rsidR="005F614A" w:rsidRPr="001E019D" w:rsidRDefault="005F614A" w:rsidP="00BE771C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2.2.  Координатор ОО обязан: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изучить настоящий Порядок проведения ВПР, ознакомиться с нормативными документами, инструкциями, регламентирующими деятельность лиц, привлекаемых к подготовке и проведению ВПР в ОО: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lastRenderedPageBreak/>
        <w:t>-  строго соблюдать порядок организации и проведения ВПР в ОО;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выполнять указания руководителя ОО.</w:t>
      </w:r>
    </w:p>
    <w:p w:rsidR="005F614A" w:rsidRPr="001E019D" w:rsidRDefault="005F614A" w:rsidP="00BE771C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2.3. Координатору ОО запрещается: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изменять ход подготовки и проведения ВПР в ОО при отсутствии основательных причин и без указаний муниципального и/или регионального координатора;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использовать средства связи, фото- и видеоаппаратуру, в том числе портативные и карманные компьютеры, в аудиториях, предназначенных для выполнения ВПР;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оказывать содействие участникам,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информации.</w:t>
      </w:r>
    </w:p>
    <w:p w:rsidR="005F614A" w:rsidRPr="001E019D" w:rsidRDefault="005F614A" w:rsidP="00BE771C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2.4.За нарушение порядка проведения ВПР координатор ОО отстраняется от исполнения обязанностей руководителем ОО.</w:t>
      </w:r>
    </w:p>
    <w:p w:rsidR="005F614A" w:rsidRPr="001E019D" w:rsidRDefault="005F614A" w:rsidP="00BE771C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  <w:b/>
        </w:rPr>
      </w:pPr>
      <w:bookmarkStart w:id="9" w:name="bookmark9"/>
      <w:r w:rsidRPr="001E019D">
        <w:rPr>
          <w:rFonts w:ascii="Times New Roman" w:hAnsi="Times New Roman" w:cs="Times New Roman"/>
          <w:b/>
        </w:rPr>
        <w:t>3. Порядок действий координатора ОО при проведении ВПР</w:t>
      </w:r>
      <w:bookmarkEnd w:id="9"/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3.1. На подготовительном этапе координатор ОО должен: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обеспечить информирование обучающихся и их родителей (законных представителей) о проведении ВПР в ОО в соответствии с расписанием проведения ВПР;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обеспечить подготовку аудиторий для проведения ВПР в соответствии с требованиями санитарно-эпидемиологических правил и нормативов;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обеспечить подготовку листов бумаги для черновиков и дополнительных средств обучения и воспитания по соответствующему учебному предмету в соответствии с Порядком проведения ВПР;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осуществлять контроль за работой технического специалиста, обеспечивающего:</w:t>
      </w:r>
    </w:p>
    <w:p w:rsidR="005F614A" w:rsidRPr="001E019D" w:rsidRDefault="005F614A" w:rsidP="00BE771C">
      <w:pPr>
        <w:pStyle w:val="a6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 xml:space="preserve">авторизацию в ФИС ОКО после получения логина, пароля и инструкций по подключению к системе; </w:t>
      </w:r>
    </w:p>
    <w:p w:rsidR="005F614A" w:rsidRPr="001E019D" w:rsidRDefault="005F614A" w:rsidP="00BE771C">
      <w:pPr>
        <w:pStyle w:val="a6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 xml:space="preserve">формирование заявки на участие ОО в ВПР; заполнение и загрузку анкеты (контекстных данных) ОО; </w:t>
      </w:r>
    </w:p>
    <w:p w:rsidR="005F614A" w:rsidRPr="001E019D" w:rsidRDefault="005F614A" w:rsidP="00BE771C">
      <w:pPr>
        <w:pStyle w:val="a6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 xml:space="preserve">получение протоколов проведения ВПР по каждому учебному предмету; </w:t>
      </w:r>
    </w:p>
    <w:p w:rsidR="005F614A" w:rsidRPr="001E019D" w:rsidRDefault="005F614A" w:rsidP="00BE771C">
      <w:pPr>
        <w:pStyle w:val="a6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 xml:space="preserve">получение списков кодов для обучающихся, участвующих в ВПР; получение инструкций проведения ВПР по каждому учебному предмету; </w:t>
      </w:r>
    </w:p>
    <w:p w:rsidR="005F614A" w:rsidRPr="001E019D" w:rsidRDefault="005F614A" w:rsidP="00BE771C">
      <w:pPr>
        <w:pStyle w:val="a6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получение архива с материалами для распечатывания;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назначить организаторов в аудитории (по количеству задействованных аудиторий) и помощников организаторов в аудитории (при необходимости) на весь период проведения ВПР, исключив конфликт интересов;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провести инструктаж с лицами, привлекаемыми к проведению ВПР в ОО, по процедуре проведения ВПР;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назначить экспертов по проверке выполненных обучающимися работ, исключив конфликт интересов.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3.2. На этапе проведения ВПР координатор ОО должен: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не позднее 7.30  по местному времени приступить к своим обязанностям и нести персональную ответственность за соблюдение Порядка проведения ВПР;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проконтролировать получение техническим специалистом шифра к архиву с материалами ВПР  для их распечатывания, тиражирование заданий для каждого участника ВПР;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 xml:space="preserve">- получить от технического специалиста: распечатанные задания, коды участников по количеству участников в аудитории, текст инструктажа для участников ВПР, проводимого </w:t>
      </w:r>
      <w:r w:rsidRPr="001E019D">
        <w:rPr>
          <w:rFonts w:ascii="Times New Roman" w:hAnsi="Times New Roman" w:cs="Times New Roman"/>
        </w:rPr>
        <w:lastRenderedPageBreak/>
        <w:t>организатором перед началом выполнения ВПР, бумажные протоколы проведения ВПР в аудитории;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за 10-15 минут до начала проведения ВПР выдать организаторам в аудиториях списки участников ВПР, задания по учебному предмету, коды участников, текст инструктажа для участников ВПР, проводимого организаторами перед началом выполнения ВПР, и бумажные протоколы проведения ВПР в аудитории;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зарегистрировать и распределить в аудитории проведения ВПР общественных наблюдателей (не более одного общественного наблюдателя в одну аудиторию проведения ВПР);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передать общественным наблюдателям акты общественного наблюдения за проведением ВПР.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3.3. На завершающем этапе проведения ВПР координатор ОО должен: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по итогам проведения ВПР получить от организаторов в аудиториях использованные и неиспользованные задания, бумажные протоколы проведения ВПР;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обеспечить хранение материалов до начала проверки работ;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получить от общественных наблюдателей заполненные акты общественного наблюдения за проведением ВПР в ОО;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обеспечить контроль тиражирования техническим специалистом критериев оценивания ВПР по каждому учебному предмету;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получить от технического специалиста и передать экспертам по проверке ВПР критерии оценивания выполненных работ;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осуществлять контроль за работой экспертов по проверке ВПР;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получить результаты оценивания от экспертов по проверке ВПР и передать их техническому специалисту для заполнения формы сбора результатов выполнения ВПР;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обеспечить сохранность использованных материалов и бумажных протоколов с персонифицированными данными до окончания периода проведения ВПР;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получить от технического специалиста сводные статистические отчеты по проведению ВПР в ОО для передачи их руководителю ОО;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передать информацию о явке участников ВПР муниципальному координатору.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3.4. Координатор</w:t>
      </w:r>
      <w:r w:rsidRPr="001E019D">
        <w:rPr>
          <w:rFonts w:ascii="Times New Roman" w:hAnsi="Times New Roman" w:cs="Times New Roman"/>
        </w:rPr>
        <w:tab/>
        <w:t>ОО завершает исполнение своих обязанностей и покидает ОО с разрешения руководителя ОО.</w:t>
      </w:r>
    </w:p>
    <w:p w:rsidR="005F614A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Получение,</w:t>
      </w:r>
      <w:r w:rsidRPr="001E019D">
        <w:rPr>
          <w:rFonts w:ascii="Times New Roman" w:hAnsi="Times New Roman" w:cs="Times New Roman"/>
        </w:rPr>
        <w:tab/>
        <w:t xml:space="preserve">заполнение и загрузка в ФИС ОКО формы сбора результатов выполнения ВПР производится не позднее срока, установленного </w:t>
      </w:r>
      <w:proofErr w:type="spellStart"/>
      <w:r w:rsidRPr="001E019D">
        <w:rPr>
          <w:rFonts w:ascii="Times New Roman" w:hAnsi="Times New Roman" w:cs="Times New Roman"/>
        </w:rPr>
        <w:t>Рособрнадзором</w:t>
      </w:r>
      <w:proofErr w:type="spellEnd"/>
      <w:r w:rsidRPr="001E019D">
        <w:rPr>
          <w:rFonts w:ascii="Times New Roman" w:hAnsi="Times New Roman" w:cs="Times New Roman"/>
        </w:rPr>
        <w:t>.</w:t>
      </w:r>
    </w:p>
    <w:p w:rsidR="00140291" w:rsidRDefault="00140291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</w:p>
    <w:p w:rsidR="006440E7" w:rsidRPr="006440E7" w:rsidRDefault="006440E7" w:rsidP="00BE771C">
      <w:pPr>
        <w:pStyle w:val="12"/>
        <w:keepNext/>
        <w:keepLines/>
        <w:shd w:val="clear" w:color="auto" w:fill="auto"/>
        <w:spacing w:before="0" w:after="0" w:line="276" w:lineRule="auto"/>
        <w:ind w:firstLine="0"/>
        <w:jc w:val="right"/>
        <w:rPr>
          <w:i/>
          <w:sz w:val="24"/>
          <w:szCs w:val="24"/>
        </w:rPr>
      </w:pPr>
      <w:bookmarkStart w:id="10" w:name="bookmark10"/>
      <w:r w:rsidRPr="006440E7">
        <w:rPr>
          <w:b/>
          <w:i/>
          <w:sz w:val="24"/>
          <w:szCs w:val="24"/>
        </w:rPr>
        <w:t xml:space="preserve">Приложение </w:t>
      </w:r>
      <w:r>
        <w:rPr>
          <w:b/>
          <w:i/>
          <w:sz w:val="24"/>
          <w:szCs w:val="24"/>
        </w:rPr>
        <w:t>2</w:t>
      </w:r>
      <w:r w:rsidR="00140291">
        <w:rPr>
          <w:b/>
          <w:i/>
          <w:sz w:val="24"/>
          <w:szCs w:val="24"/>
        </w:rPr>
        <w:t xml:space="preserve"> </w:t>
      </w:r>
      <w:r w:rsidRPr="006440E7">
        <w:rPr>
          <w:i/>
          <w:sz w:val="24"/>
          <w:szCs w:val="24"/>
        </w:rPr>
        <w:t>к Регламенту</w:t>
      </w:r>
    </w:p>
    <w:p w:rsidR="006440E7" w:rsidRPr="006440E7" w:rsidRDefault="006440E7" w:rsidP="00BE771C">
      <w:pPr>
        <w:pStyle w:val="12"/>
        <w:keepNext/>
        <w:keepLines/>
        <w:shd w:val="clear" w:color="auto" w:fill="auto"/>
        <w:spacing w:before="0" w:after="0" w:line="276" w:lineRule="auto"/>
        <w:ind w:firstLine="0"/>
        <w:jc w:val="right"/>
        <w:rPr>
          <w:i/>
          <w:sz w:val="24"/>
          <w:szCs w:val="24"/>
        </w:rPr>
      </w:pPr>
      <w:r w:rsidRPr="006440E7">
        <w:rPr>
          <w:i/>
          <w:sz w:val="24"/>
          <w:szCs w:val="24"/>
        </w:rPr>
        <w:t xml:space="preserve">организации и проведения </w:t>
      </w:r>
      <w:r>
        <w:rPr>
          <w:i/>
          <w:sz w:val="24"/>
          <w:szCs w:val="24"/>
        </w:rPr>
        <w:t xml:space="preserve">ВПР </w:t>
      </w:r>
      <w:r w:rsidRPr="006440E7">
        <w:rPr>
          <w:i/>
          <w:sz w:val="24"/>
          <w:szCs w:val="24"/>
        </w:rPr>
        <w:t>в МАОУ СШ № 5</w:t>
      </w:r>
    </w:p>
    <w:p w:rsidR="005F614A" w:rsidRPr="006A62A4" w:rsidRDefault="005F614A" w:rsidP="00BE771C">
      <w:pPr>
        <w:pStyle w:val="a6"/>
        <w:spacing w:line="276" w:lineRule="auto"/>
        <w:jc w:val="right"/>
        <w:rPr>
          <w:rFonts w:ascii="Times New Roman" w:hAnsi="Times New Roman" w:cs="Times New Roman"/>
          <w:i/>
        </w:rPr>
      </w:pPr>
    </w:p>
    <w:p w:rsidR="005F614A" w:rsidRPr="001E019D" w:rsidRDefault="005F614A" w:rsidP="00BE771C">
      <w:pPr>
        <w:pStyle w:val="a6"/>
        <w:spacing w:line="276" w:lineRule="auto"/>
        <w:jc w:val="center"/>
        <w:rPr>
          <w:rFonts w:ascii="Times New Roman" w:hAnsi="Times New Roman" w:cs="Times New Roman"/>
          <w:b/>
        </w:rPr>
      </w:pPr>
      <w:r w:rsidRPr="001E019D">
        <w:rPr>
          <w:rFonts w:ascii="Times New Roman" w:hAnsi="Times New Roman" w:cs="Times New Roman"/>
          <w:b/>
        </w:rPr>
        <w:t>Инструкция для технического специалиста образовательной</w:t>
      </w:r>
      <w:bookmarkEnd w:id="10"/>
    </w:p>
    <w:p w:rsidR="005F614A" w:rsidRPr="001E019D" w:rsidRDefault="005F614A" w:rsidP="00BE771C">
      <w:pPr>
        <w:pStyle w:val="a6"/>
        <w:spacing w:line="276" w:lineRule="auto"/>
        <w:jc w:val="center"/>
        <w:rPr>
          <w:rFonts w:ascii="Times New Roman" w:hAnsi="Times New Roman" w:cs="Times New Roman"/>
          <w:b/>
        </w:rPr>
      </w:pPr>
      <w:bookmarkStart w:id="11" w:name="bookmark11"/>
      <w:r w:rsidRPr="001E019D">
        <w:rPr>
          <w:rFonts w:ascii="Times New Roman" w:hAnsi="Times New Roman" w:cs="Times New Roman"/>
          <w:b/>
        </w:rPr>
        <w:t>организации при проведении Всероссийских проверочных работ</w:t>
      </w:r>
      <w:bookmarkEnd w:id="11"/>
    </w:p>
    <w:p w:rsidR="005F614A" w:rsidRPr="001E019D" w:rsidRDefault="005F614A" w:rsidP="00BE771C">
      <w:pPr>
        <w:pStyle w:val="a6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  <w:b/>
        </w:rPr>
      </w:pPr>
      <w:bookmarkStart w:id="12" w:name="bookmark12"/>
      <w:r w:rsidRPr="001E019D">
        <w:rPr>
          <w:rFonts w:ascii="Times New Roman" w:hAnsi="Times New Roman" w:cs="Times New Roman"/>
          <w:b/>
        </w:rPr>
        <w:t>1. Общие положения</w:t>
      </w:r>
      <w:bookmarkEnd w:id="12"/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1.1.Настоящая инструкция разработана для технических специалистов при проведении ВПР в ОО (далее - технический специалист).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1.2. Технический специалист назначается руководителем ОО из числа педагогических работников ОО, уверенно владеющих информационно- коммуникационными технологиями.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bookmarkStart w:id="13" w:name="bookmark13"/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  <w:b/>
        </w:rPr>
      </w:pPr>
      <w:r w:rsidRPr="001E019D">
        <w:rPr>
          <w:rFonts w:ascii="Times New Roman" w:hAnsi="Times New Roman" w:cs="Times New Roman"/>
          <w:b/>
        </w:rPr>
        <w:lastRenderedPageBreak/>
        <w:t>2. Права и обязанности технического специалиста</w:t>
      </w:r>
      <w:bookmarkEnd w:id="13"/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2.1. В</w:t>
      </w:r>
      <w:r w:rsidRPr="001E019D">
        <w:rPr>
          <w:rFonts w:ascii="Times New Roman" w:hAnsi="Times New Roman" w:cs="Times New Roman"/>
        </w:rPr>
        <w:tab/>
        <w:t>целях обеспечения соблюдения Порядка проведения ВПР техническому специалисту предоставляется право: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 xml:space="preserve">- получать необходимую информацию о проведении ВПР в ОО от 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координатора ОО;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уточнять в случаях необходимости процедурные вопросы, связанные с проведением ВПР в ОО, у муниципального координатора.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2.2. Технический специалист обязан: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ознакомиться с нормативными документами, регламентирующими Порядок проведения ВПР, инструктивными материалами;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строго соблюдать порядок организации и проведения ВПР в ОО;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осуществлять техническую (компьютерную) поддержку подготовки и проведения ВПР в ОО;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выполнять указания координатора ОО.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2.3. Техническому специалисту запрещается: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изменять ход подготовки и проведения ВПР в ОО при отсутствии основательных причин и без указаний координатора ОО;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использовать средства связи, фото- и видеоаппаратуру, в том числе портативные и карманные компьютеры, в аудиториях, предназначенных для выполнения ВПР;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оказывать содействие участникам,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информации.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2.4. За нарушение порядка проведения ВПР технический специалист отстраняется от исполнения обязанностей координатором ОО.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</w:p>
    <w:p w:rsidR="005F614A" w:rsidRPr="00BD4E38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  <w:b/>
        </w:rPr>
      </w:pPr>
      <w:bookmarkStart w:id="14" w:name="bookmark14"/>
      <w:r w:rsidRPr="00BD4E38">
        <w:rPr>
          <w:rFonts w:ascii="Times New Roman" w:hAnsi="Times New Roman" w:cs="Times New Roman"/>
          <w:b/>
        </w:rPr>
        <w:t>3. Порядок действий технического специалиста при проведении</w:t>
      </w:r>
      <w:bookmarkStart w:id="15" w:name="bookmark15"/>
      <w:bookmarkEnd w:id="14"/>
      <w:r w:rsidRPr="00BD4E38">
        <w:rPr>
          <w:rFonts w:ascii="Times New Roman" w:hAnsi="Times New Roman" w:cs="Times New Roman"/>
          <w:b/>
        </w:rPr>
        <w:t>ВПР</w:t>
      </w:r>
      <w:bookmarkEnd w:id="15"/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3.1. На подготовительном этапе технический специалист должен: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пройти инструктаж у координатора ОО по процедуре проведения ВПР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в ОО;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получить от координатора ОО логин, пароль и инструкции по подключению к ФИС ОКО;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принять меры для конфиденциального хранения информации, полученной от координатора ОО, в том числе не допускать пересылки логина и пароля по открытым каналам связи;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консультировать координатора ОО по рискам, связанным с использованием логина и пароля;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провести аудит хранения конфиденциальной информации;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 xml:space="preserve">- осуществить авторизацию в ФИС ОКО 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сформировать заявку на участие ОО в ВПР: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 xml:space="preserve"> - скачать в личном кабинете ФИС ОКО макет бумажного протокола и список кодов участников проведения работы. Файл с кодами участников представляет собой таблицу с напечатанными кодами, которые разрезаются на отдельные части и выдаются участникам перед началом работы;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скачать инструкции по проведению ВПР по каждому учебному предмету, размещенные в личном кабинете ФИС ОКО;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lastRenderedPageBreak/>
        <w:t>- скачать архив с вариантами заданий для проведения ВПР по каждому учебному предмету - файлы для распечатывания участникам ВПР (зашифрованный архив) в личном кабинете ФИС ОКО.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3.2. На этапе проведения ВПР технический специалист должен: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не позднее 07.30 по местному времени приступить к своим обязанностям и нести ответственность за информационно-техническую помощь координатору ОО;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скачать файл с шифром от архива для ВПР   с вариантами в личном кабинете ФИС ОКО;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осуществить тиражирование ИК по учебному предмету для каждого обучающегося, принимающего участие в ВПР, коды участников, текст инструктажа для участников ВПР, проводимого организаторами перед началом выполнения ВПР, и бумажные протоколы проведения ВПР в аудиториях;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обеспечить техническое (компьютерное) сопровождение при проведении ВПР по иностранным языкам: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установить необходимое программное обеспечение на компьютеры, подготовленные в аудитории проведения ВПР по иностранным языкам;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проверить наличие и работоспособность аппаратуры (компьютеры, наушники с микрофонами);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устранить неполадки в работе аппаратуры, возникающие во время проведения ВПР.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3.3. На</w:t>
      </w:r>
      <w:r w:rsidRPr="001E019D">
        <w:rPr>
          <w:rFonts w:ascii="Times New Roman" w:hAnsi="Times New Roman" w:cs="Times New Roman"/>
        </w:rPr>
        <w:tab/>
        <w:t>завершающем этапе проведения ВПР технический специалист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должен: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скачать критерии оценивания ВПР по каждому учебному предмету, осуществить их тиражирование по количеству экспертов по проверке ВПР и передать координатору ОО;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по окончании проверки экспертами работ участников ВПР заполнить форму сбора результатов выполнения ВПР: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получить от координатора ОО результаты проверки ВПР; скачать форму сбора результатов в личном кабинете ФИС ОКО;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заполнить форму согласно инструкции (инструкция по заполнению расположена на первом листе формы);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загрузить подготовленный файл в личный кабинет ФИС ОКО.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3.4. Технический специалист завершает исполнение своих обязанностей и покидает ОО с разрешения координатора ОО.</w:t>
      </w:r>
    </w:p>
    <w:p w:rsidR="005F614A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В</w:t>
      </w:r>
      <w:r w:rsidRPr="001E019D">
        <w:rPr>
          <w:rFonts w:ascii="Times New Roman" w:hAnsi="Times New Roman" w:cs="Times New Roman"/>
        </w:rPr>
        <w:tab/>
        <w:t>сроки, установленные графиком предоставления результатов ВПР, технический специалист через личный кабинет в системе ВПР получает статистические отчеты по результатам ВПР.</w:t>
      </w:r>
    </w:p>
    <w:p w:rsidR="00140291" w:rsidRDefault="00140291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</w:p>
    <w:p w:rsidR="006440E7" w:rsidRPr="006440E7" w:rsidRDefault="006440E7" w:rsidP="00BE771C">
      <w:pPr>
        <w:pStyle w:val="12"/>
        <w:keepNext/>
        <w:keepLines/>
        <w:shd w:val="clear" w:color="auto" w:fill="auto"/>
        <w:spacing w:before="0" w:after="0" w:line="276" w:lineRule="auto"/>
        <w:ind w:firstLine="0"/>
        <w:jc w:val="right"/>
        <w:rPr>
          <w:i/>
          <w:sz w:val="24"/>
          <w:szCs w:val="24"/>
        </w:rPr>
      </w:pPr>
      <w:r w:rsidRPr="006440E7">
        <w:rPr>
          <w:b/>
          <w:i/>
          <w:sz w:val="24"/>
          <w:szCs w:val="24"/>
        </w:rPr>
        <w:t xml:space="preserve">Приложение </w:t>
      </w:r>
      <w:r>
        <w:rPr>
          <w:b/>
          <w:i/>
          <w:sz w:val="24"/>
          <w:szCs w:val="24"/>
        </w:rPr>
        <w:t>3</w:t>
      </w:r>
      <w:r w:rsidR="00B30E85">
        <w:rPr>
          <w:b/>
          <w:i/>
          <w:sz w:val="24"/>
          <w:szCs w:val="24"/>
        </w:rPr>
        <w:t xml:space="preserve"> </w:t>
      </w:r>
      <w:r w:rsidRPr="006440E7">
        <w:rPr>
          <w:i/>
          <w:sz w:val="24"/>
          <w:szCs w:val="24"/>
        </w:rPr>
        <w:t>к Регламенту</w:t>
      </w:r>
    </w:p>
    <w:p w:rsidR="006440E7" w:rsidRPr="006440E7" w:rsidRDefault="006440E7" w:rsidP="00BE771C">
      <w:pPr>
        <w:pStyle w:val="12"/>
        <w:keepNext/>
        <w:keepLines/>
        <w:shd w:val="clear" w:color="auto" w:fill="auto"/>
        <w:spacing w:before="0" w:after="0" w:line="276" w:lineRule="auto"/>
        <w:ind w:firstLine="0"/>
        <w:jc w:val="right"/>
        <w:rPr>
          <w:i/>
          <w:sz w:val="24"/>
          <w:szCs w:val="24"/>
        </w:rPr>
      </w:pPr>
      <w:r w:rsidRPr="006440E7">
        <w:rPr>
          <w:i/>
          <w:sz w:val="24"/>
          <w:szCs w:val="24"/>
        </w:rPr>
        <w:t xml:space="preserve">организации и проведения </w:t>
      </w:r>
      <w:r>
        <w:rPr>
          <w:i/>
          <w:sz w:val="24"/>
          <w:szCs w:val="24"/>
        </w:rPr>
        <w:t xml:space="preserve">ВПР </w:t>
      </w:r>
      <w:r w:rsidRPr="006440E7">
        <w:rPr>
          <w:i/>
          <w:sz w:val="24"/>
          <w:szCs w:val="24"/>
        </w:rPr>
        <w:t>в МАОУ СШ № 5</w:t>
      </w:r>
    </w:p>
    <w:p w:rsidR="005F614A" w:rsidRDefault="005F614A" w:rsidP="00BE771C">
      <w:pPr>
        <w:pStyle w:val="a6"/>
        <w:spacing w:line="276" w:lineRule="auto"/>
        <w:jc w:val="right"/>
        <w:rPr>
          <w:rFonts w:ascii="Times New Roman" w:hAnsi="Times New Roman" w:cs="Times New Roman"/>
          <w:i/>
          <w:color w:val="auto"/>
        </w:rPr>
      </w:pPr>
    </w:p>
    <w:p w:rsidR="005F614A" w:rsidRPr="001E019D" w:rsidRDefault="005F614A" w:rsidP="00BE771C">
      <w:pPr>
        <w:pStyle w:val="a6"/>
        <w:spacing w:line="276" w:lineRule="auto"/>
        <w:jc w:val="right"/>
        <w:rPr>
          <w:rFonts w:ascii="Times New Roman" w:hAnsi="Times New Roman" w:cs="Times New Roman"/>
        </w:rPr>
      </w:pPr>
    </w:p>
    <w:p w:rsidR="005F614A" w:rsidRPr="001E019D" w:rsidRDefault="005F614A" w:rsidP="00BE771C">
      <w:pPr>
        <w:pStyle w:val="a6"/>
        <w:spacing w:line="276" w:lineRule="auto"/>
        <w:jc w:val="center"/>
        <w:rPr>
          <w:rFonts w:ascii="Times New Roman" w:hAnsi="Times New Roman" w:cs="Times New Roman"/>
          <w:b/>
        </w:rPr>
      </w:pPr>
      <w:r w:rsidRPr="001E019D">
        <w:rPr>
          <w:rFonts w:ascii="Times New Roman" w:hAnsi="Times New Roman" w:cs="Times New Roman"/>
          <w:b/>
        </w:rPr>
        <w:t>Инструкция для организатора в аудитории при проведении Всероссийских проверочных работ</w:t>
      </w:r>
    </w:p>
    <w:p w:rsidR="005F614A" w:rsidRPr="001E019D" w:rsidRDefault="005F614A" w:rsidP="00BE771C">
      <w:pPr>
        <w:pStyle w:val="a6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  <w:b/>
        </w:rPr>
      </w:pPr>
      <w:r w:rsidRPr="001E019D">
        <w:rPr>
          <w:rFonts w:ascii="Times New Roman" w:hAnsi="Times New Roman" w:cs="Times New Roman"/>
          <w:b/>
        </w:rPr>
        <w:t>1. Общие положения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1.1.Настоящая инструкция разработана для лиц, обеспечивающих организацию и проведение ВПР в аудиториях ОО (далее - организатор в аудитории).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lastRenderedPageBreak/>
        <w:t>1.2</w:t>
      </w:r>
      <w:r w:rsidRPr="001E019D">
        <w:rPr>
          <w:rStyle w:val="24"/>
          <w:rFonts w:eastAsia="Arial Unicode MS"/>
          <w:sz w:val="24"/>
          <w:szCs w:val="24"/>
        </w:rPr>
        <w:t>. Организатор в аудитории назначается координатором ОО из числа педагогических работников ОО.</w:t>
      </w:r>
      <w:r w:rsidRPr="001E019D">
        <w:rPr>
          <w:rFonts w:ascii="Times New Roman" w:hAnsi="Times New Roman" w:cs="Times New Roman"/>
        </w:rPr>
        <w:t xml:space="preserve"> Организатором в аудитории не может быть назначен преподаватель учебного предмета, по которому проводится ВПР.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1.3</w:t>
      </w:r>
      <w:r w:rsidRPr="001E019D">
        <w:rPr>
          <w:rStyle w:val="24"/>
          <w:rFonts w:eastAsia="Arial Unicode MS"/>
          <w:sz w:val="24"/>
          <w:szCs w:val="24"/>
        </w:rPr>
        <w:t>. Проведение ВПР в аудитории осуществляет один организатор.</w:t>
      </w:r>
      <w:r w:rsidRPr="001E019D">
        <w:rPr>
          <w:rFonts w:ascii="Times New Roman" w:hAnsi="Times New Roman" w:cs="Times New Roman"/>
        </w:rPr>
        <w:t xml:space="preserve"> В случае необходимости организатору временно покинуть аудиторию следует произвести замену из числа помощников организатора в аудитории.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  <w:b/>
        </w:rPr>
      </w:pPr>
      <w:r w:rsidRPr="001E019D">
        <w:rPr>
          <w:rFonts w:ascii="Times New Roman" w:hAnsi="Times New Roman" w:cs="Times New Roman"/>
          <w:b/>
        </w:rPr>
        <w:t>2. Права и обязанности организатора в аудитории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2.1. В</w:t>
      </w:r>
      <w:r w:rsidRPr="001E019D">
        <w:rPr>
          <w:rFonts w:ascii="Times New Roman" w:hAnsi="Times New Roman" w:cs="Times New Roman"/>
        </w:rPr>
        <w:tab/>
        <w:t>целях обеспечения соблюдения Порядка проведения ВПР организатору в аудитории предоставляется право: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получать необходимую информацию о проведении ВПР от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координатора ОО;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уточнять в случаях необходимости процедурные вопросы, связанные с проведением ВПР в ОО, у руководителя ОО.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  <w:b/>
        </w:rPr>
      </w:pPr>
      <w:r w:rsidRPr="001E019D">
        <w:rPr>
          <w:rFonts w:ascii="Times New Roman" w:hAnsi="Times New Roman" w:cs="Times New Roman"/>
          <w:b/>
        </w:rPr>
        <w:t>2.2. Организатор в аудитории обязан: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ознакомиться с нормативными документами, регламентирующими Порядок проведения ВПР, деятельность организатора в аудитории;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пройти инструктаж у координатора ОО по процедуре проведения ВПР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в аудитории;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соблюдать порядок организации и проведения ВПР в ОО;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выполнять указания координатора ОО.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  <w:b/>
        </w:rPr>
      </w:pPr>
      <w:r w:rsidRPr="001E019D">
        <w:rPr>
          <w:rFonts w:ascii="Times New Roman" w:hAnsi="Times New Roman" w:cs="Times New Roman"/>
          <w:b/>
        </w:rPr>
        <w:t>2.3. Организатору в аудитории запрещается: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изменять ход проведения ВПР в аудитории при отсутствии основательных причин и без указаний координатора ОО;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использовать средства связи, фото- и видеоаппаратуру, в том числе портативные и карманные компьютеры, в аудитории проведения ВПР;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оказывать содействие участникам, в том числе передать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заниматься посторонними делами во время проведения ВПР в аудитории (читать, заполнять классный журнал, работать на компьютере, разговаривать и т.п.).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2.4. За нарушение порядка проведения ВПР организатор в аудитории отстраняется от исполнения обязанностей руководителем ОО или координатором ОО.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  <w:b/>
        </w:rPr>
      </w:pPr>
      <w:bookmarkStart w:id="16" w:name="bookmark16"/>
      <w:r w:rsidRPr="001E019D">
        <w:rPr>
          <w:rFonts w:ascii="Times New Roman" w:hAnsi="Times New Roman" w:cs="Times New Roman"/>
          <w:b/>
        </w:rPr>
        <w:t>3. Порядок действий организатора в аудитории</w:t>
      </w:r>
      <w:bookmarkEnd w:id="16"/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3.1. На подготовительном этапе организатор в аудитории должен: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за 10-15 минут до начала проведения ВПР проверить готовность аудитории;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получить у координатора ОО: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список участников ВПР, распределенных в аудиторию; листы бумаги для черновиков;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дополнительные средства обучения и воспитания, допущенные к использованию при проведении ВПР по отдельным учебным предметам;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индивидуальные комплекты (далее - ИК) по количеству участников ВПР в аудитории;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бумажный протокол проведения ВПР в аудитории; коды участников ВПР;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разрезать листы с кодами участников для выдачи каждому участнику отдельного кода;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обеспечить вход общественному наблюдателю в аудиторию, указав выделенное для него рабочее место.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lastRenderedPageBreak/>
        <w:t>3.2.На этапе проведения организатор в аудитории должен: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за 5 минут до начала проведения ВПР обеспечить организованный вход участников ВПР в аудиторию согласно списку, полученному от координатора ОО.</w:t>
      </w:r>
      <w:r w:rsidRPr="001E019D">
        <w:rPr>
          <w:rStyle w:val="a7"/>
          <w:rFonts w:eastAsia="Arial Unicode MS"/>
        </w:rPr>
        <w:t xml:space="preserve"> Участники ВПР рассаживаются на места, указанные о</w:t>
      </w:r>
      <w:r w:rsidRPr="001E019D">
        <w:rPr>
          <w:rFonts w:ascii="Times New Roman" w:hAnsi="Times New Roman" w:cs="Times New Roman"/>
        </w:rPr>
        <w:t>рганизатором в аудитории;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раздать каждому участнику коды (в произвольном порядке), ИК и листы бумаги для черновиков.</w:t>
      </w:r>
      <w:r w:rsidRPr="001E019D">
        <w:rPr>
          <w:rStyle w:val="a7"/>
          <w:rFonts w:eastAsia="Arial Unicode MS"/>
        </w:rPr>
        <w:t xml:space="preserve"> Каждому участнику выдается один и тот же код на все проверочные работы. Участник вписывает код в специально отведенное поле</w:t>
      </w:r>
      <w:r w:rsidRPr="001E019D">
        <w:rPr>
          <w:rFonts w:ascii="Times New Roman" w:hAnsi="Times New Roman" w:cs="Times New Roman"/>
        </w:rPr>
        <w:t xml:space="preserve"> в ИК на каждой странице работы;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провести инструктаж, проинформировав участников о правилах оформления ВПР, продолжительности выполнения проверочной работы, о запрете использования средств связи (мобильных телефонов) в течение всего времени нахождения в аудитории проведения ВПР;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объявить начало, продолжительность и время окончания выполнения ВПР и зафиксировать их на доске (информационном стенде);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в процессе проведения работы заполнить бумажный протокол, в котором фиксируется соответствие кода и ФИО участника;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следить за порядком проведения ВПР и не допускать: разговоров участников между собой, обмена любимыми материалами и предметами между участниками,  использования сре</w:t>
      </w:r>
      <w:proofErr w:type="gramStart"/>
      <w:r w:rsidRPr="001E019D">
        <w:rPr>
          <w:rFonts w:ascii="Times New Roman" w:hAnsi="Times New Roman" w:cs="Times New Roman"/>
        </w:rPr>
        <w:t>дств св</w:t>
      </w:r>
      <w:proofErr w:type="gramEnd"/>
      <w:r w:rsidRPr="001E019D">
        <w:rPr>
          <w:rFonts w:ascii="Times New Roman" w:hAnsi="Times New Roman" w:cs="Times New Roman"/>
        </w:rPr>
        <w:t>язи (мобильных телефонов),  выноса из аудитории материалов ВПР.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3.3. Вовремя выполнения заданий ВПР на рабочем столе участника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находятся: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ИК;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код участника ВПР;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ручка с чернилами черного или синего цвета, карандаш;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листы бумаги для черновика;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необходимое оборудование и дополнительные материалы по соответствующим учебным предметам.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3.4. На</w:t>
      </w:r>
      <w:r w:rsidRPr="001E019D">
        <w:rPr>
          <w:rFonts w:ascii="Times New Roman" w:hAnsi="Times New Roman" w:cs="Times New Roman"/>
        </w:rPr>
        <w:tab/>
        <w:t>завершающем этапе организатор в аудитории должен: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за 5 минут до окончания ВПР сообщить участникам об окончании времени, отведенного на выполнение работы;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по окончании времени выполнения ВПР объявить об окончании написания работы и попросить участников сложить все материалы на край рабочего стола;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самостоятельно собрать работы со столов участников;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обеспечить организованный выход участников ВПР из аудитории;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пересчитать количество собранных материалов и передать их координатору ОО для обеспечения хранения до момента проверки ВПР.</w:t>
      </w:r>
    </w:p>
    <w:p w:rsidR="005F614A" w:rsidRDefault="005F614A" w:rsidP="00BE771C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Организатор в аудитории завершает исполнение своих обязанностей с разрешения координатора ОО.</w:t>
      </w:r>
    </w:p>
    <w:p w:rsidR="00BE771C" w:rsidRDefault="00BE771C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17" w:name="bookmark17"/>
    </w:p>
    <w:p w:rsidR="006440E7" w:rsidRPr="006440E7" w:rsidRDefault="006440E7" w:rsidP="00BE771C">
      <w:pPr>
        <w:pStyle w:val="12"/>
        <w:keepNext/>
        <w:keepLines/>
        <w:shd w:val="clear" w:color="auto" w:fill="auto"/>
        <w:spacing w:before="0" w:after="0" w:line="276" w:lineRule="auto"/>
        <w:ind w:firstLine="0"/>
        <w:jc w:val="right"/>
        <w:rPr>
          <w:i/>
          <w:sz w:val="24"/>
          <w:szCs w:val="24"/>
        </w:rPr>
      </w:pPr>
      <w:r w:rsidRPr="006440E7">
        <w:rPr>
          <w:b/>
          <w:i/>
          <w:sz w:val="24"/>
          <w:szCs w:val="24"/>
        </w:rPr>
        <w:t xml:space="preserve">Приложение </w:t>
      </w:r>
      <w:r>
        <w:rPr>
          <w:b/>
          <w:i/>
          <w:sz w:val="24"/>
          <w:szCs w:val="24"/>
        </w:rPr>
        <w:t xml:space="preserve">4 </w:t>
      </w:r>
      <w:r w:rsidRPr="006440E7">
        <w:rPr>
          <w:i/>
          <w:sz w:val="24"/>
          <w:szCs w:val="24"/>
        </w:rPr>
        <w:t>к Регламенту</w:t>
      </w:r>
    </w:p>
    <w:p w:rsidR="006440E7" w:rsidRPr="006440E7" w:rsidRDefault="006440E7" w:rsidP="00BE771C">
      <w:pPr>
        <w:pStyle w:val="12"/>
        <w:keepNext/>
        <w:keepLines/>
        <w:shd w:val="clear" w:color="auto" w:fill="auto"/>
        <w:spacing w:before="0" w:after="0" w:line="276" w:lineRule="auto"/>
        <w:ind w:firstLine="0"/>
        <w:jc w:val="right"/>
        <w:rPr>
          <w:i/>
          <w:sz w:val="24"/>
          <w:szCs w:val="24"/>
        </w:rPr>
      </w:pPr>
      <w:r w:rsidRPr="006440E7">
        <w:rPr>
          <w:i/>
          <w:sz w:val="24"/>
          <w:szCs w:val="24"/>
        </w:rPr>
        <w:t xml:space="preserve">организации и проведения </w:t>
      </w:r>
      <w:r>
        <w:rPr>
          <w:i/>
          <w:sz w:val="24"/>
          <w:szCs w:val="24"/>
        </w:rPr>
        <w:t xml:space="preserve">ВПР </w:t>
      </w:r>
      <w:r w:rsidRPr="006440E7">
        <w:rPr>
          <w:i/>
          <w:sz w:val="24"/>
          <w:szCs w:val="24"/>
        </w:rPr>
        <w:t>в МАОУ СШ № 5</w:t>
      </w:r>
    </w:p>
    <w:p w:rsidR="005F614A" w:rsidRDefault="005F614A" w:rsidP="00BE771C">
      <w:pPr>
        <w:pStyle w:val="a6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5F614A" w:rsidRPr="001E019D" w:rsidRDefault="005F614A" w:rsidP="00BE771C">
      <w:pPr>
        <w:pStyle w:val="a6"/>
        <w:spacing w:line="276" w:lineRule="auto"/>
        <w:jc w:val="center"/>
        <w:rPr>
          <w:rFonts w:ascii="Times New Roman" w:hAnsi="Times New Roman" w:cs="Times New Roman"/>
          <w:b/>
        </w:rPr>
      </w:pPr>
      <w:r w:rsidRPr="001E019D">
        <w:rPr>
          <w:rFonts w:ascii="Times New Roman" w:hAnsi="Times New Roman" w:cs="Times New Roman"/>
          <w:b/>
        </w:rPr>
        <w:t>Инструкция для экспертов по проверке</w:t>
      </w:r>
    </w:p>
    <w:p w:rsidR="005F614A" w:rsidRPr="001E019D" w:rsidRDefault="005F614A" w:rsidP="00BE771C">
      <w:pPr>
        <w:pStyle w:val="a6"/>
        <w:spacing w:line="276" w:lineRule="auto"/>
        <w:jc w:val="center"/>
        <w:rPr>
          <w:rFonts w:ascii="Times New Roman" w:hAnsi="Times New Roman" w:cs="Times New Roman"/>
          <w:b/>
        </w:rPr>
      </w:pPr>
      <w:r w:rsidRPr="001E019D">
        <w:rPr>
          <w:rFonts w:ascii="Times New Roman" w:hAnsi="Times New Roman" w:cs="Times New Roman"/>
          <w:b/>
        </w:rPr>
        <w:t xml:space="preserve"> Всероссийских проверочных работ</w:t>
      </w:r>
      <w:bookmarkEnd w:id="17"/>
    </w:p>
    <w:p w:rsidR="005F614A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  <w:b/>
        </w:rPr>
      </w:pPr>
      <w:bookmarkStart w:id="18" w:name="bookmark18"/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  <w:b/>
        </w:rPr>
      </w:pPr>
      <w:r w:rsidRPr="001E019D">
        <w:rPr>
          <w:rFonts w:ascii="Times New Roman" w:hAnsi="Times New Roman" w:cs="Times New Roman"/>
          <w:b/>
        </w:rPr>
        <w:t>1. Общие положения</w:t>
      </w:r>
      <w:bookmarkEnd w:id="18"/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lastRenderedPageBreak/>
        <w:t>1.1.</w:t>
      </w:r>
      <w:r w:rsidR="00BE771C">
        <w:rPr>
          <w:rFonts w:ascii="Times New Roman" w:hAnsi="Times New Roman" w:cs="Times New Roman"/>
        </w:rPr>
        <w:t xml:space="preserve"> </w:t>
      </w:r>
      <w:r w:rsidRPr="001E019D">
        <w:rPr>
          <w:rFonts w:ascii="Times New Roman" w:hAnsi="Times New Roman" w:cs="Times New Roman"/>
        </w:rPr>
        <w:t>Настоящая инструкция разработана для лиц, привлекаемых в качестве экспертов по проверке ответов обучающихся, принявших участие в написании ВПР (далее - эксперт).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  <w:b/>
        </w:rPr>
      </w:pPr>
      <w:r w:rsidRPr="00BD4E38">
        <w:rPr>
          <w:rStyle w:val="a7"/>
          <w:rFonts w:eastAsia="Arial Unicode MS"/>
        </w:rPr>
        <w:t>1.2</w:t>
      </w:r>
      <w:r w:rsidRPr="00BD4E38">
        <w:rPr>
          <w:rFonts w:ascii="Times New Roman" w:hAnsi="Times New Roman" w:cs="Times New Roman"/>
          <w:b/>
        </w:rPr>
        <w:t>.</w:t>
      </w:r>
      <w:r w:rsidR="00BE771C">
        <w:rPr>
          <w:rFonts w:ascii="Times New Roman" w:hAnsi="Times New Roman" w:cs="Times New Roman"/>
          <w:b/>
        </w:rPr>
        <w:t xml:space="preserve"> </w:t>
      </w:r>
      <w:r w:rsidRPr="001E019D">
        <w:rPr>
          <w:rFonts w:ascii="Times New Roman" w:hAnsi="Times New Roman" w:cs="Times New Roman"/>
        </w:rPr>
        <w:t xml:space="preserve">Экспертом может быль любой работник из числа педагогического состава ОО, преподающий учебный предмет, по которому проводилась ВПР. </w:t>
      </w:r>
      <w:r w:rsidR="00BE771C">
        <w:rPr>
          <w:rFonts w:ascii="Times New Roman" w:hAnsi="Times New Roman" w:cs="Times New Roman"/>
        </w:rPr>
        <w:t>Педагогические работники</w:t>
      </w:r>
      <w:r w:rsidR="00BE771C">
        <w:rPr>
          <w:rStyle w:val="a7"/>
          <w:rFonts w:eastAsia="Arial Unicode MS"/>
        </w:rPr>
        <w:t>, являющие</w:t>
      </w:r>
      <w:r w:rsidR="00BE771C" w:rsidRPr="001E019D">
        <w:rPr>
          <w:rStyle w:val="a7"/>
          <w:rFonts w:eastAsia="Arial Unicode MS"/>
        </w:rPr>
        <w:t>ся учителями участников В</w:t>
      </w:r>
      <w:r w:rsidR="00BE771C">
        <w:rPr>
          <w:rStyle w:val="a7"/>
          <w:rFonts w:eastAsia="Arial Unicode MS"/>
        </w:rPr>
        <w:t xml:space="preserve">ПР по своему предмету, </w:t>
      </w:r>
      <w:r w:rsidRPr="001E019D">
        <w:rPr>
          <w:rStyle w:val="a7"/>
          <w:rFonts w:eastAsia="Arial Unicode MS"/>
        </w:rPr>
        <w:t>допуска</w:t>
      </w:r>
      <w:r w:rsidR="00BE771C">
        <w:rPr>
          <w:rStyle w:val="a7"/>
          <w:rFonts w:eastAsia="Arial Unicode MS"/>
        </w:rPr>
        <w:t xml:space="preserve">ются к проверке работ ВПР только </w:t>
      </w:r>
      <w:r w:rsidRPr="001E019D">
        <w:rPr>
          <w:rStyle w:val="a7"/>
          <w:rFonts w:eastAsia="Arial Unicode MS"/>
        </w:rPr>
        <w:t xml:space="preserve">в качестве </w:t>
      </w:r>
      <w:r w:rsidR="00BE771C">
        <w:rPr>
          <w:rStyle w:val="a7"/>
          <w:rFonts w:eastAsia="Arial Unicode MS"/>
        </w:rPr>
        <w:t xml:space="preserve">второго </w:t>
      </w:r>
      <w:r w:rsidRPr="001E019D">
        <w:rPr>
          <w:rStyle w:val="a7"/>
          <w:rFonts w:eastAsia="Arial Unicode MS"/>
        </w:rPr>
        <w:t>эксперт</w:t>
      </w:r>
      <w:r w:rsidR="00BE771C">
        <w:rPr>
          <w:rStyle w:val="a7"/>
          <w:rFonts w:eastAsia="Arial Unicode MS"/>
        </w:rPr>
        <w:t>а.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1.3.</w:t>
      </w:r>
      <w:r w:rsidR="00BE771C">
        <w:rPr>
          <w:rFonts w:ascii="Times New Roman" w:hAnsi="Times New Roman" w:cs="Times New Roman"/>
        </w:rPr>
        <w:t xml:space="preserve"> </w:t>
      </w:r>
      <w:r w:rsidRPr="001E019D">
        <w:rPr>
          <w:rFonts w:ascii="Times New Roman" w:hAnsi="Times New Roman" w:cs="Times New Roman"/>
        </w:rPr>
        <w:t>Эксперт назначается руководителем ОО.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  <w:b/>
        </w:rPr>
      </w:pPr>
      <w:bookmarkStart w:id="19" w:name="bookmark19"/>
      <w:r w:rsidRPr="001E019D">
        <w:rPr>
          <w:rFonts w:ascii="Times New Roman" w:hAnsi="Times New Roman" w:cs="Times New Roman"/>
          <w:b/>
        </w:rPr>
        <w:t>2. Права и обязанности эксперта</w:t>
      </w:r>
      <w:bookmarkEnd w:id="19"/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2.1. В</w:t>
      </w:r>
      <w:r w:rsidRPr="001E019D">
        <w:rPr>
          <w:rFonts w:ascii="Times New Roman" w:hAnsi="Times New Roman" w:cs="Times New Roman"/>
        </w:rPr>
        <w:tab/>
        <w:t>целях обеспечения соблюдения Порядка проведения ВПР эксперту предоставляется право: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 получать необходимую информацию о проверке ВПР от координатора ОО;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уточнять в случаях необходимости процедурные вопросы, связанные с проверкой ВПР, у руководителя ОО;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2.2. Эксперт обязан: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ознакомиться с нормативными документами, регламентирующими порядок проверки ВПР;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пройти инструктаж у координатора ОО по процедуре проверки ВПР;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строго соблюдать порядок проверки ВПР;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согласовать подходы к проверке работ участников ВПР;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выполнять указания координатора ОО.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2.3. Эксперту запрещается: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изменять ход проверки при отсутствии основательных причин и без указаний координатора ОО;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использовать средства связи, фото- и видеоаппаратуру, в том числе портативные и карманные компьютеры, в аудитории проверки ВПР;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заниматься посторонними делами во время проверки ВПР в аудитории (работать на компьютере, разговаривать и т.п.)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2.4. За нарушение порядка проверки ВПР эксперт отстраняется от исполнения обязанностей координатором ОО.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bookmarkStart w:id="20" w:name="bookmark20"/>
      <w:r w:rsidRPr="001E019D">
        <w:rPr>
          <w:rFonts w:ascii="Times New Roman" w:hAnsi="Times New Roman" w:cs="Times New Roman"/>
        </w:rPr>
        <w:t>3. Порядок действий эксперта при проведении проверки ВПР</w:t>
      </w:r>
      <w:bookmarkEnd w:id="20"/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3.1. Эксперт должен: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получить от координатора ОО: критерии оценивания ответов участников ВПР, работы  участников ВПР;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 xml:space="preserve">- производить проверку работ в соответствии с критериями оценивания;  оценка за каждое задание вписывается в специальное поле в бланках </w:t>
      </w:r>
      <w:proofErr w:type="gramStart"/>
      <w:r w:rsidRPr="001E019D">
        <w:rPr>
          <w:rFonts w:ascii="Times New Roman" w:hAnsi="Times New Roman" w:cs="Times New Roman"/>
        </w:rPr>
        <w:t>с</w:t>
      </w:r>
      <w:proofErr w:type="gramEnd"/>
      <w:r w:rsidRPr="001E019D">
        <w:rPr>
          <w:rFonts w:ascii="Times New Roman" w:hAnsi="Times New Roman" w:cs="Times New Roman"/>
        </w:rPr>
        <w:t xml:space="preserve"> </w:t>
      </w:r>
      <w:proofErr w:type="gramStart"/>
      <w:r w:rsidRPr="001E019D">
        <w:rPr>
          <w:rFonts w:ascii="Times New Roman" w:hAnsi="Times New Roman" w:cs="Times New Roman"/>
        </w:rPr>
        <w:t>КИМ</w:t>
      </w:r>
      <w:proofErr w:type="gramEnd"/>
      <w:r w:rsidRPr="001E019D">
        <w:rPr>
          <w:rFonts w:ascii="Times New Roman" w:hAnsi="Times New Roman" w:cs="Times New Roman"/>
        </w:rPr>
        <w:t xml:space="preserve"> и полями для ответов.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передать проверенные работы  координатору ОО для последующего заполнения техническим специалистом формы сбора результатов участников ВПР в личном кабинете ФИС ОКО.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провести перепроверку работ по решению координатора ОО.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Эксперт завершает исполнение своих обязанностей с разрешения координатора ОО.</w:t>
      </w:r>
    </w:p>
    <w:p w:rsidR="005F614A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</w:p>
    <w:p w:rsidR="006440E7" w:rsidRPr="006440E7" w:rsidRDefault="006440E7" w:rsidP="00BE771C">
      <w:pPr>
        <w:pStyle w:val="12"/>
        <w:keepNext/>
        <w:keepLines/>
        <w:shd w:val="clear" w:color="auto" w:fill="auto"/>
        <w:spacing w:before="0" w:after="0" w:line="276" w:lineRule="auto"/>
        <w:ind w:firstLine="0"/>
        <w:jc w:val="right"/>
        <w:rPr>
          <w:i/>
          <w:sz w:val="24"/>
          <w:szCs w:val="24"/>
        </w:rPr>
      </w:pPr>
      <w:r w:rsidRPr="006440E7">
        <w:rPr>
          <w:b/>
          <w:i/>
          <w:sz w:val="24"/>
          <w:szCs w:val="24"/>
        </w:rPr>
        <w:t xml:space="preserve">Приложение </w:t>
      </w:r>
      <w:r>
        <w:rPr>
          <w:b/>
          <w:i/>
          <w:sz w:val="24"/>
          <w:szCs w:val="24"/>
        </w:rPr>
        <w:t>5</w:t>
      </w:r>
      <w:r w:rsidR="00140291">
        <w:rPr>
          <w:b/>
          <w:i/>
          <w:sz w:val="24"/>
          <w:szCs w:val="24"/>
        </w:rPr>
        <w:t xml:space="preserve"> </w:t>
      </w:r>
      <w:r w:rsidRPr="006440E7">
        <w:rPr>
          <w:i/>
          <w:sz w:val="24"/>
          <w:szCs w:val="24"/>
        </w:rPr>
        <w:t>к Регламенту</w:t>
      </w:r>
    </w:p>
    <w:p w:rsidR="006440E7" w:rsidRPr="006440E7" w:rsidRDefault="006440E7" w:rsidP="00BE771C">
      <w:pPr>
        <w:pStyle w:val="12"/>
        <w:keepNext/>
        <w:keepLines/>
        <w:shd w:val="clear" w:color="auto" w:fill="auto"/>
        <w:spacing w:before="0" w:after="0" w:line="276" w:lineRule="auto"/>
        <w:ind w:firstLine="0"/>
        <w:jc w:val="right"/>
        <w:rPr>
          <w:i/>
          <w:sz w:val="24"/>
          <w:szCs w:val="24"/>
        </w:rPr>
      </w:pPr>
      <w:r w:rsidRPr="006440E7">
        <w:rPr>
          <w:i/>
          <w:sz w:val="24"/>
          <w:szCs w:val="24"/>
        </w:rPr>
        <w:t xml:space="preserve">организации и проведения </w:t>
      </w:r>
      <w:r>
        <w:rPr>
          <w:i/>
          <w:sz w:val="24"/>
          <w:szCs w:val="24"/>
        </w:rPr>
        <w:t xml:space="preserve">ВПР </w:t>
      </w:r>
      <w:r w:rsidRPr="006440E7">
        <w:rPr>
          <w:i/>
          <w:sz w:val="24"/>
          <w:szCs w:val="24"/>
        </w:rPr>
        <w:t>в МАОУ СШ № 5</w:t>
      </w:r>
    </w:p>
    <w:p w:rsidR="005F614A" w:rsidRPr="001E019D" w:rsidRDefault="005F614A" w:rsidP="00BE771C">
      <w:pPr>
        <w:pStyle w:val="a6"/>
        <w:spacing w:line="276" w:lineRule="auto"/>
        <w:jc w:val="right"/>
        <w:rPr>
          <w:rFonts w:ascii="Times New Roman" w:hAnsi="Times New Roman" w:cs="Times New Roman"/>
          <w:b/>
        </w:rPr>
      </w:pPr>
    </w:p>
    <w:p w:rsidR="005F614A" w:rsidRDefault="005F614A" w:rsidP="00BE771C">
      <w:pPr>
        <w:pStyle w:val="a6"/>
        <w:spacing w:line="276" w:lineRule="auto"/>
        <w:jc w:val="center"/>
        <w:rPr>
          <w:rFonts w:ascii="Times New Roman" w:hAnsi="Times New Roman" w:cs="Times New Roman"/>
          <w:b/>
        </w:rPr>
      </w:pPr>
      <w:r w:rsidRPr="001E019D">
        <w:rPr>
          <w:rFonts w:ascii="Times New Roman" w:hAnsi="Times New Roman" w:cs="Times New Roman"/>
          <w:b/>
        </w:rPr>
        <w:t>Инструкция для общественных наблюдателей при проведении Всероссийских проверочных работ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  <w:b/>
        </w:rPr>
      </w:pPr>
      <w:r w:rsidRPr="001E019D">
        <w:rPr>
          <w:rFonts w:ascii="Times New Roman" w:hAnsi="Times New Roman" w:cs="Times New Roman"/>
          <w:b/>
        </w:rPr>
        <w:lastRenderedPageBreak/>
        <w:t>1. Общие положения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1.1. Общественными наблюдателями при проведении ВПР признаются граждане Российской Федерации (далее - граждане), получившие аккредитацию в установленном порядке.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1.2. Общественными наблюдателями при проведении ВПР в ОО могут быть представители других организаций, представители родительской общественности (при отсутстви</w:t>
      </w:r>
      <w:r w:rsidRPr="001E019D">
        <w:rPr>
          <w:rStyle w:val="24"/>
          <w:rFonts w:eastAsia="Arial Unicode MS"/>
          <w:sz w:val="24"/>
          <w:szCs w:val="24"/>
        </w:rPr>
        <w:t>и</w:t>
      </w:r>
      <w:r w:rsidRPr="001E019D">
        <w:rPr>
          <w:rFonts w:ascii="Times New Roman" w:hAnsi="Times New Roman" w:cs="Times New Roman"/>
        </w:rPr>
        <w:t xml:space="preserve"> возможности возникновения конфликта интересов), аккредитованные в установленном порядке.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Аккредитация граждан в качестве общественных наблюдателей осуществляется по их личным заявлениям с указанием населенного пункта, конкретной даты присутствия на ВПР по соответствующим учебным предметам, включенным в перечень ВПР.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Статус общественного наблюдателя подтверждается удостоверением общественного наблюдателя</w:t>
      </w:r>
      <w:proofErr w:type="gramStart"/>
      <w:r w:rsidRPr="001E019D">
        <w:rPr>
          <w:rFonts w:ascii="Times New Roman" w:hAnsi="Times New Roman" w:cs="Times New Roman"/>
        </w:rPr>
        <w:t xml:space="preserve"> .</w:t>
      </w:r>
      <w:proofErr w:type="gramEnd"/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  <w:b/>
        </w:rPr>
      </w:pPr>
      <w:r w:rsidRPr="001E019D">
        <w:rPr>
          <w:rFonts w:ascii="Times New Roman" w:hAnsi="Times New Roman" w:cs="Times New Roman"/>
          <w:b/>
        </w:rPr>
        <w:t>2. Права и обязанности общественных наблюдателей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2.1. В целях обеспечения соблюдения Порядка проведения ВПР общественным наблюдателям предоставляется право: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свободно перемещаться по ОО, находиться в аудитории, осуществляя наблюдение за проведением ВПР; присутствовать при проверке экспертами работ участников ВПР, а также при заполнении электронного протокола техническим специалистом;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1E019D">
        <w:rPr>
          <w:rFonts w:ascii="Times New Roman" w:hAnsi="Times New Roman" w:cs="Times New Roman"/>
          <w:color w:val="auto"/>
        </w:rPr>
        <w:t>- уточнять у координатора ОО процедурные вопросы, связанные с проведением ВПР;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1E019D">
        <w:rPr>
          <w:rFonts w:ascii="Times New Roman" w:hAnsi="Times New Roman" w:cs="Times New Roman"/>
          <w:color w:val="auto"/>
        </w:rPr>
        <w:t>- получать необходимую информацию и разъяснения от Управления образования, руководителя ОО, координатора ОО по вопросам Порядка проведения ВПР;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1E019D">
        <w:rPr>
          <w:rFonts w:ascii="Times New Roman" w:hAnsi="Times New Roman" w:cs="Times New Roman"/>
          <w:color w:val="auto"/>
        </w:rPr>
        <w:t>- направлять информацию в Управление образования о нарушениях, выявленных при проведении ВПР;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1E019D">
        <w:rPr>
          <w:rFonts w:ascii="Times New Roman" w:hAnsi="Times New Roman" w:cs="Times New Roman"/>
          <w:color w:val="auto"/>
        </w:rPr>
        <w:t>- получать информацию от Управления образования о принятых мерах по выявленным фактам нарушения Порядка проведения ВПР.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1E019D">
        <w:rPr>
          <w:rFonts w:ascii="Times New Roman" w:hAnsi="Times New Roman" w:cs="Times New Roman"/>
          <w:color w:val="auto"/>
        </w:rPr>
        <w:t>В одной аудитории может находиться не более одного общественного наблюдателя.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2.2. Общественные наблюдатели обязаны: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заблаговременно ознакомиться с документами, регламентирующими организацию общественного наблюдения при проведении ВПР, правами и обязанностями общественного наблюдателя;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на входе в ОО предъявить документ, удостоверяющий личность, а также удостоверение общественного наблюдателя;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прибыть в ОО не позднее чем за 10-15 минут до начала проведения ВПР и находиться в ОО в течение всего времени проведения ВПР;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получить у координатора ОО акты общественного наблюдения при проведении ВПР;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соблюдать Порядок на всех этапах проведения ВПР.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2.3. Общественным наблюдателям запрещается: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нарушать ход проведения ВПР;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использовать средства связи, фото- и видеоаппаратуру, в том числе портативные и карманные компьютеры, в аудитории проведения ВПР;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оказывать содействие участникам ВПР, в том числе передавать им средства связи и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информации.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lastRenderedPageBreak/>
        <w:t>2.4.За нарушение Порядка проведения ВПР общественные наблюдатели удаляются из ОО, где ими осуществлялось общественное наблюдение.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bookmarkStart w:id="21" w:name="bookmark21"/>
      <w:r w:rsidRPr="001E019D">
        <w:rPr>
          <w:rFonts w:ascii="Times New Roman" w:hAnsi="Times New Roman" w:cs="Times New Roman"/>
        </w:rPr>
        <w:t>3. Порядок действий общественных наблюдателей при проведении</w:t>
      </w:r>
      <w:bookmarkStart w:id="22" w:name="bookmark22"/>
      <w:bookmarkEnd w:id="21"/>
      <w:r w:rsidRPr="001E019D">
        <w:rPr>
          <w:rFonts w:ascii="Times New Roman" w:hAnsi="Times New Roman" w:cs="Times New Roman"/>
        </w:rPr>
        <w:t>ВПР</w:t>
      </w:r>
      <w:bookmarkEnd w:id="22"/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3.1. Во время проведения ВПР общественные наблюдатели должны обратить внимание на следующее: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вход участников в аудиторию осуществляется согласно списку, полученному организатором от координатора ОО;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в каждой аудитории присутствует не менее одного организатора;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на рабочем столе участника ВПР находятся: индивидуальный комплект (далее - ИК) с заданиями работы; ручка с чернилами черного или синего цвета, карандаш; листы бумаги для черновика; необходимое оборудование и дополнительные материалы по соответствующим учебным предметам; код участника ВПР;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организатор должен провести инструктаж, проинформировав участников о правилах оформления ВПР, продолжительности выполнения проверочной работы, о запрете использования средств связи, электронно- вычислительную техники, фото-, аудио-и видеоаппаратуры, справочных материалов, письменных заметок и иных средств хранения и передачи информации, о запрете использования тетрадей и учебников;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по завершении подготовительных мероприятий (раздача заданий, кодов, проведение инструктажа) объявляется начало, продолжительность и время окончания выполнения ВПР;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в процессе проведения работы организатор должен заполнить бумажный протокол, в котором фиксируется соответствие кода и ФИО участника;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организатор следит за порядком проведения ВПР и не допускает: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разговоров участников между собой;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обмена любимыми материалами и предметами между участниками;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использования средств связи (мобильных телефонов);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выноса из аудитории материалов ВПР;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организаторам в аудитории запрещается использовать средства связи и заниматься посторонними делами.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3.2. На завершающем этапе общественные наблюдатели должны сосредоточить свое внимание на следующем: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за 5 минут до окончания ВПР организатор сообщает участникам ВПР об окончании времени, отведенного на выполнение работы;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по окончании времени выполнения ВПР организатор объявляет окончание написания работы и просит участников сложить все материалы на край рабочего стола; самостоятельно собирает проверочные работы со столов участников; обеспечивает организованный выход участников ВПР из аудитории; после выхода всех участников из аудитории организатор пересчитывает количество собранных материалов и передает их координатору ОО для обеспечения хранения до момента проверки ВПР.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bookmarkStart w:id="23" w:name="bookmark23"/>
      <w:r w:rsidRPr="001E019D">
        <w:rPr>
          <w:rFonts w:ascii="Times New Roman" w:hAnsi="Times New Roman" w:cs="Times New Roman"/>
        </w:rPr>
        <w:t>4. Порядок действий общественных наблюдателей по окончании</w:t>
      </w:r>
      <w:bookmarkStart w:id="24" w:name="bookmark24"/>
      <w:bookmarkEnd w:id="23"/>
      <w:r w:rsidRPr="001E019D">
        <w:rPr>
          <w:rFonts w:ascii="Times New Roman" w:hAnsi="Times New Roman" w:cs="Times New Roman"/>
        </w:rPr>
        <w:t>проведения ВПР</w:t>
      </w:r>
      <w:bookmarkEnd w:id="24"/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Общественный наблюдатель имеет право осуществлять наблюдение за порядком: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проведения проверки ответов участников ВПР экспертами;</w:t>
      </w:r>
    </w:p>
    <w:p w:rsidR="005F614A" w:rsidRPr="001E019D" w:rsidRDefault="005F614A" w:rsidP="00BE771C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1E019D">
        <w:rPr>
          <w:rFonts w:ascii="Times New Roman" w:hAnsi="Times New Roman" w:cs="Times New Roman"/>
        </w:rPr>
        <w:t>- загрузки результатов проверки ответов участников техническим специалистом.</w:t>
      </w:r>
    </w:p>
    <w:p w:rsidR="00190F7A" w:rsidRDefault="005F614A" w:rsidP="00140291">
      <w:pPr>
        <w:pStyle w:val="a6"/>
        <w:spacing w:line="276" w:lineRule="auto"/>
        <w:jc w:val="both"/>
      </w:pPr>
      <w:r w:rsidRPr="001E019D">
        <w:rPr>
          <w:rFonts w:ascii="Times New Roman" w:hAnsi="Times New Roman" w:cs="Times New Roman"/>
        </w:rPr>
        <w:t>Общественный наблюдатель заполняет Акт общественного наблюдения при проведении ВПР и передает его координатору ОО</w:t>
      </w:r>
      <w:r>
        <w:rPr>
          <w:rFonts w:ascii="Times New Roman" w:hAnsi="Times New Roman" w:cs="Times New Roman"/>
        </w:rPr>
        <w:t>.</w:t>
      </w:r>
    </w:p>
    <w:sectPr w:rsidR="00190F7A" w:rsidSect="006440E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A4923"/>
    <w:multiLevelType w:val="hybridMultilevel"/>
    <w:tmpl w:val="033C7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73F07"/>
    <w:multiLevelType w:val="hybridMultilevel"/>
    <w:tmpl w:val="3FFAD1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4A1A05"/>
    <w:multiLevelType w:val="multilevel"/>
    <w:tmpl w:val="5AC0EA9A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44E6C10"/>
    <w:multiLevelType w:val="multilevel"/>
    <w:tmpl w:val="601CAD10"/>
    <w:lvl w:ilvl="0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52"/>
      </w:pPr>
      <w:rPr>
        <w:rFonts w:hint="default"/>
        <w:i/>
        <w:w w:val="100"/>
        <w:lang w:val="ru-RU" w:eastAsia="en-US" w:bidi="ar-SA"/>
      </w:rPr>
    </w:lvl>
    <w:lvl w:ilvl="2">
      <w:numFmt w:val="bullet"/>
      <w:lvlText w:val="•"/>
      <w:lvlJc w:val="left"/>
      <w:pPr>
        <w:ind w:left="1987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5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2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0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7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5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552"/>
      </w:pPr>
      <w:rPr>
        <w:rFonts w:hint="default"/>
        <w:lang w:val="ru-RU" w:eastAsia="en-US" w:bidi="ar-SA"/>
      </w:rPr>
    </w:lvl>
  </w:abstractNum>
  <w:abstractNum w:abstractNumId="4">
    <w:nsid w:val="2F3676EB"/>
    <w:multiLevelType w:val="multilevel"/>
    <w:tmpl w:val="BDCA66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5">
    <w:nsid w:val="3C071BEC"/>
    <w:multiLevelType w:val="multilevel"/>
    <w:tmpl w:val="C28E477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6">
    <w:nsid w:val="405821C9"/>
    <w:multiLevelType w:val="multilevel"/>
    <w:tmpl w:val="BDCA66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7">
    <w:nsid w:val="44094CFC"/>
    <w:multiLevelType w:val="hybridMultilevel"/>
    <w:tmpl w:val="6178C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4C3781"/>
    <w:multiLevelType w:val="multilevel"/>
    <w:tmpl w:val="F9CEE3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F346D6"/>
    <w:multiLevelType w:val="hybridMultilevel"/>
    <w:tmpl w:val="C2222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AF1C81"/>
    <w:multiLevelType w:val="hybridMultilevel"/>
    <w:tmpl w:val="7D907CEE"/>
    <w:lvl w:ilvl="0" w:tplc="7ACC73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3E5FFF"/>
    <w:multiLevelType w:val="hybridMultilevel"/>
    <w:tmpl w:val="EA9873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3C3296"/>
    <w:multiLevelType w:val="hybridMultilevel"/>
    <w:tmpl w:val="B0D0891C"/>
    <w:lvl w:ilvl="0" w:tplc="9914379A">
      <w:numFmt w:val="bullet"/>
      <w:lvlText w:val="-"/>
      <w:lvlJc w:val="left"/>
      <w:pPr>
        <w:ind w:left="100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CCB94C">
      <w:numFmt w:val="bullet"/>
      <w:lvlText w:val="•"/>
      <w:lvlJc w:val="left"/>
      <w:pPr>
        <w:ind w:left="1046" w:hanging="204"/>
      </w:pPr>
      <w:rPr>
        <w:rFonts w:hint="default"/>
        <w:lang w:val="ru-RU" w:eastAsia="en-US" w:bidi="ar-SA"/>
      </w:rPr>
    </w:lvl>
    <w:lvl w:ilvl="2" w:tplc="3738C31C">
      <w:numFmt w:val="bullet"/>
      <w:lvlText w:val="•"/>
      <w:lvlJc w:val="left"/>
      <w:pPr>
        <w:ind w:left="1993" w:hanging="204"/>
      </w:pPr>
      <w:rPr>
        <w:rFonts w:hint="default"/>
        <w:lang w:val="ru-RU" w:eastAsia="en-US" w:bidi="ar-SA"/>
      </w:rPr>
    </w:lvl>
    <w:lvl w:ilvl="3" w:tplc="9B0A4FFC">
      <w:numFmt w:val="bullet"/>
      <w:lvlText w:val="•"/>
      <w:lvlJc w:val="left"/>
      <w:pPr>
        <w:ind w:left="2940" w:hanging="204"/>
      </w:pPr>
      <w:rPr>
        <w:rFonts w:hint="default"/>
        <w:lang w:val="ru-RU" w:eastAsia="en-US" w:bidi="ar-SA"/>
      </w:rPr>
    </w:lvl>
    <w:lvl w:ilvl="4" w:tplc="C9BA57CC">
      <w:numFmt w:val="bullet"/>
      <w:lvlText w:val="•"/>
      <w:lvlJc w:val="left"/>
      <w:pPr>
        <w:ind w:left="3887" w:hanging="204"/>
      </w:pPr>
      <w:rPr>
        <w:rFonts w:hint="default"/>
        <w:lang w:val="ru-RU" w:eastAsia="en-US" w:bidi="ar-SA"/>
      </w:rPr>
    </w:lvl>
    <w:lvl w:ilvl="5" w:tplc="A320A142">
      <w:numFmt w:val="bullet"/>
      <w:lvlText w:val="•"/>
      <w:lvlJc w:val="left"/>
      <w:pPr>
        <w:ind w:left="4834" w:hanging="204"/>
      </w:pPr>
      <w:rPr>
        <w:rFonts w:hint="default"/>
        <w:lang w:val="ru-RU" w:eastAsia="en-US" w:bidi="ar-SA"/>
      </w:rPr>
    </w:lvl>
    <w:lvl w:ilvl="6" w:tplc="01FECAE8">
      <w:numFmt w:val="bullet"/>
      <w:lvlText w:val="•"/>
      <w:lvlJc w:val="left"/>
      <w:pPr>
        <w:ind w:left="5780" w:hanging="204"/>
      </w:pPr>
      <w:rPr>
        <w:rFonts w:hint="default"/>
        <w:lang w:val="ru-RU" w:eastAsia="en-US" w:bidi="ar-SA"/>
      </w:rPr>
    </w:lvl>
    <w:lvl w:ilvl="7" w:tplc="E0EAF188">
      <w:numFmt w:val="bullet"/>
      <w:lvlText w:val="•"/>
      <w:lvlJc w:val="left"/>
      <w:pPr>
        <w:ind w:left="6727" w:hanging="204"/>
      </w:pPr>
      <w:rPr>
        <w:rFonts w:hint="default"/>
        <w:lang w:val="ru-RU" w:eastAsia="en-US" w:bidi="ar-SA"/>
      </w:rPr>
    </w:lvl>
    <w:lvl w:ilvl="8" w:tplc="807A5B76">
      <w:numFmt w:val="bullet"/>
      <w:lvlText w:val="•"/>
      <w:lvlJc w:val="left"/>
      <w:pPr>
        <w:ind w:left="7674" w:hanging="204"/>
      </w:pPr>
      <w:rPr>
        <w:rFonts w:hint="default"/>
        <w:lang w:val="ru-RU" w:eastAsia="en-US" w:bidi="ar-SA"/>
      </w:rPr>
    </w:lvl>
  </w:abstractNum>
  <w:abstractNum w:abstractNumId="13">
    <w:nsid w:val="7EEE3ABA"/>
    <w:multiLevelType w:val="hybridMultilevel"/>
    <w:tmpl w:val="6BF8A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1"/>
  </w:num>
  <w:num w:numId="8">
    <w:abstractNumId w:val="12"/>
  </w:num>
  <w:num w:numId="9">
    <w:abstractNumId w:val="3"/>
  </w:num>
  <w:num w:numId="10">
    <w:abstractNumId w:val="1"/>
  </w:num>
  <w:num w:numId="11">
    <w:abstractNumId w:val="9"/>
  </w:num>
  <w:num w:numId="12">
    <w:abstractNumId w:val="4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8AF"/>
    <w:rsid w:val="000609BD"/>
    <w:rsid w:val="000A0015"/>
    <w:rsid w:val="000C18DA"/>
    <w:rsid w:val="00140291"/>
    <w:rsid w:val="00190F7A"/>
    <w:rsid w:val="002E18AF"/>
    <w:rsid w:val="00300034"/>
    <w:rsid w:val="00300D86"/>
    <w:rsid w:val="00340641"/>
    <w:rsid w:val="00342851"/>
    <w:rsid w:val="00347D60"/>
    <w:rsid w:val="00383AB5"/>
    <w:rsid w:val="003A2AAA"/>
    <w:rsid w:val="003B426F"/>
    <w:rsid w:val="0041297F"/>
    <w:rsid w:val="00474668"/>
    <w:rsid w:val="004E2915"/>
    <w:rsid w:val="00525161"/>
    <w:rsid w:val="00537AFD"/>
    <w:rsid w:val="005711FE"/>
    <w:rsid w:val="005F614A"/>
    <w:rsid w:val="006440E7"/>
    <w:rsid w:val="006E21AB"/>
    <w:rsid w:val="007010E2"/>
    <w:rsid w:val="007229B8"/>
    <w:rsid w:val="0075217F"/>
    <w:rsid w:val="007D7809"/>
    <w:rsid w:val="007F108E"/>
    <w:rsid w:val="00854611"/>
    <w:rsid w:val="00916CAB"/>
    <w:rsid w:val="00940433"/>
    <w:rsid w:val="009E74B3"/>
    <w:rsid w:val="00A04C98"/>
    <w:rsid w:val="00A6565C"/>
    <w:rsid w:val="00A96496"/>
    <w:rsid w:val="00AA5025"/>
    <w:rsid w:val="00B23548"/>
    <w:rsid w:val="00B30E85"/>
    <w:rsid w:val="00B51D0F"/>
    <w:rsid w:val="00B67F6A"/>
    <w:rsid w:val="00B8253E"/>
    <w:rsid w:val="00BB0EC3"/>
    <w:rsid w:val="00BE771C"/>
    <w:rsid w:val="00C0199F"/>
    <w:rsid w:val="00C158AC"/>
    <w:rsid w:val="00C46A45"/>
    <w:rsid w:val="00D04718"/>
    <w:rsid w:val="00D151D6"/>
    <w:rsid w:val="00D22178"/>
    <w:rsid w:val="00D37788"/>
    <w:rsid w:val="00D836F6"/>
    <w:rsid w:val="00DA12B7"/>
    <w:rsid w:val="00DC7F68"/>
    <w:rsid w:val="00E314DE"/>
    <w:rsid w:val="00E344E3"/>
    <w:rsid w:val="00E47137"/>
    <w:rsid w:val="00E833D6"/>
    <w:rsid w:val="00ED7DF9"/>
    <w:rsid w:val="00EE45D5"/>
    <w:rsid w:val="00F04AD7"/>
    <w:rsid w:val="00F64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14A"/>
  </w:style>
  <w:style w:type="paragraph" w:styleId="1">
    <w:name w:val="heading 1"/>
    <w:basedOn w:val="a"/>
    <w:link w:val="10"/>
    <w:uiPriority w:val="1"/>
    <w:qFormat/>
    <w:rsid w:val="00916CAB"/>
    <w:pPr>
      <w:widowControl w:val="0"/>
      <w:autoSpaceDE w:val="0"/>
      <w:autoSpaceDN w:val="0"/>
      <w:spacing w:after="0" w:line="240" w:lineRule="auto"/>
      <w:ind w:left="532" w:right="53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0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F614A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5F614A"/>
    <w:pPr>
      <w:ind w:left="720"/>
      <w:contextualSpacing/>
    </w:pPr>
  </w:style>
  <w:style w:type="character" w:customStyle="1" w:styleId="a5">
    <w:name w:val="Основной текст_"/>
    <w:basedOn w:val="a0"/>
    <w:link w:val="21"/>
    <w:rsid w:val="005F614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">
    <w:name w:val="Заголовок №1_"/>
    <w:basedOn w:val="a0"/>
    <w:link w:val="12"/>
    <w:rsid w:val="005F614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5F614A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3">
    <w:name w:val="Заголовок №1 + Не полужирный"/>
    <w:basedOn w:val="11"/>
    <w:rsid w:val="005F614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5"/>
    <w:rsid w:val="005F614A"/>
    <w:pPr>
      <w:shd w:val="clear" w:color="auto" w:fill="FFFFFF"/>
      <w:spacing w:after="0" w:line="274" w:lineRule="exact"/>
      <w:ind w:hanging="44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">
    <w:name w:val="Заголовок №1"/>
    <w:basedOn w:val="a"/>
    <w:link w:val="11"/>
    <w:rsid w:val="005F614A"/>
    <w:pPr>
      <w:shd w:val="clear" w:color="auto" w:fill="FFFFFF"/>
      <w:spacing w:before="660" w:after="60" w:line="0" w:lineRule="atLeast"/>
      <w:ind w:hanging="380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3">
    <w:name w:val="Основной текст (2)"/>
    <w:basedOn w:val="a"/>
    <w:link w:val="22"/>
    <w:rsid w:val="005F614A"/>
    <w:pPr>
      <w:shd w:val="clear" w:color="auto" w:fill="FFFFFF"/>
      <w:spacing w:after="0" w:line="274" w:lineRule="exact"/>
      <w:ind w:hanging="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Основной текст3"/>
    <w:basedOn w:val="a"/>
    <w:rsid w:val="005F614A"/>
    <w:pPr>
      <w:shd w:val="clear" w:color="auto" w:fill="FFFFFF"/>
      <w:spacing w:after="480" w:line="274" w:lineRule="exact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styleId="a6">
    <w:name w:val="No Spacing"/>
    <w:uiPriority w:val="1"/>
    <w:qFormat/>
    <w:rsid w:val="005F614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4">
    <w:name w:val="Основной текст (2) + Не полужирный"/>
    <w:basedOn w:val="22"/>
    <w:rsid w:val="005F614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7">
    <w:name w:val="Основной текст + Полужирный"/>
    <w:basedOn w:val="a5"/>
    <w:rsid w:val="005F614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1"/>
    <w:rsid w:val="00916CA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Body Text"/>
    <w:basedOn w:val="a"/>
    <w:link w:val="a9"/>
    <w:unhideWhenUsed/>
    <w:rsid w:val="00916CAB"/>
    <w:pPr>
      <w:tabs>
        <w:tab w:val="right" w:pos="9637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916CA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440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EE4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5D5"/>
    <w:rPr>
      <w:rFonts w:ascii="Segoe UI" w:hAnsi="Segoe UI" w:cs="Segoe UI"/>
      <w:sz w:val="18"/>
      <w:szCs w:val="18"/>
    </w:rPr>
  </w:style>
  <w:style w:type="paragraph" w:customStyle="1" w:styleId="Style8">
    <w:name w:val="Style8"/>
    <w:basedOn w:val="a"/>
    <w:uiPriority w:val="99"/>
    <w:rsid w:val="00E314DE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E314DE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14A"/>
  </w:style>
  <w:style w:type="paragraph" w:styleId="1">
    <w:name w:val="heading 1"/>
    <w:basedOn w:val="a"/>
    <w:link w:val="10"/>
    <w:uiPriority w:val="1"/>
    <w:qFormat/>
    <w:rsid w:val="00916CAB"/>
    <w:pPr>
      <w:widowControl w:val="0"/>
      <w:autoSpaceDE w:val="0"/>
      <w:autoSpaceDN w:val="0"/>
      <w:spacing w:after="0" w:line="240" w:lineRule="auto"/>
      <w:ind w:left="532" w:right="53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0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F614A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5F614A"/>
    <w:pPr>
      <w:ind w:left="720"/>
      <w:contextualSpacing/>
    </w:pPr>
  </w:style>
  <w:style w:type="character" w:customStyle="1" w:styleId="a5">
    <w:name w:val="Основной текст_"/>
    <w:basedOn w:val="a0"/>
    <w:link w:val="21"/>
    <w:rsid w:val="005F614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">
    <w:name w:val="Заголовок №1_"/>
    <w:basedOn w:val="a0"/>
    <w:link w:val="12"/>
    <w:rsid w:val="005F614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5F614A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3">
    <w:name w:val="Заголовок №1 + Не полужирный"/>
    <w:basedOn w:val="11"/>
    <w:rsid w:val="005F614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5"/>
    <w:rsid w:val="005F614A"/>
    <w:pPr>
      <w:shd w:val="clear" w:color="auto" w:fill="FFFFFF"/>
      <w:spacing w:after="0" w:line="274" w:lineRule="exact"/>
      <w:ind w:hanging="44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">
    <w:name w:val="Заголовок №1"/>
    <w:basedOn w:val="a"/>
    <w:link w:val="11"/>
    <w:rsid w:val="005F614A"/>
    <w:pPr>
      <w:shd w:val="clear" w:color="auto" w:fill="FFFFFF"/>
      <w:spacing w:before="660" w:after="60" w:line="0" w:lineRule="atLeast"/>
      <w:ind w:hanging="380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3">
    <w:name w:val="Основной текст (2)"/>
    <w:basedOn w:val="a"/>
    <w:link w:val="22"/>
    <w:rsid w:val="005F614A"/>
    <w:pPr>
      <w:shd w:val="clear" w:color="auto" w:fill="FFFFFF"/>
      <w:spacing w:after="0" w:line="274" w:lineRule="exact"/>
      <w:ind w:hanging="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Основной текст3"/>
    <w:basedOn w:val="a"/>
    <w:rsid w:val="005F614A"/>
    <w:pPr>
      <w:shd w:val="clear" w:color="auto" w:fill="FFFFFF"/>
      <w:spacing w:after="480" w:line="274" w:lineRule="exact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styleId="a6">
    <w:name w:val="No Spacing"/>
    <w:uiPriority w:val="1"/>
    <w:qFormat/>
    <w:rsid w:val="005F614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4">
    <w:name w:val="Основной текст (2) + Не полужирный"/>
    <w:basedOn w:val="22"/>
    <w:rsid w:val="005F614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7">
    <w:name w:val="Основной текст + Полужирный"/>
    <w:basedOn w:val="a5"/>
    <w:rsid w:val="005F614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1"/>
    <w:rsid w:val="00916CA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Body Text"/>
    <w:basedOn w:val="a"/>
    <w:link w:val="a9"/>
    <w:unhideWhenUsed/>
    <w:rsid w:val="00916CAB"/>
    <w:pPr>
      <w:tabs>
        <w:tab w:val="right" w:pos="9637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916CA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440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EE4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5D5"/>
    <w:rPr>
      <w:rFonts w:ascii="Segoe UI" w:hAnsi="Segoe UI" w:cs="Segoe UI"/>
      <w:sz w:val="18"/>
      <w:szCs w:val="18"/>
    </w:rPr>
  </w:style>
  <w:style w:type="paragraph" w:customStyle="1" w:styleId="Style8">
    <w:name w:val="Style8"/>
    <w:basedOn w:val="a"/>
    <w:uiPriority w:val="99"/>
    <w:rsid w:val="00E314DE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E314DE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sch5@mailkr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3DF40-3273-43F5-9FC9-6F4C424CD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8204</Words>
  <Characters>46763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school5</cp:lastModifiedBy>
  <cp:revision>2</cp:revision>
  <cp:lastPrinted>2025-04-09T04:17:00Z</cp:lastPrinted>
  <dcterms:created xsi:type="dcterms:W3CDTF">2025-04-09T04:23:00Z</dcterms:created>
  <dcterms:modified xsi:type="dcterms:W3CDTF">2025-04-09T04:23:00Z</dcterms:modified>
</cp:coreProperties>
</file>